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42B4C" w14:textId="77777777" w:rsidR="00A55711" w:rsidRPr="000E185C" w:rsidRDefault="00A55711" w:rsidP="00A55711">
      <w:pPr>
        <w:jc w:val="center"/>
        <w:rPr>
          <w:b/>
          <w:sz w:val="48"/>
          <w:szCs w:val="48"/>
        </w:rPr>
      </w:pPr>
    </w:p>
    <w:p w14:paraId="7CC8003A" w14:textId="0D756E25" w:rsidR="00BB6F62" w:rsidRPr="000E185C" w:rsidRDefault="00BB6F62" w:rsidP="00BB6F62">
      <w:pPr>
        <w:pStyle w:val="paragraph"/>
        <w:jc w:val="both"/>
        <w:textAlignment w:val="baseline"/>
        <w:rPr>
          <w:sz w:val="32"/>
          <w:szCs w:val="32"/>
        </w:rPr>
      </w:pPr>
      <w:r w:rsidRPr="000E185C">
        <w:rPr>
          <w:rStyle w:val="normaltextrun1"/>
          <w:b/>
          <w:bCs/>
          <w:sz w:val="32"/>
          <w:szCs w:val="32"/>
        </w:rPr>
        <w:t>FORNITURA DI</w:t>
      </w:r>
      <w:r w:rsidRPr="000E185C">
        <w:rPr>
          <w:rStyle w:val="normaltextrun1"/>
          <w:b/>
          <w:bCs/>
          <w:caps/>
          <w:sz w:val="32"/>
          <w:szCs w:val="32"/>
        </w:rPr>
        <w:t xml:space="preserve"> UN SISTEMA</w:t>
      </w:r>
      <w:r w:rsidRPr="000E185C">
        <w:rPr>
          <w:rStyle w:val="normaltextrun1"/>
          <w:sz w:val="32"/>
          <w:szCs w:val="32"/>
        </w:rPr>
        <w:t xml:space="preserve"> </w:t>
      </w:r>
      <w:r w:rsidR="0066657B" w:rsidRPr="000E185C">
        <w:rPr>
          <w:rStyle w:val="normaltextrun1"/>
          <w:b/>
          <w:bCs/>
          <w:caps/>
          <w:sz w:val="32"/>
          <w:szCs w:val="32"/>
        </w:rPr>
        <w:t xml:space="preserve">integrato audio video </w:t>
      </w:r>
      <w:r w:rsidRPr="000E185C">
        <w:rPr>
          <w:rStyle w:val="normaltextrun1"/>
          <w:b/>
          <w:bCs/>
          <w:caps/>
          <w:sz w:val="32"/>
          <w:szCs w:val="32"/>
        </w:rPr>
        <w:t xml:space="preserve">DOMOTICA E SERVIZI ACCESSORI PER DUE AULE </w:t>
      </w:r>
      <w:r w:rsidRPr="000E185C">
        <w:rPr>
          <w:rStyle w:val="spellingerror"/>
          <w:b/>
          <w:bCs/>
          <w:caps/>
          <w:sz w:val="32"/>
          <w:szCs w:val="32"/>
        </w:rPr>
        <w:t>dell’universitÀ</w:t>
      </w:r>
      <w:r w:rsidRPr="000E185C">
        <w:rPr>
          <w:rStyle w:val="normaltextrun1"/>
          <w:b/>
          <w:bCs/>
          <w:caps/>
          <w:sz w:val="32"/>
          <w:szCs w:val="32"/>
        </w:rPr>
        <w:t xml:space="preserve"> DI BOLOGNA, a bologna E A CESENA</w:t>
      </w:r>
      <w:r w:rsidRPr="000E185C">
        <w:rPr>
          <w:rStyle w:val="eop"/>
          <w:sz w:val="32"/>
          <w:szCs w:val="32"/>
        </w:rPr>
        <w:t> </w:t>
      </w:r>
    </w:p>
    <w:p w14:paraId="4F49B609" w14:textId="77777777" w:rsidR="008D4FDB" w:rsidRDefault="008D4FDB" w:rsidP="000E185C">
      <w:pPr>
        <w:jc w:val="center"/>
        <w:rPr>
          <w:b/>
          <w:sz w:val="32"/>
          <w:szCs w:val="32"/>
        </w:rPr>
      </w:pPr>
    </w:p>
    <w:p w14:paraId="1D7FD8F9" w14:textId="77777777" w:rsidR="008D4FDB" w:rsidRDefault="008D4FDB" w:rsidP="008D4FDB">
      <w:pPr>
        <w:widowControl w:val="0"/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CIG </w:t>
      </w:r>
      <w:r>
        <w:rPr>
          <w:b/>
          <w:bCs/>
          <w:sz w:val="32"/>
          <w:szCs w:val="32"/>
        </w:rPr>
        <w:t>8089455D6F</w:t>
      </w:r>
      <w:r>
        <w:rPr>
          <w:b/>
          <w:sz w:val="32"/>
          <w:szCs w:val="32"/>
        </w:rPr>
        <w:t xml:space="preserve"> </w:t>
      </w:r>
    </w:p>
    <w:p w14:paraId="4CB377E3" w14:textId="77777777" w:rsidR="008D4FDB" w:rsidRDefault="008D4FDB" w:rsidP="008D4FDB">
      <w:pPr>
        <w:widowControl w:val="0"/>
        <w:spacing w:before="60" w:after="60"/>
        <w:jc w:val="center"/>
        <w:rPr>
          <w:rFonts w:ascii="Arial" w:hAnsi="Arial" w:cs="Arial"/>
          <w:sz w:val="32"/>
          <w:szCs w:val="32"/>
        </w:rPr>
      </w:pPr>
      <w:r>
        <w:rPr>
          <w:b/>
          <w:sz w:val="32"/>
          <w:szCs w:val="32"/>
        </w:rPr>
        <w:t xml:space="preserve">CUP </w:t>
      </w:r>
      <w:r>
        <w:rPr>
          <w:b/>
          <w:bCs/>
          <w:sz w:val="32"/>
          <w:szCs w:val="32"/>
        </w:rPr>
        <w:t>J36C18001510001</w:t>
      </w:r>
    </w:p>
    <w:p w14:paraId="79D23A1B" w14:textId="564EBE69" w:rsidR="000E185C" w:rsidRPr="000E185C" w:rsidRDefault="000E185C" w:rsidP="000E185C">
      <w:pPr>
        <w:jc w:val="center"/>
        <w:rPr>
          <w:b/>
          <w:bCs/>
          <w:sz w:val="32"/>
          <w:szCs w:val="32"/>
        </w:rPr>
      </w:pPr>
      <w:r w:rsidRPr="000E185C">
        <w:rPr>
          <w:b/>
          <w:sz w:val="32"/>
          <w:szCs w:val="32"/>
        </w:rPr>
        <w:t xml:space="preserve"> </w:t>
      </w:r>
    </w:p>
    <w:p w14:paraId="7F1B2611" w14:textId="394695C2" w:rsidR="00A55711" w:rsidRPr="000E185C" w:rsidRDefault="00A55711" w:rsidP="00A55711">
      <w:pPr>
        <w:jc w:val="center"/>
        <w:rPr>
          <w:b/>
          <w:sz w:val="32"/>
          <w:szCs w:val="32"/>
        </w:rPr>
      </w:pPr>
    </w:p>
    <w:p w14:paraId="4F904925" w14:textId="77777777" w:rsidR="00A55711" w:rsidRPr="000E185C" w:rsidRDefault="00A55711" w:rsidP="00A55711">
      <w:pPr>
        <w:jc w:val="center"/>
        <w:rPr>
          <w:b/>
          <w:sz w:val="32"/>
          <w:szCs w:val="32"/>
        </w:rPr>
      </w:pPr>
    </w:p>
    <w:p w14:paraId="6D52EABA" w14:textId="77777777" w:rsidR="00A55711" w:rsidRPr="000E185C" w:rsidRDefault="00A55711" w:rsidP="00A55711">
      <w:pPr>
        <w:jc w:val="center"/>
        <w:rPr>
          <w:b/>
          <w:sz w:val="32"/>
          <w:szCs w:val="32"/>
        </w:rPr>
      </w:pPr>
      <w:r w:rsidRPr="000E185C">
        <w:rPr>
          <w:b/>
          <w:sz w:val="32"/>
          <w:szCs w:val="32"/>
        </w:rPr>
        <w:t>MODELLO DI OFFERTA TECNICA</w:t>
      </w:r>
    </w:p>
    <w:p w14:paraId="2103DD0E" w14:textId="77777777" w:rsidR="00A55711" w:rsidRPr="000E185C" w:rsidRDefault="00A55711" w:rsidP="00A55711">
      <w:pPr>
        <w:jc w:val="both"/>
        <w:rPr>
          <w:b/>
          <w:sz w:val="32"/>
          <w:szCs w:val="32"/>
        </w:rPr>
      </w:pPr>
    </w:p>
    <w:p w14:paraId="2C4422C0" w14:textId="1C308351" w:rsidR="003F245E" w:rsidRPr="000E185C" w:rsidRDefault="003F245E">
      <w:r w:rsidRPr="000E185C">
        <w:br w:type="page"/>
      </w:r>
    </w:p>
    <w:p w14:paraId="0C2A7805" w14:textId="77777777" w:rsidR="004842AC" w:rsidRPr="000E185C" w:rsidRDefault="004842AC"/>
    <w:p w14:paraId="23CC6F7E" w14:textId="69A6F593" w:rsidR="00BA4F70" w:rsidRPr="000E185C" w:rsidRDefault="00BA4F70" w:rsidP="00A55711"/>
    <w:p w14:paraId="0CA603AB" w14:textId="1C887BD4" w:rsidR="00D71453" w:rsidRPr="000E185C" w:rsidRDefault="002901D7" w:rsidP="00104D96">
      <w:pPr>
        <w:pStyle w:val="Titolo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5452111"/>
      <w:bookmarkStart w:id="1" w:name="_Toc15473105"/>
      <w:bookmarkStart w:id="2" w:name="_Toc17277542"/>
      <w:bookmarkStart w:id="3" w:name="_Toc17972421"/>
      <w:r w:rsidRPr="000E185C">
        <w:rPr>
          <w:rFonts w:ascii="Times New Roman" w:hAnsi="Times New Roman" w:cs="Times New Roman"/>
          <w:b/>
          <w:color w:val="auto"/>
          <w:sz w:val="24"/>
          <w:szCs w:val="24"/>
        </w:rPr>
        <w:t>CARATTERISTICHE MINIME</w:t>
      </w:r>
      <w:r w:rsidR="00D71453" w:rsidRPr="000E185C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D71453" w:rsidRPr="000E185C">
        <w:rPr>
          <w:b/>
          <w:color w:val="auto"/>
        </w:rPr>
        <w:t xml:space="preserve"> </w:t>
      </w:r>
      <w:r w:rsidR="00D71453" w:rsidRPr="000E185C">
        <w:rPr>
          <w:rFonts w:ascii="Times New Roman" w:hAnsi="Times New Roman" w:cs="Times New Roman"/>
          <w:b/>
          <w:color w:val="auto"/>
          <w:sz w:val="24"/>
          <w:szCs w:val="24"/>
        </w:rPr>
        <w:t>PENA ESCLUSIONE,</w:t>
      </w:r>
      <w:r w:rsidRPr="000E18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 SISTEMA E DELLE SUE COMPONENTI</w:t>
      </w:r>
    </w:p>
    <w:p w14:paraId="7EB0DC38" w14:textId="4A99E2FE" w:rsidR="002901D7" w:rsidRPr="000E185C" w:rsidRDefault="002901D7" w:rsidP="00104D96">
      <w:pPr>
        <w:pStyle w:val="Titolo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D71453" w:rsidRPr="000E185C">
        <w:rPr>
          <w:rFonts w:ascii="Times New Roman" w:hAnsi="Times New Roman" w:cs="Times New Roman"/>
          <w:b/>
          <w:color w:val="auto"/>
          <w:sz w:val="24"/>
          <w:szCs w:val="24"/>
        </w:rPr>
        <w:t>V.</w:t>
      </w:r>
      <w:r w:rsidRPr="000E18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Capitolato Tecnico)</w:t>
      </w:r>
    </w:p>
    <w:p w14:paraId="0B1B02F1" w14:textId="2264A400" w:rsidR="00803BFD" w:rsidRPr="000E185C" w:rsidRDefault="00215066" w:rsidP="00512FC0">
      <w:pPr>
        <w:pStyle w:val="Titolo1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 </w:t>
      </w:r>
      <w:r w:rsidR="00104D96" w:rsidRPr="000E185C">
        <w:rPr>
          <w:rFonts w:ascii="Times New Roman" w:hAnsi="Times New Roman" w:cs="Times New Roman"/>
          <w:b/>
          <w:color w:val="auto"/>
          <w:sz w:val="24"/>
          <w:szCs w:val="24"/>
        </w:rPr>
        <w:t>IMPIANTO VIDEO</w:t>
      </w:r>
      <w:r w:rsidR="00803BFD" w:rsidRPr="000E18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– OUTPUT</w:t>
      </w:r>
      <w:bookmarkEnd w:id="0"/>
      <w:bookmarkEnd w:id="1"/>
      <w:bookmarkEnd w:id="2"/>
      <w:bookmarkEnd w:id="3"/>
      <w:r w:rsidR="00803BFD" w:rsidRPr="000E18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169E754" w14:textId="1731F678" w:rsidR="00A44CC2" w:rsidRPr="000E185C" w:rsidRDefault="000F00B6" w:rsidP="00A44CC2">
      <w:pPr>
        <w:pStyle w:val="Titolo2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4" w:name="_Toc15473106"/>
      <w:bookmarkStart w:id="5" w:name="_Toc17277543"/>
      <w:bookmarkStart w:id="6" w:name="_Toc17972422"/>
      <w:r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1.1 </w:t>
      </w:r>
      <w:proofErr w:type="spellStart"/>
      <w:r w:rsidR="00803BFD" w:rsidRPr="000E185C">
        <w:rPr>
          <w:rFonts w:ascii="Times New Roman" w:hAnsi="Times New Roman" w:cs="Times New Roman"/>
          <w:color w:val="auto"/>
          <w:sz w:val="24"/>
          <w:szCs w:val="24"/>
        </w:rPr>
        <w:t>videowall</w:t>
      </w:r>
      <w:proofErr w:type="spellEnd"/>
      <w:r w:rsidR="00803BFD"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 (singole unità in composizione 2x2</w:t>
      </w:r>
      <w:r w:rsidR="00A44CC2"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proofErr w:type="spellStart"/>
      <w:r w:rsidR="00A44CC2" w:rsidRPr="000E185C">
        <w:rPr>
          <w:rFonts w:ascii="Times New Roman" w:hAnsi="Times New Roman" w:cs="Times New Roman"/>
          <w:color w:val="auto"/>
          <w:sz w:val="24"/>
          <w:szCs w:val="24"/>
        </w:rPr>
        <w:t>landscape</w:t>
      </w:r>
      <w:proofErr w:type="spellEnd"/>
      <w:r w:rsidR="00803BFD"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) – </w:t>
      </w:r>
      <w:r w:rsidR="00215066" w:rsidRPr="000E185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SEDE DI </w:t>
      </w:r>
      <w:r w:rsidR="00803BFD" w:rsidRPr="000E185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BOLOGNA</w:t>
      </w:r>
      <w:bookmarkEnd w:id="4"/>
      <w:bookmarkEnd w:id="5"/>
      <w:bookmarkEnd w:id="6"/>
    </w:p>
    <w:p w14:paraId="38B3FD14" w14:textId="77777777" w:rsidR="00512FC0" w:rsidRPr="000E185C" w:rsidRDefault="00512FC0" w:rsidP="00512FC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0E185C" w:rsidRPr="000E185C" w14:paraId="30E293F6" w14:textId="77777777" w:rsidTr="00D67C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74935B5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1043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0719F963" w14:textId="77777777" w:rsidTr="00D67C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F5311FD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1E02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2EB38E86" w14:textId="77777777" w:rsidTr="00D67C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A810975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Nome commerciale del Prodotto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93B7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0628EADE" w14:textId="77777777" w:rsidTr="00D67C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96F899D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Produttore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2B33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017B15DA" w14:textId="77777777" w:rsidTr="00D67C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AC707FC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Sito web Produttore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375E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7A6E2B04" w14:textId="77777777" w:rsidTr="00D67C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7D399D0" w14:textId="754D2F38" w:rsidR="005B3CAF" w:rsidRPr="000E185C" w:rsidRDefault="005B3CAF" w:rsidP="005B3CAF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B1B5" w14:textId="4314FE2A" w:rsidR="005B3CAF" w:rsidRPr="000E185C" w:rsidRDefault="005B3CAF" w:rsidP="005B3CAF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(indicare i numeri di pagina dove reperire le informazioni sottostanti)</w:t>
            </w:r>
          </w:p>
        </w:tc>
      </w:tr>
    </w:tbl>
    <w:p w14:paraId="388FE631" w14:textId="77777777" w:rsidR="00875DD1" w:rsidRPr="000E185C" w:rsidRDefault="00875DD1" w:rsidP="00875DD1"/>
    <w:p w14:paraId="19216CBE" w14:textId="33E3994F" w:rsidR="00875DD1" w:rsidRPr="000E185C" w:rsidRDefault="00875DD1" w:rsidP="00875DD1"/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7"/>
        <w:gridCol w:w="2126"/>
      </w:tblGrid>
      <w:tr w:rsidR="000E185C" w:rsidRPr="000E185C" w14:paraId="4A2B249B" w14:textId="5D72BD10" w:rsidTr="00DC4A68">
        <w:trPr>
          <w:trHeight w:val="70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0F9A" w14:textId="659CA494" w:rsidR="00DC4A68" w:rsidRPr="000E185C" w:rsidRDefault="00DC4A68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N. 4 moduli </w:t>
            </w:r>
            <w:proofErr w:type="spellStart"/>
            <w:r w:rsidRPr="000E185C">
              <w:t>videowall</w:t>
            </w:r>
            <w:proofErr w:type="spellEnd"/>
            <w:r w:rsidRPr="000E185C">
              <w:t xml:space="preserve"> con dimensione schermo 55” da collocare in modalità </w:t>
            </w:r>
            <w:proofErr w:type="spellStart"/>
            <w:r w:rsidRPr="000E185C">
              <w:t>landscape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553F" w14:textId="77777777" w:rsidR="00DC4A68" w:rsidRPr="000E185C" w:rsidRDefault="00DC4A68" w:rsidP="002901D7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4718BF24" w14:textId="6A3BF1FA" w:rsidTr="00A44CC2">
        <w:trPr>
          <w:trHeight w:val="70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0AB3C" w14:textId="6E811913" w:rsidR="00DC4A68" w:rsidRPr="000E185C" w:rsidRDefault="00DC4A68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Risoluzione FULL HD (1920 x 1080 </w:t>
            </w:r>
            <w:proofErr w:type="spellStart"/>
            <w:r w:rsidRPr="000E185C">
              <w:t>px</w:t>
            </w:r>
            <w:proofErr w:type="spellEnd"/>
            <w:r w:rsidRPr="000E185C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7607DF" w14:textId="77777777" w:rsidR="00DC4A68" w:rsidRPr="000E185C" w:rsidRDefault="00DC4A68" w:rsidP="002901D7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3697557D" w14:textId="6EB77DA4" w:rsidTr="00A44CC2">
        <w:trPr>
          <w:trHeight w:val="70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FE560" w14:textId="6A3081ED" w:rsidR="00DC4A68" w:rsidRPr="000E185C" w:rsidRDefault="00DC4A68" w:rsidP="00875DD1">
            <w:pPr>
              <w:spacing w:after="200" w:line="276" w:lineRule="auto"/>
              <w:contextualSpacing/>
              <w:jc w:val="both"/>
            </w:pPr>
            <w:r w:rsidRPr="000E185C">
              <w:t>Ciascuno schermo è senza cornice (</w:t>
            </w:r>
            <w:proofErr w:type="spellStart"/>
            <w:r w:rsidRPr="000E185C">
              <w:t>bezelless</w:t>
            </w:r>
            <w:proofErr w:type="spellEnd"/>
            <w:r w:rsidRPr="000E185C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F4999" w14:textId="39F4E2C6" w:rsidR="00DC4A68" w:rsidRPr="000E185C" w:rsidRDefault="00DC4A68" w:rsidP="002901D7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2E8BFD48" w14:textId="303A61A7" w:rsidTr="00A44CC2">
        <w:trPr>
          <w:trHeight w:val="70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012C77" w14:textId="3813FDE2" w:rsidR="00DC4A68" w:rsidRPr="000E185C" w:rsidRDefault="00DC4A68" w:rsidP="00875DD1">
            <w:pPr>
              <w:spacing w:after="200" w:line="276" w:lineRule="auto"/>
              <w:contextualSpacing/>
              <w:jc w:val="both"/>
            </w:pPr>
            <w:r w:rsidRPr="000E185C">
              <w:rPr>
                <w:rStyle w:val="normaltextrun1"/>
              </w:rPr>
              <w:t xml:space="preserve">In pannelli affiancati, la distanza </w:t>
            </w:r>
            <w:proofErr w:type="spellStart"/>
            <w:r w:rsidRPr="000E185C">
              <w:rPr>
                <w:rStyle w:val="spellingerror"/>
              </w:rPr>
              <w:t>content</w:t>
            </w:r>
            <w:proofErr w:type="spellEnd"/>
            <w:r w:rsidRPr="000E185C">
              <w:rPr>
                <w:rStyle w:val="normaltextrun1"/>
              </w:rPr>
              <w:t xml:space="preserve"> to </w:t>
            </w:r>
            <w:proofErr w:type="spellStart"/>
            <w:r w:rsidRPr="000E185C">
              <w:rPr>
                <w:rStyle w:val="spellingerror"/>
              </w:rPr>
              <w:t>content</w:t>
            </w:r>
            <w:proofErr w:type="spellEnd"/>
            <w:r w:rsidRPr="000E185C">
              <w:rPr>
                <w:rStyle w:val="normaltextrun1"/>
              </w:rPr>
              <w:t xml:space="preserve"> deve essere ≤ a 2 mm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3896D" w14:textId="690E7FA4" w:rsidR="00DC4A68" w:rsidRPr="000E185C" w:rsidRDefault="00DC4A68" w:rsidP="002901D7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453FBDA4" w14:textId="6D707794" w:rsidTr="00A44CC2">
        <w:trPr>
          <w:trHeight w:val="70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9ACB6" w14:textId="5D65E3A6" w:rsidR="00DC4A68" w:rsidRPr="000E185C" w:rsidRDefault="00DC4A68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0E185C">
              <w:t>Aspect</w:t>
            </w:r>
            <w:proofErr w:type="spellEnd"/>
            <w:r w:rsidRPr="000E185C">
              <w:t xml:space="preserve"> ratio 16:9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3736C" w14:textId="77777777" w:rsidR="00DC4A68" w:rsidRPr="000E185C" w:rsidRDefault="00DC4A68" w:rsidP="002901D7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434F1217" w14:textId="6A464C80" w:rsidTr="00A44CC2">
        <w:trPr>
          <w:trHeight w:val="70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5B1A64" w14:textId="61678EA2" w:rsidR="00DC4A68" w:rsidRPr="000E185C" w:rsidRDefault="00DC4A68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>Angolo di visualizzazione 178°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1031B0" w14:textId="77777777" w:rsidR="00DC4A68" w:rsidRPr="000E185C" w:rsidRDefault="00DC4A68" w:rsidP="002901D7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1C98F7E3" w14:textId="46FA5893" w:rsidTr="00A44CC2">
        <w:trPr>
          <w:trHeight w:val="70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5DE96" w14:textId="2ADF1876" w:rsidR="00DC4A68" w:rsidRPr="000E185C" w:rsidRDefault="00DC4A68" w:rsidP="00875DD1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0E185C">
              <w:t xml:space="preserve">Colori: </w:t>
            </w:r>
            <w:r w:rsidR="00A44CC2" w:rsidRPr="000E185C">
              <w:t xml:space="preserve">≥16 </w:t>
            </w:r>
            <w:r w:rsidRPr="000E185C">
              <w:t>milioni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8FF5B" w14:textId="77777777" w:rsidR="00DC4A68" w:rsidRPr="000E185C" w:rsidRDefault="00DC4A68" w:rsidP="002901D7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10EC53B7" w14:textId="77777777" w:rsidTr="00A44CC2">
        <w:trPr>
          <w:trHeight w:val="70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80A19E" w14:textId="71592A1B" w:rsidR="00DC4A68" w:rsidRPr="000E185C" w:rsidRDefault="00DC4A68" w:rsidP="00875DD1">
            <w:pPr>
              <w:spacing w:after="200" w:line="276" w:lineRule="auto"/>
              <w:contextualSpacing/>
              <w:jc w:val="both"/>
            </w:pPr>
            <w:r w:rsidRPr="000E185C">
              <w:rPr>
                <w:rStyle w:val="normaltextrun1"/>
              </w:rPr>
              <w:t>Luminosità ≥ 500 cd/mq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4F3D3" w14:textId="296EA4D9" w:rsidR="00DC4A68" w:rsidRPr="000E185C" w:rsidRDefault="00DC4A68" w:rsidP="002901D7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117D04F5" w14:textId="77777777" w:rsidTr="00A44CC2">
        <w:trPr>
          <w:trHeight w:val="70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4B7B" w14:textId="6B8DA950" w:rsidR="008A4C54" w:rsidRPr="000E185C" w:rsidRDefault="008A4C54" w:rsidP="00875DD1">
            <w:pPr>
              <w:spacing w:after="200" w:line="276" w:lineRule="auto"/>
              <w:contextualSpacing/>
              <w:jc w:val="both"/>
            </w:pPr>
            <w:proofErr w:type="spellStart"/>
            <w:r w:rsidRPr="000E185C">
              <w:t>Contrast</w:t>
            </w:r>
            <w:proofErr w:type="spellEnd"/>
            <w:r w:rsidRPr="000E185C">
              <w:t xml:space="preserve"> ratio </w:t>
            </w:r>
            <w:r w:rsidRPr="000E185C">
              <w:rPr>
                <w:rStyle w:val="normaltextrun1"/>
              </w:rPr>
              <w:t>≥ 1000:1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69A0" w14:textId="68B5EB66" w:rsidR="008A4C54" w:rsidRPr="000E185C" w:rsidRDefault="008A4C54" w:rsidP="007B2416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75AFD805" w14:textId="5716EF12" w:rsidTr="008A4C54">
        <w:trPr>
          <w:trHeight w:val="70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3B9B8B" w14:textId="57059830" w:rsidR="00DC4A68" w:rsidRPr="000E185C" w:rsidRDefault="00D71453" w:rsidP="00875DD1">
            <w:pPr>
              <w:spacing w:after="200" w:line="276" w:lineRule="auto"/>
              <w:contextualSpacing/>
              <w:jc w:val="both"/>
            </w:pPr>
            <w:r w:rsidRPr="000E185C">
              <w:t xml:space="preserve">Il </w:t>
            </w:r>
            <w:proofErr w:type="spellStart"/>
            <w:r w:rsidRPr="000E185C">
              <w:t>videowall</w:t>
            </w:r>
            <w:proofErr w:type="spellEnd"/>
            <w:r w:rsidRPr="000E185C">
              <w:t xml:space="preserve"> verrà installato su una struttura per</w:t>
            </w:r>
            <w:r w:rsidR="0066657B" w:rsidRPr="000E185C">
              <w:t xml:space="preserve"> parete </w:t>
            </w:r>
            <w:r w:rsidR="00DC4A68" w:rsidRPr="000E185C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CB134A" w14:textId="5D4A2F42" w:rsidR="00DC4A68" w:rsidRPr="000E185C" w:rsidRDefault="00DC4A68" w:rsidP="007B2416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</w:tbl>
    <w:p w14:paraId="4BB10016" w14:textId="77777777" w:rsidR="00104D96" w:rsidRPr="000E185C" w:rsidRDefault="00104D96" w:rsidP="000F00B6">
      <w:pPr>
        <w:pStyle w:val="Titolo2"/>
        <w:rPr>
          <w:color w:val="auto"/>
        </w:rPr>
      </w:pPr>
    </w:p>
    <w:p w14:paraId="7A366C75" w14:textId="3A9848E4" w:rsidR="00614294" w:rsidRPr="000E185C" w:rsidRDefault="000F00B6" w:rsidP="000F00B6">
      <w:pPr>
        <w:pStyle w:val="Titolo2"/>
        <w:rPr>
          <w:b/>
          <w:color w:val="auto"/>
          <w:u w:val="single"/>
        </w:rPr>
      </w:pPr>
      <w:r w:rsidRPr="000E185C">
        <w:rPr>
          <w:color w:val="auto"/>
        </w:rPr>
        <w:t xml:space="preserve">1.2 </w:t>
      </w:r>
      <w:r w:rsidR="00614294" w:rsidRPr="000E185C">
        <w:rPr>
          <w:color w:val="auto"/>
        </w:rPr>
        <w:t xml:space="preserve">Struttura portante per il montaggio a parete del </w:t>
      </w:r>
      <w:proofErr w:type="spellStart"/>
      <w:r w:rsidR="00614294" w:rsidRPr="000E185C">
        <w:rPr>
          <w:color w:val="auto"/>
        </w:rPr>
        <w:t>videowall</w:t>
      </w:r>
      <w:proofErr w:type="spellEnd"/>
      <w:r w:rsidR="00614294" w:rsidRPr="000E185C">
        <w:rPr>
          <w:color w:val="auto"/>
        </w:rPr>
        <w:t xml:space="preserve"> – </w:t>
      </w:r>
      <w:r w:rsidR="00215066" w:rsidRPr="000E185C">
        <w:rPr>
          <w:b/>
          <w:color w:val="auto"/>
          <w:u w:val="single"/>
        </w:rPr>
        <w:t xml:space="preserve">SEDE DI </w:t>
      </w:r>
      <w:r w:rsidR="00614294" w:rsidRPr="000E185C">
        <w:rPr>
          <w:b/>
          <w:color w:val="auto"/>
          <w:u w:val="single"/>
        </w:rPr>
        <w:t>BOLOGNA</w:t>
      </w:r>
    </w:p>
    <w:p w14:paraId="7F3131D5" w14:textId="77777777" w:rsidR="00512FC0" w:rsidRPr="000E185C" w:rsidRDefault="00512FC0" w:rsidP="00512FC0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7305"/>
      </w:tblGrid>
      <w:tr w:rsidR="000E185C" w:rsidRPr="000E185C" w14:paraId="60EE50E9" w14:textId="77777777" w:rsidTr="000D520B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84EE95D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8AF2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67FA00CD" w14:textId="77777777" w:rsidTr="000D520B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1A2E32C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D15F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3BB8F58A" w14:textId="77777777" w:rsidTr="000D520B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CFDA9C3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Nome commerciale del Prodotto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9042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164346FD" w14:textId="77777777" w:rsidTr="000D520B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1B08680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AE66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4F70FF9C" w14:textId="77777777" w:rsidTr="000D520B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E0719C6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Sito web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8DCE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5BE182AC" w14:textId="77777777" w:rsidTr="000D520B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59AA160" w14:textId="2E7AAD0F" w:rsidR="00DC4A68" w:rsidRPr="000E185C" w:rsidRDefault="00DC4A68" w:rsidP="00DC4A68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B0BA" w14:textId="1DA54ABA" w:rsidR="00DC4A68" w:rsidRPr="000E185C" w:rsidRDefault="00DC4A68" w:rsidP="00DC4A68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(indicare i numeri di pagina dove reperire le informazioni sottostanti)</w:t>
            </w:r>
          </w:p>
        </w:tc>
      </w:tr>
    </w:tbl>
    <w:p w14:paraId="751F1B5E" w14:textId="77777777" w:rsidR="00614294" w:rsidRPr="000E185C" w:rsidRDefault="00614294" w:rsidP="00614294"/>
    <w:tbl>
      <w:tblPr>
        <w:tblW w:w="9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7"/>
        <w:gridCol w:w="2104"/>
      </w:tblGrid>
      <w:tr w:rsidR="000E185C" w:rsidRPr="000E185C" w14:paraId="79539818" w14:textId="77777777" w:rsidTr="00E379C0">
        <w:trPr>
          <w:trHeight w:val="7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E39C" w14:textId="638972D0" w:rsidR="00DC4A68" w:rsidRPr="000E185C" w:rsidRDefault="00215066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>La struttura portante s</w:t>
            </w:r>
            <w:r w:rsidR="00DC4A68" w:rsidRPr="000E185C">
              <w:t xml:space="preserve">upporta 4 display in disposizione 2 x 2 </w:t>
            </w:r>
            <w:proofErr w:type="spellStart"/>
            <w:r w:rsidR="00DC4A68" w:rsidRPr="000E185C">
              <w:t>landscape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AA79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471C1545" w14:textId="77777777" w:rsidTr="00E379C0">
        <w:trPr>
          <w:trHeight w:val="7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FEDAF7" w14:textId="0BE7587C" w:rsidR="00DC4A68" w:rsidRPr="000E185C" w:rsidRDefault="00215066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>La struttura portante è dotata di m</w:t>
            </w:r>
            <w:r w:rsidR="00DC4A68" w:rsidRPr="000E185C">
              <w:t>ontaggio VESA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22EE27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ar-SA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6699689D" w14:textId="77777777" w:rsidTr="00E379C0">
        <w:trPr>
          <w:trHeight w:val="7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DF05" w14:textId="4C20F363" w:rsidR="00DC4A68" w:rsidRPr="000E185C" w:rsidRDefault="00215066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La struttura portante è dotata di </w:t>
            </w:r>
            <w:r w:rsidR="0066657B" w:rsidRPr="000E185C">
              <w:rPr>
                <w:rStyle w:val="normaltextrun1"/>
              </w:rPr>
              <w:t>s</w:t>
            </w:r>
            <w:r w:rsidR="00DC4A68" w:rsidRPr="000E185C">
              <w:rPr>
                <w:rStyle w:val="normaltextrun1"/>
              </w:rPr>
              <w:t xml:space="preserve">istema </w:t>
            </w:r>
            <w:proofErr w:type="spellStart"/>
            <w:r w:rsidR="0066657B" w:rsidRPr="000E185C">
              <w:rPr>
                <w:rStyle w:val="spellingerror"/>
              </w:rPr>
              <w:t>p</w:t>
            </w:r>
            <w:r w:rsidR="00DC4A68" w:rsidRPr="000E185C">
              <w:rPr>
                <w:rStyle w:val="spellingerror"/>
              </w:rPr>
              <w:t>ush</w:t>
            </w:r>
            <w:proofErr w:type="spellEnd"/>
            <w:r w:rsidR="00DC4A68" w:rsidRPr="000E185C">
              <w:rPr>
                <w:rStyle w:val="normaltextrun1"/>
              </w:rPr>
              <w:t>-pull ad estrazione frontale</w:t>
            </w:r>
            <w:r w:rsidR="00DC4A68" w:rsidRPr="000E185C">
              <w:rPr>
                <w:rStyle w:val="eop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8C53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0EDD3868" w14:textId="77777777" w:rsidTr="00E379C0">
        <w:trPr>
          <w:trHeight w:val="7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3B9DF3" w14:textId="696C8BE1" w:rsidR="00DC4A68" w:rsidRPr="000E185C" w:rsidRDefault="00215066" w:rsidP="00875DD1">
            <w:pPr>
              <w:spacing w:after="200" w:line="276" w:lineRule="auto"/>
              <w:contextualSpacing/>
              <w:jc w:val="both"/>
            </w:pPr>
            <w:r w:rsidRPr="000E185C">
              <w:lastRenderedPageBreak/>
              <w:t xml:space="preserve">La struttura portante è dotata di </w:t>
            </w:r>
            <w:r w:rsidRPr="000E185C">
              <w:rPr>
                <w:rStyle w:val="normaltextrun1"/>
              </w:rPr>
              <w:t>a</w:t>
            </w:r>
            <w:r w:rsidR="00DC4A68" w:rsidRPr="000E185C">
              <w:rPr>
                <w:rStyle w:val="normaltextrun1"/>
              </w:rPr>
              <w:t>llineamento display su 3 assi</w:t>
            </w:r>
            <w:r w:rsidR="00DC4A68" w:rsidRPr="000E185C">
              <w:rPr>
                <w:rStyle w:val="eop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75A27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32028B0D" w14:textId="77777777" w:rsidTr="00E379C0">
        <w:trPr>
          <w:trHeight w:val="7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9B077" w14:textId="2645A631" w:rsidR="00DC4A68" w:rsidRPr="000E185C" w:rsidRDefault="00215066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>La struttura portante ha p</w:t>
            </w:r>
            <w:r w:rsidR="00DC4A68" w:rsidRPr="000E185C">
              <w:t>rofondità ≤20 cm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3B865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7EABE535" w14:textId="77777777" w:rsidTr="00E379C0">
        <w:trPr>
          <w:trHeight w:val="7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D4B7D" w14:textId="23E94C5F" w:rsidR="00DC4A68" w:rsidRPr="000E185C" w:rsidRDefault="00215066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>La struttura portante è dotata di s</w:t>
            </w:r>
            <w:r w:rsidR="00DC4A68" w:rsidRPr="000E185C">
              <w:t>istema di montaggio a parete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65C51C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</w:tbl>
    <w:p w14:paraId="7BA319FD" w14:textId="767134C7" w:rsidR="00154037" w:rsidRPr="000E185C" w:rsidRDefault="00154037" w:rsidP="00154037"/>
    <w:p w14:paraId="19EDB818" w14:textId="25D89F9E" w:rsidR="00614294" w:rsidRPr="000E185C" w:rsidRDefault="000F00B6" w:rsidP="000F00B6">
      <w:pPr>
        <w:pStyle w:val="Titolo2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1.3 </w:t>
      </w:r>
      <w:r w:rsidR="00614294"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N. 1 </w:t>
      </w:r>
      <w:proofErr w:type="spellStart"/>
      <w:r w:rsidR="00104D96" w:rsidRPr="000E185C">
        <w:rPr>
          <w:rFonts w:ascii="Times New Roman" w:hAnsi="Times New Roman" w:cs="Times New Roman"/>
          <w:color w:val="auto"/>
          <w:sz w:val="24"/>
          <w:szCs w:val="24"/>
        </w:rPr>
        <w:t>Touch</w:t>
      </w:r>
      <w:proofErr w:type="spellEnd"/>
      <w:r w:rsidR="00104D96"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04D96" w:rsidRPr="000E185C">
        <w:rPr>
          <w:rFonts w:ascii="Times New Roman" w:hAnsi="Times New Roman" w:cs="Times New Roman"/>
          <w:color w:val="auto"/>
          <w:sz w:val="24"/>
          <w:szCs w:val="24"/>
        </w:rPr>
        <w:t>wall</w:t>
      </w:r>
      <w:proofErr w:type="spellEnd"/>
      <w:r w:rsidR="00104D96"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14294"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– Cornice e protezione </w:t>
      </w:r>
      <w:proofErr w:type="spellStart"/>
      <w:r w:rsidR="00614294" w:rsidRPr="000E185C">
        <w:rPr>
          <w:rFonts w:ascii="Times New Roman" w:hAnsi="Times New Roman" w:cs="Times New Roman"/>
          <w:color w:val="auto"/>
          <w:sz w:val="24"/>
          <w:szCs w:val="24"/>
        </w:rPr>
        <w:t>videowall</w:t>
      </w:r>
      <w:proofErr w:type="spellEnd"/>
      <w:r w:rsidR="00614294"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215066" w:rsidRPr="000E185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SEDE DI </w:t>
      </w:r>
      <w:r w:rsidR="00614294" w:rsidRPr="000E185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BOLOGNA</w:t>
      </w:r>
    </w:p>
    <w:p w14:paraId="027047D8" w14:textId="77777777" w:rsidR="00512FC0" w:rsidRPr="000E185C" w:rsidRDefault="00512FC0" w:rsidP="00512FC0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2"/>
      </w:tblGrid>
      <w:tr w:rsidR="000E185C" w:rsidRPr="000E185C" w14:paraId="255AF80A" w14:textId="77777777" w:rsidTr="000D520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4C2229B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9411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033F3670" w14:textId="77777777" w:rsidTr="000D520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DEA6363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98F2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38E0D29E" w14:textId="77777777" w:rsidTr="000D520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B1814D8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Nome commerciale del Prodotto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781D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4896A5C7" w14:textId="77777777" w:rsidTr="000D520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3FCC853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Produttore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D239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64FF5C9C" w14:textId="77777777" w:rsidTr="000D520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662B1A9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Sito web Produttore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8F97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596A0591" w14:textId="77777777" w:rsidTr="000D520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10C4574" w14:textId="263A44EF" w:rsidR="00DC4A68" w:rsidRPr="000E185C" w:rsidRDefault="00DC4A68" w:rsidP="00DC4A68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2AF7" w14:textId="119E235F" w:rsidR="00DC4A68" w:rsidRPr="000E185C" w:rsidRDefault="00DC4A68" w:rsidP="00DC4A68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(indicare i numeri di pagina dove reperire le informazioni sottostanti)</w:t>
            </w:r>
          </w:p>
        </w:tc>
      </w:tr>
    </w:tbl>
    <w:p w14:paraId="05BEB908" w14:textId="77777777" w:rsidR="00614294" w:rsidRPr="000E185C" w:rsidRDefault="00614294" w:rsidP="00614294"/>
    <w:tbl>
      <w:tblPr>
        <w:tblW w:w="9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4"/>
        <w:gridCol w:w="2117"/>
      </w:tblGrid>
      <w:tr w:rsidR="000E185C" w:rsidRPr="000E185C" w14:paraId="3455A69A" w14:textId="77777777" w:rsidTr="00DC4A68">
        <w:trPr>
          <w:trHeight w:val="70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146B" w14:textId="0A758D99" w:rsidR="00DC4A68" w:rsidRPr="000E185C" w:rsidRDefault="00215066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Il </w:t>
            </w:r>
            <w:proofErr w:type="spellStart"/>
            <w:r w:rsidRPr="000E185C">
              <w:t>touchwall</w:t>
            </w:r>
            <w:proofErr w:type="spellEnd"/>
            <w:r w:rsidRPr="000E185C">
              <w:t xml:space="preserve"> ha d</w:t>
            </w:r>
            <w:r w:rsidR="00DC4A68" w:rsidRPr="000E185C">
              <w:t>imensione 110”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FC4D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4C942E8B" w14:textId="77777777" w:rsidTr="00DC4A68">
        <w:trPr>
          <w:trHeight w:val="70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E541B4" w14:textId="2DDEC80F" w:rsidR="00DC4A68" w:rsidRPr="000E185C" w:rsidRDefault="00215066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Il </w:t>
            </w:r>
            <w:proofErr w:type="spellStart"/>
            <w:r w:rsidRPr="000E185C">
              <w:t>touchwall</w:t>
            </w:r>
            <w:proofErr w:type="spellEnd"/>
            <w:r w:rsidRPr="000E185C">
              <w:t xml:space="preserve"> è dotato di un n</w:t>
            </w:r>
            <w:r w:rsidR="00DC4A68" w:rsidRPr="000E185C">
              <w:t>umero di interazioni simultanee ≥16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167579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ar-SA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4D8A58B0" w14:textId="77777777" w:rsidTr="00DC4A68">
        <w:trPr>
          <w:trHeight w:val="70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72F2" w14:textId="45D1EC05" w:rsidR="00DC4A68" w:rsidRPr="000E185C" w:rsidRDefault="00215066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Il </w:t>
            </w:r>
            <w:proofErr w:type="spellStart"/>
            <w:r w:rsidRPr="000E185C">
              <w:t>touchwall</w:t>
            </w:r>
            <w:proofErr w:type="spellEnd"/>
            <w:r w:rsidRPr="000E185C">
              <w:t xml:space="preserve"> è dotato di un </w:t>
            </w:r>
            <w:r w:rsidRPr="000E185C">
              <w:rPr>
                <w:rStyle w:val="normaltextrun1"/>
              </w:rPr>
              <w:t>s</w:t>
            </w:r>
            <w:r w:rsidR="00DC4A68" w:rsidRPr="000E185C">
              <w:rPr>
                <w:rStyle w:val="normaltextrun1"/>
              </w:rPr>
              <w:t>oftware a corredo in licenza perpetua</w:t>
            </w:r>
            <w:r w:rsidR="00DC4A68" w:rsidRPr="000E185C">
              <w:rPr>
                <w:rStyle w:val="eop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8FB2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0CD7ED73" w14:textId="77777777" w:rsidTr="00DC4A68">
        <w:trPr>
          <w:trHeight w:val="70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7949C1" w14:textId="4AEBD611" w:rsidR="00DC4A68" w:rsidRPr="000E185C" w:rsidRDefault="00DC4A68" w:rsidP="00875DD1">
            <w:pPr>
              <w:spacing w:after="200" w:line="276" w:lineRule="auto"/>
              <w:contextualSpacing/>
              <w:jc w:val="both"/>
            </w:pPr>
            <w:r w:rsidRPr="000E185C">
              <w:t xml:space="preserve">Il software consente </w:t>
            </w:r>
            <w:proofErr w:type="spellStart"/>
            <w:r w:rsidRPr="000E185C">
              <w:t>draw</w:t>
            </w:r>
            <w:proofErr w:type="spellEnd"/>
            <w:r w:rsidRPr="000E185C">
              <w:t xml:space="preserve"> on ed annotazioni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0F4794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DC4A68" w:rsidRPr="000E185C" w14:paraId="61F6AA7E" w14:textId="77777777" w:rsidTr="00215066">
        <w:trPr>
          <w:trHeight w:val="70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191C" w14:textId="5FFE2DA4" w:rsidR="00DC4A68" w:rsidRPr="000E185C" w:rsidRDefault="00215066" w:rsidP="00875DD1">
            <w:pPr>
              <w:spacing w:after="200" w:line="276" w:lineRule="auto"/>
              <w:contextualSpacing/>
              <w:jc w:val="both"/>
            </w:pPr>
            <w:r w:rsidRPr="000E185C">
              <w:t xml:space="preserve">Il </w:t>
            </w:r>
            <w:proofErr w:type="spellStart"/>
            <w:r w:rsidRPr="000E185C">
              <w:t>touchwall</w:t>
            </w:r>
            <w:proofErr w:type="spellEnd"/>
            <w:r w:rsidRPr="000E185C">
              <w:t xml:space="preserve"> è dotato di un </w:t>
            </w:r>
            <w:r w:rsidR="00DC4A68" w:rsidRPr="000E185C">
              <w:rPr>
                <w:rStyle w:val="normaltextrun1"/>
              </w:rPr>
              <w:t>vetro stratificato di protezione di spessore compreso tra 3 e 8 mm</w:t>
            </w:r>
            <w:r w:rsidR="00DC4A68" w:rsidRPr="000E185C">
              <w:rPr>
                <w:rStyle w:val="eop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3A30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</w:tbl>
    <w:p w14:paraId="11DE4CE5" w14:textId="77777777" w:rsidR="00614294" w:rsidRPr="000E185C" w:rsidRDefault="00614294" w:rsidP="00614294"/>
    <w:p w14:paraId="12CFC58F" w14:textId="2C70D2A7" w:rsidR="007B2416" w:rsidRPr="000E185C" w:rsidRDefault="000F00B6" w:rsidP="000F00B6">
      <w:pPr>
        <w:pStyle w:val="Titolo2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1.4 </w:t>
      </w:r>
      <w:proofErr w:type="spellStart"/>
      <w:r w:rsidR="0077063E" w:rsidRPr="000E185C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7B2416" w:rsidRPr="000E185C">
        <w:rPr>
          <w:rFonts w:ascii="Times New Roman" w:hAnsi="Times New Roman" w:cs="Times New Roman"/>
          <w:color w:val="auto"/>
          <w:sz w:val="24"/>
          <w:szCs w:val="24"/>
        </w:rPr>
        <w:t>ideowall</w:t>
      </w:r>
      <w:proofErr w:type="spellEnd"/>
      <w:r w:rsidR="007B2416"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 (singole unità in composizione 5x1</w:t>
      </w:r>
      <w:r w:rsidR="00F01EB8"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="00F01EB8" w:rsidRPr="000E185C">
        <w:rPr>
          <w:rFonts w:ascii="Times New Roman" w:hAnsi="Times New Roman" w:cs="Times New Roman"/>
          <w:color w:val="auto"/>
          <w:sz w:val="24"/>
          <w:szCs w:val="24"/>
        </w:rPr>
        <w:t>portrait</w:t>
      </w:r>
      <w:proofErr w:type="spellEnd"/>
      <w:r w:rsidR="007B2416"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) – </w:t>
      </w:r>
      <w:r w:rsidR="00215066" w:rsidRPr="000E185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SEDE DI </w:t>
      </w:r>
      <w:r w:rsidR="007B2416" w:rsidRPr="000E185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CESENA</w:t>
      </w:r>
    </w:p>
    <w:p w14:paraId="58FEEFC1" w14:textId="77777777" w:rsidR="00512FC0" w:rsidRPr="000E185C" w:rsidRDefault="00512FC0" w:rsidP="00512FC0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2"/>
      </w:tblGrid>
      <w:tr w:rsidR="000E185C" w:rsidRPr="000E185C" w14:paraId="2D0CB684" w14:textId="77777777" w:rsidTr="000D520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296A7C6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02D7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77F6AD55" w14:textId="77777777" w:rsidTr="000D520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BC2B992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0B27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4355C693" w14:textId="77777777" w:rsidTr="000D520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D6491BC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Nome commerciale del Prodotto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BCE1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586E013E" w14:textId="77777777" w:rsidTr="000D520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CAFD024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Produttore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CDA6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773F7C47" w14:textId="77777777" w:rsidTr="000D520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F327A3F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Sito web Produttore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8ABF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44185876" w14:textId="77777777" w:rsidTr="000D520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42D8BFE" w14:textId="304D1D6C" w:rsidR="00DC4A68" w:rsidRPr="000E185C" w:rsidRDefault="00DC4A68" w:rsidP="00DC4A68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5137" w14:textId="5D092934" w:rsidR="00DC4A68" w:rsidRPr="000E185C" w:rsidRDefault="00DC4A68" w:rsidP="00DC4A68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(indicare i numeri di pagina dove reperire le informazioni sottostanti)</w:t>
            </w:r>
          </w:p>
        </w:tc>
      </w:tr>
    </w:tbl>
    <w:p w14:paraId="6560D13B" w14:textId="77777777" w:rsidR="007B2416" w:rsidRPr="000E185C" w:rsidRDefault="007B2416" w:rsidP="007B2416"/>
    <w:tbl>
      <w:tblPr>
        <w:tblW w:w="9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4"/>
        <w:gridCol w:w="2087"/>
      </w:tblGrid>
      <w:tr w:rsidR="000E185C" w:rsidRPr="000E185C" w14:paraId="0F66FE9A" w14:textId="77777777" w:rsidTr="00F01EB8">
        <w:trPr>
          <w:trHeight w:val="70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BBDE" w14:textId="69F9AB80" w:rsidR="00DC4A68" w:rsidRPr="000E185C" w:rsidRDefault="00DC4A68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N. 5 moduli </w:t>
            </w:r>
            <w:proofErr w:type="spellStart"/>
            <w:r w:rsidRPr="000E185C">
              <w:t>videowall</w:t>
            </w:r>
            <w:proofErr w:type="spellEnd"/>
            <w:r w:rsidRPr="000E185C">
              <w:t xml:space="preserve"> con dimensione schermo 55” da collocare in modalità </w:t>
            </w:r>
            <w:proofErr w:type="spellStart"/>
            <w:r w:rsidRPr="000E185C">
              <w:t>portrait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2205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2C309DB8" w14:textId="77777777" w:rsidTr="00F01EB8">
        <w:trPr>
          <w:trHeight w:val="70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98C83" w14:textId="6F6C4DBA" w:rsidR="00DC4A68" w:rsidRPr="000E185C" w:rsidRDefault="00215066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>Tutti i moduli hanno r</w:t>
            </w:r>
            <w:r w:rsidR="00DC4A68" w:rsidRPr="000E185C">
              <w:t xml:space="preserve">isoluzione FULL HD (1920 x 1080 </w:t>
            </w:r>
            <w:proofErr w:type="spellStart"/>
            <w:r w:rsidR="00DC4A68" w:rsidRPr="000E185C">
              <w:t>px</w:t>
            </w:r>
            <w:proofErr w:type="spellEnd"/>
            <w:r w:rsidR="00DC4A68" w:rsidRPr="000E185C">
              <w:t>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5066DD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128D91CF" w14:textId="77777777" w:rsidTr="00F01EB8">
        <w:trPr>
          <w:trHeight w:val="70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F6A84" w14:textId="77777777" w:rsidR="00DC4A68" w:rsidRPr="000E185C" w:rsidRDefault="00DC4A68" w:rsidP="00875DD1">
            <w:pPr>
              <w:spacing w:after="200" w:line="276" w:lineRule="auto"/>
              <w:contextualSpacing/>
              <w:jc w:val="both"/>
            </w:pPr>
            <w:r w:rsidRPr="000E185C">
              <w:t>Ciascuno schermo è senza cornice (</w:t>
            </w:r>
            <w:proofErr w:type="spellStart"/>
            <w:r w:rsidRPr="000E185C">
              <w:t>bezelless</w:t>
            </w:r>
            <w:proofErr w:type="spellEnd"/>
            <w:r w:rsidRPr="000E185C">
              <w:t>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63F84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20363039" w14:textId="77777777" w:rsidTr="00F01EB8">
        <w:trPr>
          <w:trHeight w:val="70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F7196" w14:textId="08666AC7" w:rsidR="00DC4A68" w:rsidRPr="000E185C" w:rsidRDefault="00DC4A68" w:rsidP="00875DD1">
            <w:pPr>
              <w:spacing w:after="200" w:line="276" w:lineRule="auto"/>
              <w:contextualSpacing/>
              <w:jc w:val="both"/>
            </w:pPr>
            <w:r w:rsidRPr="000E185C">
              <w:rPr>
                <w:rStyle w:val="normaltextrun1"/>
              </w:rPr>
              <w:t xml:space="preserve">In pannelli affiancati, la distanza </w:t>
            </w:r>
            <w:proofErr w:type="spellStart"/>
            <w:r w:rsidRPr="000E185C">
              <w:rPr>
                <w:rStyle w:val="spellingerror"/>
              </w:rPr>
              <w:t>content</w:t>
            </w:r>
            <w:proofErr w:type="spellEnd"/>
            <w:r w:rsidRPr="000E185C">
              <w:rPr>
                <w:rStyle w:val="normaltextrun1"/>
              </w:rPr>
              <w:t xml:space="preserve"> to </w:t>
            </w:r>
            <w:proofErr w:type="spellStart"/>
            <w:r w:rsidRPr="000E185C">
              <w:rPr>
                <w:rStyle w:val="spellingerror"/>
              </w:rPr>
              <w:t>content</w:t>
            </w:r>
            <w:proofErr w:type="spellEnd"/>
            <w:r w:rsidRPr="000E185C">
              <w:rPr>
                <w:rStyle w:val="normaltextrun1"/>
              </w:rPr>
              <w:t xml:space="preserve"> deve essere ≤ a 2 mm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57AF5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43204E5F" w14:textId="77777777" w:rsidTr="00F01EB8">
        <w:trPr>
          <w:trHeight w:val="70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4AF9B" w14:textId="6A6C2C0E" w:rsidR="00DC4A68" w:rsidRPr="000E185C" w:rsidRDefault="00215066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Il </w:t>
            </w:r>
            <w:proofErr w:type="spellStart"/>
            <w:r w:rsidRPr="000E185C">
              <w:t>videowall</w:t>
            </w:r>
            <w:proofErr w:type="spellEnd"/>
            <w:r w:rsidRPr="000E185C">
              <w:t xml:space="preserve"> è dotato di </w:t>
            </w:r>
            <w:proofErr w:type="spellStart"/>
            <w:r w:rsidRPr="000E185C">
              <w:t>a</w:t>
            </w:r>
            <w:r w:rsidR="00DC4A68" w:rsidRPr="000E185C">
              <w:t>spect</w:t>
            </w:r>
            <w:proofErr w:type="spellEnd"/>
            <w:r w:rsidR="00DC4A68" w:rsidRPr="000E185C">
              <w:t xml:space="preserve"> ratio 16:9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1B04A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7C1CCDCC" w14:textId="77777777" w:rsidTr="00F01EB8">
        <w:trPr>
          <w:trHeight w:val="70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6B6814" w14:textId="38563371" w:rsidR="00DC4A68" w:rsidRPr="000E185C" w:rsidRDefault="00215066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Il </w:t>
            </w:r>
            <w:proofErr w:type="spellStart"/>
            <w:r w:rsidRPr="000E185C">
              <w:t>videowall</w:t>
            </w:r>
            <w:proofErr w:type="spellEnd"/>
            <w:r w:rsidRPr="000E185C">
              <w:t xml:space="preserve"> è dotato di a</w:t>
            </w:r>
            <w:r w:rsidR="00DC4A68" w:rsidRPr="000E185C">
              <w:t>ngolo di visualizzazione 178°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84B1BD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434209D3" w14:textId="77777777" w:rsidTr="00F01EB8">
        <w:trPr>
          <w:trHeight w:val="70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00623" w14:textId="23F7D4F6" w:rsidR="00DC4A68" w:rsidRPr="000E185C" w:rsidRDefault="00215066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Il </w:t>
            </w:r>
            <w:proofErr w:type="spellStart"/>
            <w:r w:rsidRPr="000E185C">
              <w:t>videowall</w:t>
            </w:r>
            <w:proofErr w:type="spellEnd"/>
            <w:r w:rsidRPr="000E185C">
              <w:t xml:space="preserve"> è dotato di c</w:t>
            </w:r>
            <w:r w:rsidR="00DC4A68" w:rsidRPr="000E185C">
              <w:t>olori:  ≥16 milioni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876CF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4338D9AD" w14:textId="77777777" w:rsidTr="00F01EB8">
        <w:trPr>
          <w:trHeight w:val="70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E75905" w14:textId="3CF1A5E3" w:rsidR="00DC4A68" w:rsidRPr="000E185C" w:rsidRDefault="00215066" w:rsidP="00875DD1">
            <w:pPr>
              <w:spacing w:after="200" w:line="276" w:lineRule="auto"/>
              <w:contextualSpacing/>
              <w:jc w:val="both"/>
            </w:pPr>
            <w:r w:rsidRPr="000E185C">
              <w:t xml:space="preserve">Il </w:t>
            </w:r>
            <w:proofErr w:type="spellStart"/>
            <w:r w:rsidRPr="000E185C">
              <w:t>videowall</w:t>
            </w:r>
            <w:proofErr w:type="spellEnd"/>
            <w:r w:rsidRPr="000E185C">
              <w:t xml:space="preserve"> è dotato di </w:t>
            </w:r>
            <w:r w:rsidRPr="000E185C">
              <w:rPr>
                <w:rStyle w:val="normaltextrun1"/>
              </w:rPr>
              <w:t>l</w:t>
            </w:r>
            <w:r w:rsidR="00DC4A68" w:rsidRPr="000E185C">
              <w:rPr>
                <w:rStyle w:val="normaltextrun1"/>
              </w:rPr>
              <w:t>uminosità ≥ 500 cd/mq</w:t>
            </w:r>
            <w:r w:rsidR="00DC4A68" w:rsidRPr="000E185C">
              <w:rPr>
                <w:rStyle w:val="eop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EF388" w14:textId="12E59EBD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5E30E22E" w14:textId="77777777" w:rsidTr="00F01EB8">
        <w:trPr>
          <w:trHeight w:val="70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74C26" w14:textId="3C20D24C" w:rsidR="008A4C54" w:rsidRPr="000E185C" w:rsidRDefault="008A4C54" w:rsidP="008A4C54">
            <w:pPr>
              <w:spacing w:after="200" w:line="276" w:lineRule="auto"/>
              <w:contextualSpacing/>
              <w:jc w:val="both"/>
            </w:pPr>
            <w:proofErr w:type="spellStart"/>
            <w:r w:rsidRPr="000E185C">
              <w:t>Contrast</w:t>
            </w:r>
            <w:proofErr w:type="spellEnd"/>
            <w:r w:rsidRPr="000E185C">
              <w:t xml:space="preserve"> ratio </w:t>
            </w:r>
            <w:r w:rsidRPr="000E185C">
              <w:rPr>
                <w:rStyle w:val="normaltextrun1"/>
              </w:rPr>
              <w:t>≥ 1000:1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1337B" w14:textId="52307445" w:rsidR="008A4C54" w:rsidRPr="000E185C" w:rsidRDefault="008A4C54" w:rsidP="008A4C54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2214F27E" w14:textId="77777777" w:rsidTr="008A4C54">
        <w:trPr>
          <w:trHeight w:val="70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7FB8D8" w14:textId="68AF1CBA" w:rsidR="008A4C54" w:rsidRPr="000E185C" w:rsidRDefault="008A4C54" w:rsidP="008A4C54">
            <w:pPr>
              <w:spacing w:after="200" w:line="276" w:lineRule="auto"/>
              <w:contextualSpacing/>
              <w:jc w:val="both"/>
            </w:pPr>
            <w:r w:rsidRPr="000E185C">
              <w:t xml:space="preserve">Il </w:t>
            </w:r>
            <w:proofErr w:type="spellStart"/>
            <w:r w:rsidRPr="000E185C">
              <w:t>videowall</w:t>
            </w:r>
            <w:proofErr w:type="spellEnd"/>
            <w:r w:rsidRPr="000E185C">
              <w:t xml:space="preserve"> verrà installato su una struttura da parete in cartongesso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32476" w14:textId="77777777" w:rsidR="008A4C54" w:rsidRPr="000E185C" w:rsidRDefault="008A4C54" w:rsidP="008A4C54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</w:tbl>
    <w:p w14:paraId="302E3352" w14:textId="77777777" w:rsidR="00104D96" w:rsidRPr="000E185C" w:rsidRDefault="00104D96" w:rsidP="000F00B6">
      <w:pPr>
        <w:pStyle w:val="Titolo2"/>
        <w:rPr>
          <w:color w:val="auto"/>
        </w:rPr>
      </w:pPr>
    </w:p>
    <w:p w14:paraId="05A014AC" w14:textId="07E9D21C" w:rsidR="0077063E" w:rsidRPr="000E185C" w:rsidRDefault="00215066" w:rsidP="00D67C6B">
      <w:pPr>
        <w:pStyle w:val="Titolo2"/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1.5 </w:t>
      </w:r>
      <w:r w:rsidR="0077063E"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Struttura portante per il montaggio a parete del </w:t>
      </w:r>
      <w:proofErr w:type="spellStart"/>
      <w:r w:rsidR="0077063E" w:rsidRPr="000E185C">
        <w:rPr>
          <w:rFonts w:ascii="Times New Roman" w:hAnsi="Times New Roman" w:cs="Times New Roman"/>
          <w:color w:val="auto"/>
          <w:sz w:val="24"/>
          <w:szCs w:val="24"/>
        </w:rPr>
        <w:t>videowall</w:t>
      </w:r>
      <w:proofErr w:type="spellEnd"/>
      <w:r w:rsidR="0077063E"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DE5682" w:rsidRPr="000E185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SEDE DI </w:t>
      </w:r>
      <w:r w:rsidR="0077063E" w:rsidRPr="000E185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CESENA</w:t>
      </w:r>
    </w:p>
    <w:p w14:paraId="76437010" w14:textId="77777777" w:rsidR="00BC60E7" w:rsidRPr="000E185C" w:rsidRDefault="00BC60E7" w:rsidP="00BC60E7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2"/>
      </w:tblGrid>
      <w:tr w:rsidR="000E185C" w:rsidRPr="000E185C" w14:paraId="214C1DA3" w14:textId="77777777" w:rsidTr="000D520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4620284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2CBE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7F9498B2" w14:textId="77777777" w:rsidTr="000D520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019BAEE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F3A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7542B836" w14:textId="77777777" w:rsidTr="000D520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2B2F069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Nome commerciale del Prodotto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967B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7C8CB1A9" w14:textId="77777777" w:rsidTr="000D520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BA1E40F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Produttore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D16B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57AEB8B7" w14:textId="77777777" w:rsidTr="000D520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C889EA6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Sito web Produttore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22B1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774A4CD2" w14:textId="77777777" w:rsidTr="000D520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E031CCB" w14:textId="1B148CEF" w:rsidR="00DC4A68" w:rsidRPr="000E185C" w:rsidRDefault="00DC4A68" w:rsidP="00DC4A68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78C8" w14:textId="79898279" w:rsidR="00DC4A68" w:rsidRPr="000E185C" w:rsidRDefault="00DC4A68" w:rsidP="00DC4A68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(indicare i numeri di pagina dove reperire le informazioni sottostanti)</w:t>
            </w:r>
          </w:p>
        </w:tc>
      </w:tr>
    </w:tbl>
    <w:p w14:paraId="116148FA" w14:textId="77777777" w:rsidR="0077063E" w:rsidRPr="000E185C" w:rsidRDefault="0077063E" w:rsidP="0077063E"/>
    <w:tbl>
      <w:tblPr>
        <w:tblW w:w="9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9"/>
        <w:gridCol w:w="2092"/>
      </w:tblGrid>
      <w:tr w:rsidR="000E185C" w:rsidRPr="000E185C" w14:paraId="6368D1EE" w14:textId="77777777" w:rsidTr="00963DEB">
        <w:trPr>
          <w:trHeight w:val="70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5631" w14:textId="3C463D3C" w:rsidR="00DC4A68" w:rsidRPr="000E185C" w:rsidRDefault="00DE5682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>La struttura portante s</w:t>
            </w:r>
            <w:r w:rsidR="00DC4A68" w:rsidRPr="000E185C">
              <w:t>upporta 5 display in disp</w:t>
            </w:r>
            <w:r w:rsidR="003D64BA" w:rsidRPr="000E185C">
              <w:t>osizione 5 X 1 modalità PORTRAIT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788F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121EA3EA" w14:textId="77777777" w:rsidTr="00963DEB">
        <w:trPr>
          <w:trHeight w:val="70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4A8C93" w14:textId="79177D07" w:rsidR="00DC4A68" w:rsidRPr="000E185C" w:rsidRDefault="00DE5682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>La struttura portante è dotata di m</w:t>
            </w:r>
            <w:r w:rsidR="00DC4A68" w:rsidRPr="000E185C">
              <w:t>ontaggio VESA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FFB993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ar-SA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3D4FB99F" w14:textId="77777777" w:rsidTr="00963DEB">
        <w:trPr>
          <w:trHeight w:val="70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8EA8B" w14:textId="22827388" w:rsidR="00DC4A68" w:rsidRPr="000E185C" w:rsidRDefault="00DE5682" w:rsidP="00875DD1">
            <w:pPr>
              <w:spacing w:after="200" w:line="276" w:lineRule="auto"/>
              <w:contextualSpacing/>
              <w:jc w:val="both"/>
            </w:pPr>
            <w:r w:rsidRPr="000E185C">
              <w:t xml:space="preserve">La struttura portante è dotata di </w:t>
            </w:r>
            <w:r w:rsidRPr="000E185C">
              <w:rPr>
                <w:rStyle w:val="normaltextrun1"/>
              </w:rPr>
              <w:t>a</w:t>
            </w:r>
            <w:r w:rsidR="00DC4A68" w:rsidRPr="000E185C">
              <w:rPr>
                <w:rStyle w:val="normaltextrun1"/>
              </w:rPr>
              <w:t>llineamento display su 3 assi</w:t>
            </w:r>
            <w:r w:rsidR="00DC4A68" w:rsidRPr="000E185C">
              <w:rPr>
                <w:rStyle w:val="eop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AD5E0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605E2E1A" w14:textId="77777777" w:rsidTr="00963DEB">
        <w:trPr>
          <w:trHeight w:val="70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0D2DE" w14:textId="5DD5FB53" w:rsidR="00DC4A68" w:rsidRPr="000E185C" w:rsidRDefault="00DE5682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>La struttura portante ha p</w:t>
            </w:r>
            <w:r w:rsidR="00963DEB" w:rsidRPr="000E185C">
              <w:t>rofondità ≤20</w:t>
            </w:r>
            <w:r w:rsidR="00DC4A68" w:rsidRPr="000E185C">
              <w:t xml:space="preserve"> cm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F65AC6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DC4A68" w:rsidRPr="000E185C" w14:paraId="7485478E" w14:textId="77777777" w:rsidTr="00963DEB">
        <w:trPr>
          <w:trHeight w:val="70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78CF" w14:textId="4CC40AC8" w:rsidR="00DC4A68" w:rsidRPr="000E185C" w:rsidRDefault="00DE5682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La struttura portante è dotata di un </w:t>
            </w:r>
            <w:r w:rsidR="00963DEB" w:rsidRPr="000E185C">
              <w:t>s</w:t>
            </w:r>
            <w:r w:rsidR="00DC4A68" w:rsidRPr="000E185C">
              <w:t>istema di montaggio per parete di cartongesso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D1C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</w:tbl>
    <w:p w14:paraId="08B1F3FE" w14:textId="77777777" w:rsidR="00104D96" w:rsidRPr="000E185C" w:rsidRDefault="00104D96" w:rsidP="000F00B6">
      <w:pPr>
        <w:pStyle w:val="Titolo2"/>
        <w:rPr>
          <w:color w:val="auto"/>
        </w:rPr>
      </w:pPr>
    </w:p>
    <w:p w14:paraId="192326C8" w14:textId="33246E25" w:rsidR="0077063E" w:rsidRPr="000E185C" w:rsidRDefault="000F00B6" w:rsidP="000F00B6">
      <w:pPr>
        <w:pStyle w:val="Titolo2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1.6 </w:t>
      </w:r>
      <w:r w:rsidR="0077063E"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N. 1 </w:t>
      </w:r>
      <w:proofErr w:type="spellStart"/>
      <w:r w:rsidR="00104D96" w:rsidRPr="000E185C">
        <w:rPr>
          <w:rFonts w:ascii="Times New Roman" w:hAnsi="Times New Roman" w:cs="Times New Roman"/>
          <w:color w:val="auto"/>
          <w:sz w:val="24"/>
          <w:szCs w:val="24"/>
        </w:rPr>
        <w:t>Touch</w:t>
      </w:r>
      <w:proofErr w:type="spellEnd"/>
      <w:r w:rsidR="00104D96"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04D96" w:rsidRPr="000E185C">
        <w:rPr>
          <w:rFonts w:ascii="Times New Roman" w:hAnsi="Times New Roman" w:cs="Times New Roman"/>
          <w:color w:val="auto"/>
          <w:sz w:val="24"/>
          <w:szCs w:val="24"/>
        </w:rPr>
        <w:t>wall</w:t>
      </w:r>
      <w:proofErr w:type="spellEnd"/>
      <w:r w:rsidR="00104D96"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063E"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– Cornice e protezione </w:t>
      </w:r>
      <w:proofErr w:type="spellStart"/>
      <w:r w:rsidR="0077063E" w:rsidRPr="000E185C">
        <w:rPr>
          <w:rFonts w:ascii="Times New Roman" w:hAnsi="Times New Roman" w:cs="Times New Roman"/>
          <w:color w:val="auto"/>
          <w:sz w:val="24"/>
          <w:szCs w:val="24"/>
        </w:rPr>
        <w:t>videowall</w:t>
      </w:r>
      <w:proofErr w:type="spellEnd"/>
      <w:r w:rsidR="0077063E"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DE5682" w:rsidRPr="000E185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SEDE DI</w:t>
      </w:r>
      <w:r w:rsidR="00DE5682" w:rsidRPr="000E185C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77063E" w:rsidRPr="000E185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CESENA</w:t>
      </w:r>
    </w:p>
    <w:p w14:paraId="17A2543D" w14:textId="77777777" w:rsidR="00512FC0" w:rsidRPr="000E185C" w:rsidRDefault="00512FC0" w:rsidP="00512FC0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7305"/>
      </w:tblGrid>
      <w:tr w:rsidR="000E185C" w:rsidRPr="000E185C" w14:paraId="12C7F56F" w14:textId="77777777" w:rsidTr="005B3CAF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294CD6D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C283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5D7CF6BF" w14:textId="77777777" w:rsidTr="005B3CAF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C1F4EA3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763D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22E95FFD" w14:textId="77777777" w:rsidTr="000D520B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E12EF81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Nome commerciale del Prodotto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F3D7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2FB47B77" w14:textId="77777777" w:rsidTr="000D520B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E14416D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EE9B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6F863699" w14:textId="77777777" w:rsidTr="000D520B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9F13ED3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Sito web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0023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7B5069F2" w14:textId="77777777" w:rsidTr="000D520B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763A46D" w14:textId="77777777" w:rsidR="005B3CAF" w:rsidRPr="000E185C" w:rsidRDefault="005B3CAF" w:rsidP="00D71453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901D" w14:textId="77777777" w:rsidR="005B3CAF" w:rsidRPr="000E185C" w:rsidRDefault="005B3CAF" w:rsidP="00D71453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(indicare i numeri di pagina dove reperire le informazioni sottostanti)</w:t>
            </w:r>
          </w:p>
        </w:tc>
      </w:tr>
    </w:tbl>
    <w:p w14:paraId="58BF7AB7" w14:textId="77777777" w:rsidR="0077063E" w:rsidRPr="000E185C" w:rsidRDefault="0077063E" w:rsidP="0077063E"/>
    <w:tbl>
      <w:tblPr>
        <w:tblW w:w="9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4"/>
        <w:gridCol w:w="2117"/>
      </w:tblGrid>
      <w:tr w:rsidR="000E185C" w:rsidRPr="000E185C" w14:paraId="0444E972" w14:textId="77777777" w:rsidTr="00DC4A68">
        <w:trPr>
          <w:trHeight w:val="70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A74E" w14:textId="7E6DED8C" w:rsidR="00DC4A68" w:rsidRPr="000E185C" w:rsidRDefault="00DE5682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Il </w:t>
            </w:r>
            <w:proofErr w:type="spellStart"/>
            <w:r w:rsidRPr="000E185C">
              <w:t>touchwall</w:t>
            </w:r>
            <w:proofErr w:type="spellEnd"/>
            <w:r w:rsidRPr="000E185C">
              <w:t xml:space="preserve"> ha d</w:t>
            </w:r>
            <w:r w:rsidR="00DC4A68" w:rsidRPr="000E185C">
              <w:t>imensione 142”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3999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2E0497D7" w14:textId="77777777" w:rsidTr="00DC4A68">
        <w:trPr>
          <w:trHeight w:val="70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BC7648" w14:textId="048747A4" w:rsidR="00DC4A68" w:rsidRPr="000E185C" w:rsidRDefault="00DE5682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Il </w:t>
            </w:r>
            <w:proofErr w:type="spellStart"/>
            <w:r w:rsidRPr="000E185C">
              <w:t>touchwall</w:t>
            </w:r>
            <w:proofErr w:type="spellEnd"/>
            <w:r w:rsidRPr="000E185C">
              <w:t xml:space="preserve"> è dotato di un n</w:t>
            </w:r>
            <w:r w:rsidR="00DC4A68" w:rsidRPr="000E185C">
              <w:t>umero di interazioni simultanee ≥16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128703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ar-SA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6CCB1754" w14:textId="77777777" w:rsidTr="00DC4A68">
        <w:trPr>
          <w:trHeight w:val="70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DB0A" w14:textId="0296B285" w:rsidR="00DC4A68" w:rsidRPr="000E185C" w:rsidRDefault="00DE5682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Il </w:t>
            </w:r>
            <w:proofErr w:type="spellStart"/>
            <w:r w:rsidRPr="000E185C">
              <w:t>touchwall</w:t>
            </w:r>
            <w:proofErr w:type="spellEnd"/>
            <w:r w:rsidRPr="000E185C">
              <w:t xml:space="preserve"> è dotato di un </w:t>
            </w:r>
            <w:r w:rsidRPr="000E185C">
              <w:rPr>
                <w:rStyle w:val="normaltextrun1"/>
              </w:rPr>
              <w:t>s</w:t>
            </w:r>
            <w:r w:rsidR="00DC4A68" w:rsidRPr="000E185C">
              <w:rPr>
                <w:rStyle w:val="normaltextrun1"/>
              </w:rPr>
              <w:t>oftware a corredo in licenza perpetua</w:t>
            </w:r>
            <w:r w:rsidR="00DC4A68" w:rsidRPr="000E185C">
              <w:rPr>
                <w:rStyle w:val="eop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D07E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583BFBFB" w14:textId="77777777" w:rsidTr="00DC4A68">
        <w:trPr>
          <w:trHeight w:val="70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4AD94B" w14:textId="77777777" w:rsidR="00DC4A68" w:rsidRPr="000E185C" w:rsidRDefault="00DC4A68" w:rsidP="00875DD1">
            <w:pPr>
              <w:spacing w:after="200" w:line="276" w:lineRule="auto"/>
              <w:contextualSpacing/>
              <w:jc w:val="both"/>
            </w:pPr>
            <w:r w:rsidRPr="000E185C">
              <w:t xml:space="preserve">Il software consente </w:t>
            </w:r>
            <w:proofErr w:type="spellStart"/>
            <w:r w:rsidRPr="000E185C">
              <w:t>draw</w:t>
            </w:r>
            <w:proofErr w:type="spellEnd"/>
            <w:r w:rsidRPr="000E185C">
              <w:t xml:space="preserve"> on ed annotazioni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7EDBC0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DC4A68" w:rsidRPr="000E185C" w14:paraId="77CC54B8" w14:textId="77777777" w:rsidTr="00DE5682">
        <w:trPr>
          <w:trHeight w:val="70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BBD4" w14:textId="0B184D20" w:rsidR="00DC4A68" w:rsidRPr="000E185C" w:rsidRDefault="00DE5682" w:rsidP="00DE5682">
            <w:pPr>
              <w:spacing w:after="200" w:line="276" w:lineRule="auto"/>
              <w:contextualSpacing/>
              <w:jc w:val="both"/>
            </w:pPr>
            <w:r w:rsidRPr="000E185C">
              <w:t xml:space="preserve">Il </w:t>
            </w:r>
            <w:proofErr w:type="spellStart"/>
            <w:r w:rsidRPr="000E185C">
              <w:t>touchwall</w:t>
            </w:r>
            <w:proofErr w:type="spellEnd"/>
            <w:r w:rsidRPr="000E185C">
              <w:t xml:space="preserve"> è dotato di un </w:t>
            </w:r>
            <w:r w:rsidR="00DC4A68" w:rsidRPr="000E185C">
              <w:rPr>
                <w:rStyle w:val="normaltextrun1"/>
              </w:rPr>
              <w:t>vetro stratificato di protezione di spessore compreso tra 3 e 8 mm</w:t>
            </w:r>
            <w:r w:rsidR="00DC4A68" w:rsidRPr="000E185C">
              <w:rPr>
                <w:rStyle w:val="eop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8038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</w:tbl>
    <w:p w14:paraId="74DB13F9" w14:textId="3ECB3BA1" w:rsidR="0077063E" w:rsidRPr="000E185C" w:rsidRDefault="0077063E" w:rsidP="0077063E"/>
    <w:p w14:paraId="2D7EDC58" w14:textId="51925F72" w:rsidR="0077063E" w:rsidRPr="000E185C" w:rsidRDefault="000F00B6" w:rsidP="001E77ED">
      <w:pPr>
        <w:pStyle w:val="Titolo1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0E18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104D96" w:rsidRPr="000E18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IMPIANTO VIDEO </w:t>
      </w:r>
      <w:r w:rsidR="0077063E" w:rsidRPr="000E185C">
        <w:rPr>
          <w:rFonts w:ascii="Times New Roman" w:hAnsi="Times New Roman" w:cs="Times New Roman"/>
          <w:b/>
          <w:color w:val="auto"/>
          <w:sz w:val="24"/>
          <w:szCs w:val="24"/>
        </w:rPr>
        <w:t>– INPUT</w:t>
      </w:r>
    </w:p>
    <w:p w14:paraId="15E67AB6" w14:textId="0A97516C" w:rsidR="0077063E" w:rsidRPr="000E185C" w:rsidRDefault="000F00B6" w:rsidP="001E77ED">
      <w:pPr>
        <w:pStyle w:val="Titolo2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2.1 </w:t>
      </w:r>
      <w:r w:rsidR="00104D96"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Videocamere per </w:t>
      </w:r>
      <w:proofErr w:type="spellStart"/>
      <w:r w:rsidR="00104D96" w:rsidRPr="000E185C">
        <w:rPr>
          <w:rFonts w:ascii="Times New Roman" w:hAnsi="Times New Roman" w:cs="Times New Roman"/>
          <w:color w:val="auto"/>
          <w:sz w:val="24"/>
          <w:szCs w:val="24"/>
        </w:rPr>
        <w:t>webconference</w:t>
      </w:r>
      <w:proofErr w:type="spellEnd"/>
      <w:r w:rsidR="00104D96"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6838CF8" w14:textId="77777777" w:rsidR="00512FC0" w:rsidRPr="000E185C" w:rsidRDefault="00512FC0" w:rsidP="00512FC0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7305"/>
      </w:tblGrid>
      <w:tr w:rsidR="000E185C" w:rsidRPr="000E185C" w14:paraId="237D2753" w14:textId="77777777" w:rsidTr="00DC4A68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47B3E46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086E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0E709BC7" w14:textId="77777777" w:rsidTr="00DC4A68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35A59F2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54A3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207472EE" w14:textId="77777777" w:rsidTr="00DC4A68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114DB5E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Nome commerciale del Prodotto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4FDB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7FF29B26" w14:textId="77777777" w:rsidTr="00CB2D0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E69DD4B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4F01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7319AA65" w14:textId="77777777" w:rsidTr="00CB2D0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936ED14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Sito web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DDDF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7BDD4138" w14:textId="77777777" w:rsidTr="00CB2D0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A3E5D3F" w14:textId="5A458214" w:rsidR="00DC4A68" w:rsidRPr="000E185C" w:rsidRDefault="00DC4A68" w:rsidP="00DC4A68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110" w14:textId="65644062" w:rsidR="00DC4A68" w:rsidRPr="000E185C" w:rsidRDefault="00DC4A68" w:rsidP="00DC4A68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(indicare i numeri di pagina dove reperire le informazioni sottostanti)</w:t>
            </w:r>
          </w:p>
        </w:tc>
      </w:tr>
    </w:tbl>
    <w:p w14:paraId="2D0CA3D9" w14:textId="77777777" w:rsidR="00830AD5" w:rsidRPr="000E185C" w:rsidRDefault="00830AD5" w:rsidP="00830AD5"/>
    <w:tbl>
      <w:tblPr>
        <w:tblW w:w="9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1"/>
        <w:gridCol w:w="2090"/>
      </w:tblGrid>
      <w:tr w:rsidR="000E185C" w:rsidRPr="000E185C" w14:paraId="1CCC46B4" w14:textId="77777777" w:rsidTr="00323AE5">
        <w:trPr>
          <w:trHeight w:val="68"/>
        </w:trPr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5593" w14:textId="64D02C44" w:rsidR="00DC4A68" w:rsidRPr="000E185C" w:rsidRDefault="00DC4A68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N. 4 Videocamere per </w:t>
            </w:r>
            <w:proofErr w:type="spellStart"/>
            <w:r w:rsidRPr="000E185C">
              <w:t>webconference</w:t>
            </w:r>
            <w:proofErr w:type="spellEnd"/>
            <w:r w:rsidRPr="000E185C">
              <w:t xml:space="preserve"> </w:t>
            </w:r>
            <w:r w:rsidR="00DE5682" w:rsidRPr="000E185C">
              <w:t xml:space="preserve">(2 per ogni sede) </w:t>
            </w:r>
            <w:r w:rsidRPr="000E185C">
              <w:t>dotate di risoluzione 1920 x1080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B08E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3D6F5A75" w14:textId="77777777" w:rsidTr="00323AE5">
        <w:trPr>
          <w:trHeight w:val="70"/>
        </w:trPr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C11E03" w14:textId="17633050" w:rsidR="00DC4A68" w:rsidRPr="000E185C" w:rsidRDefault="00DE5682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>Tutte e 4 le videocamere sono dotate di c</w:t>
            </w:r>
            <w:r w:rsidR="00DC4A68" w:rsidRPr="000E185C">
              <w:t>onnettività Ethernet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A942E5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ar-SA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622B5081" w14:textId="77777777" w:rsidTr="00323AE5">
        <w:trPr>
          <w:trHeight w:val="70"/>
        </w:trPr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FC70" w14:textId="784E6882" w:rsidR="00DC4A68" w:rsidRPr="000E185C" w:rsidRDefault="00DE5682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Tutte e 4 le videocamere sono dotate di </w:t>
            </w:r>
            <w:r w:rsidRPr="000E185C">
              <w:rPr>
                <w:rStyle w:val="normaltextrun1"/>
              </w:rPr>
              <w:t>p</w:t>
            </w:r>
            <w:r w:rsidR="00DC4A68" w:rsidRPr="000E185C">
              <w:rPr>
                <w:rStyle w:val="normaltextrun1"/>
              </w:rPr>
              <w:t>ossibilità di montaggio sia a soffitto che a parete</w:t>
            </w:r>
            <w:r w:rsidR="00DC4A68" w:rsidRPr="000E185C">
              <w:rPr>
                <w:rStyle w:val="eop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4EE6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589CC923" w14:textId="77777777" w:rsidTr="00323AE5">
        <w:trPr>
          <w:trHeight w:val="70"/>
        </w:trPr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BC5DB9" w14:textId="3960AEA3" w:rsidR="00DC4A68" w:rsidRPr="000E185C" w:rsidRDefault="00DE5682" w:rsidP="00875DD1">
            <w:pPr>
              <w:spacing w:after="200" w:line="276" w:lineRule="auto"/>
              <w:contextualSpacing/>
              <w:jc w:val="both"/>
            </w:pPr>
            <w:r w:rsidRPr="000E185C">
              <w:t>Tutte e 4 le videocamere sono dotate di a</w:t>
            </w:r>
            <w:r w:rsidR="00DC4A68" w:rsidRPr="000E185C">
              <w:t>limentazione POE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645B85" w14:textId="77777777" w:rsidR="00DC4A68" w:rsidRPr="000E185C" w:rsidRDefault="00DC4A68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</w:tbl>
    <w:p w14:paraId="03C7837F" w14:textId="2F1E52C6" w:rsidR="052E2367" w:rsidRPr="000E185C" w:rsidRDefault="052E2367"/>
    <w:p w14:paraId="660A76BC" w14:textId="77777777" w:rsidR="0077063E" w:rsidRPr="000E185C" w:rsidRDefault="0077063E" w:rsidP="0077063E"/>
    <w:p w14:paraId="3D457ED3" w14:textId="04D06EA3" w:rsidR="00104D96" w:rsidRPr="000E185C" w:rsidRDefault="00104D96" w:rsidP="00104D96">
      <w:pPr>
        <w:pStyle w:val="Titolo2"/>
        <w:rPr>
          <w:rFonts w:ascii="Times New Roman" w:hAnsi="Times New Roman" w:cs="Times New Roman"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2.2 </w:t>
      </w:r>
      <w:proofErr w:type="spellStart"/>
      <w:r w:rsidRPr="000E185C">
        <w:rPr>
          <w:rFonts w:ascii="Times New Roman" w:hAnsi="Times New Roman" w:cs="Times New Roman"/>
          <w:color w:val="auto"/>
          <w:sz w:val="24"/>
          <w:szCs w:val="24"/>
        </w:rPr>
        <w:t>Document</w:t>
      </w:r>
      <w:proofErr w:type="spellEnd"/>
      <w:r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 camera (video </w:t>
      </w:r>
      <w:proofErr w:type="spellStart"/>
      <w:r w:rsidRPr="000E185C">
        <w:rPr>
          <w:rFonts w:ascii="Times New Roman" w:hAnsi="Times New Roman" w:cs="Times New Roman"/>
          <w:color w:val="auto"/>
          <w:sz w:val="24"/>
          <w:szCs w:val="24"/>
        </w:rPr>
        <w:t>presenter</w:t>
      </w:r>
      <w:proofErr w:type="spellEnd"/>
      <w:r w:rsidRPr="000E185C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4B3122AE" w14:textId="77777777" w:rsidR="001E77ED" w:rsidRPr="000E185C" w:rsidRDefault="001E77ED" w:rsidP="001E77ED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7305"/>
      </w:tblGrid>
      <w:tr w:rsidR="000E185C" w:rsidRPr="000E185C" w14:paraId="1EFA1F7D" w14:textId="77777777" w:rsidTr="005B3CAF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3078789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5023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66B70DD6" w14:textId="77777777" w:rsidTr="005B3CAF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C96D0E7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2D99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002B8B6D" w14:textId="77777777" w:rsidTr="00CB2D0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79AC0FB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Nome commerciale del Prodotto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28CA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2A0EDAE0" w14:textId="77777777" w:rsidTr="00CB2D0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190975C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7831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0EBB5A71" w14:textId="77777777" w:rsidTr="00CB2D0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6EF8C82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Sito web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157D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5831A2FF" w14:textId="77777777" w:rsidTr="00CB2D0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55EF2C6" w14:textId="77777777" w:rsidR="005B3CAF" w:rsidRPr="000E185C" w:rsidRDefault="005B3CAF" w:rsidP="00D71453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73F8" w14:textId="77777777" w:rsidR="005B3CAF" w:rsidRPr="000E185C" w:rsidRDefault="005B3CAF" w:rsidP="00D71453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(indicare i numeri di pagina dove reperire le informazioni sottostanti)</w:t>
            </w:r>
          </w:p>
        </w:tc>
      </w:tr>
    </w:tbl>
    <w:p w14:paraId="721E6B01" w14:textId="77777777" w:rsidR="00830AD5" w:rsidRPr="000E185C" w:rsidRDefault="00830AD5" w:rsidP="00830AD5"/>
    <w:tbl>
      <w:tblPr>
        <w:tblW w:w="9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6"/>
        <w:gridCol w:w="2125"/>
      </w:tblGrid>
      <w:tr w:rsidR="000E185C" w:rsidRPr="000E185C" w14:paraId="2001888B" w14:textId="77777777" w:rsidTr="005F2613">
        <w:trPr>
          <w:trHeight w:val="70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40AC" w14:textId="3D7330CE" w:rsidR="005F2613" w:rsidRPr="000E185C" w:rsidRDefault="005F2613" w:rsidP="00DE5682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N. 2 </w:t>
            </w:r>
            <w:proofErr w:type="spellStart"/>
            <w:r w:rsidRPr="000E185C">
              <w:t>document</w:t>
            </w:r>
            <w:proofErr w:type="spellEnd"/>
            <w:r w:rsidRPr="000E185C">
              <w:t xml:space="preserve"> camera </w:t>
            </w:r>
            <w:r w:rsidR="00DE5682" w:rsidRPr="000E185C">
              <w:t>(una per sede)</w:t>
            </w:r>
            <w:r w:rsidRPr="000E185C">
              <w:t xml:space="preserve"> di risoluzione 1920 x 1080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B82A" w14:textId="77777777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717A091A" w14:textId="77777777" w:rsidTr="005F2613">
        <w:trPr>
          <w:trHeight w:val="70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DFF810" w14:textId="5F596401" w:rsidR="005F2613" w:rsidRPr="000E185C" w:rsidRDefault="00DE5682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Entrambe le </w:t>
            </w:r>
            <w:proofErr w:type="spellStart"/>
            <w:r w:rsidRPr="000E185C">
              <w:t>document</w:t>
            </w:r>
            <w:proofErr w:type="spellEnd"/>
            <w:r w:rsidRPr="000E185C">
              <w:t xml:space="preserve"> camera sono dotate di z</w:t>
            </w:r>
            <w:r w:rsidR="005F2613" w:rsidRPr="000E185C">
              <w:t>oom ottico ≥12x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3C672A" w14:textId="77777777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ar-SA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278F771A" w14:textId="77777777" w:rsidTr="005F2613">
        <w:trPr>
          <w:trHeight w:val="70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179D" w14:textId="53A0BBFF" w:rsidR="005F2613" w:rsidRPr="000E185C" w:rsidRDefault="00DE5682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Entrambe le </w:t>
            </w:r>
            <w:proofErr w:type="spellStart"/>
            <w:r w:rsidRPr="000E185C">
              <w:t>document</w:t>
            </w:r>
            <w:proofErr w:type="spellEnd"/>
            <w:r w:rsidRPr="000E185C">
              <w:t xml:space="preserve"> camera sono dotate di </w:t>
            </w:r>
            <w:r w:rsidRPr="000E185C">
              <w:rPr>
                <w:rStyle w:val="normaltextrun1"/>
              </w:rPr>
              <w:t>m</w:t>
            </w:r>
            <w:r w:rsidR="005F2613" w:rsidRPr="000E185C">
              <w:rPr>
                <w:rStyle w:val="normaltextrun1"/>
              </w:rPr>
              <w:t>essa a fuoco sia automatica sia manuale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D4E6" w14:textId="77777777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</w:tbl>
    <w:p w14:paraId="3A9752FF" w14:textId="4EC867AC" w:rsidR="00830AD5" w:rsidRPr="000E185C" w:rsidRDefault="000F00B6" w:rsidP="000F00B6">
      <w:pPr>
        <w:pStyle w:val="Titolo1"/>
        <w:rPr>
          <w:rFonts w:ascii="Times New Roman" w:hAnsi="Times New Roman" w:cs="Times New Roman"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830AD5" w:rsidRPr="000E185C">
        <w:rPr>
          <w:rFonts w:ascii="Times New Roman" w:hAnsi="Times New Roman" w:cs="Times New Roman"/>
          <w:b/>
          <w:color w:val="auto"/>
          <w:sz w:val="24"/>
          <w:szCs w:val="24"/>
        </w:rPr>
        <w:t>WORKSTATION WINDOWS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7305"/>
      </w:tblGrid>
      <w:tr w:rsidR="000E185C" w:rsidRPr="000E185C" w14:paraId="1A10E633" w14:textId="77777777" w:rsidTr="005B3CAF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97891B9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163C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11A2FC99" w14:textId="77777777" w:rsidTr="00CB2D0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55BE34F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0AB2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095E7373" w14:textId="77777777" w:rsidTr="00CB2D0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4C13A52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Nome commerciale del Prodotto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3EBB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3FC44A6B" w14:textId="77777777" w:rsidTr="00CB2D0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77FC70A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9051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5317F639" w14:textId="77777777" w:rsidTr="00CB2D0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867C04A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Sito web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B36B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09DE2816" w14:textId="77777777" w:rsidTr="00CB2D0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547D0F3" w14:textId="77777777" w:rsidR="005B3CAF" w:rsidRPr="000E185C" w:rsidRDefault="005B3CAF" w:rsidP="00D71453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EDE5" w14:textId="77777777" w:rsidR="005B3CAF" w:rsidRPr="000E185C" w:rsidRDefault="005B3CAF" w:rsidP="00D71453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(indicare i numeri di pagina dove reperire le informazioni sottostanti)</w:t>
            </w:r>
          </w:p>
        </w:tc>
      </w:tr>
    </w:tbl>
    <w:p w14:paraId="0AE5A29A" w14:textId="77777777" w:rsidR="00830AD5" w:rsidRPr="000E185C" w:rsidRDefault="00830AD5" w:rsidP="00830AD5"/>
    <w:tbl>
      <w:tblPr>
        <w:tblW w:w="9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9"/>
        <w:gridCol w:w="2062"/>
      </w:tblGrid>
      <w:tr w:rsidR="000E185C" w:rsidRPr="000E185C" w14:paraId="6F9DE371" w14:textId="77777777" w:rsidTr="00963DEB">
        <w:trPr>
          <w:trHeight w:val="70"/>
        </w:trPr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E6B0" w14:textId="6A7050C3" w:rsidR="005F2613" w:rsidRPr="000E185C" w:rsidRDefault="005F2613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N. 2 WORKSTATION </w:t>
            </w:r>
            <w:r w:rsidR="00DE5682" w:rsidRPr="000E185C">
              <w:t xml:space="preserve">(una per sede) </w:t>
            </w:r>
            <w:r w:rsidRPr="000E185C">
              <w:t xml:space="preserve">WINDOWS installabili su </w:t>
            </w:r>
            <w:proofErr w:type="spellStart"/>
            <w:r w:rsidRPr="000E185C">
              <w:t>rack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D6E9" w14:textId="77777777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0B78D617" w14:textId="77777777" w:rsidTr="00963DEB">
        <w:trPr>
          <w:trHeight w:val="70"/>
        </w:trPr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2B69B4" w14:textId="675BD975" w:rsidR="005F2613" w:rsidRPr="000E185C" w:rsidRDefault="00DE5682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 xml:space="preserve">Entrambe le </w:t>
            </w:r>
            <w:proofErr w:type="spellStart"/>
            <w:r w:rsidRPr="000E185C">
              <w:rPr>
                <w:rStyle w:val="normaltextrun1"/>
              </w:rPr>
              <w:t>workstations</w:t>
            </w:r>
            <w:proofErr w:type="spellEnd"/>
            <w:r w:rsidRPr="000E185C">
              <w:rPr>
                <w:rStyle w:val="normaltextrun1"/>
              </w:rPr>
              <w:t xml:space="preserve"> sono dotate di </w:t>
            </w:r>
            <w:r w:rsidR="005F2613" w:rsidRPr="000E185C">
              <w:rPr>
                <w:rStyle w:val="normaltextrun1"/>
              </w:rPr>
              <w:t xml:space="preserve">SO: ≥ </w:t>
            </w:r>
            <w:proofErr w:type="spellStart"/>
            <w:r w:rsidR="005F2613" w:rsidRPr="000E185C">
              <w:rPr>
                <w:rStyle w:val="normaltextrun1"/>
              </w:rPr>
              <w:t>Window</w:t>
            </w:r>
            <w:proofErr w:type="spellEnd"/>
            <w:r w:rsidR="005F2613" w:rsidRPr="000E185C">
              <w:rPr>
                <w:rStyle w:val="normaltextrun1"/>
              </w:rPr>
              <w:t xml:space="preserve"> 10 </w:t>
            </w:r>
            <w:proofErr w:type="spellStart"/>
            <w:r w:rsidR="005F2613" w:rsidRPr="000E185C">
              <w:rPr>
                <w:rStyle w:val="spellingerror"/>
              </w:rPr>
              <w:t>Education</w:t>
            </w:r>
            <w:proofErr w:type="spellEnd"/>
            <w:r w:rsidR="005F2613" w:rsidRPr="000E185C">
              <w:rPr>
                <w:rStyle w:val="normaltextrun1"/>
              </w:rPr>
              <w:t> 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82D768" w14:textId="77777777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ar-SA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29BFC28F" w14:textId="77777777" w:rsidTr="00963DEB">
        <w:trPr>
          <w:trHeight w:val="70"/>
        </w:trPr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F404" w14:textId="6A2DE1D7" w:rsidR="005F2613" w:rsidRPr="000E185C" w:rsidRDefault="00DE5682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 xml:space="preserve">Entrambe le </w:t>
            </w:r>
            <w:proofErr w:type="spellStart"/>
            <w:r w:rsidRPr="000E185C">
              <w:rPr>
                <w:rStyle w:val="normaltextrun1"/>
              </w:rPr>
              <w:t>workstations</w:t>
            </w:r>
            <w:proofErr w:type="spellEnd"/>
            <w:r w:rsidRPr="000E185C">
              <w:rPr>
                <w:rStyle w:val="normaltextrun1"/>
              </w:rPr>
              <w:t xml:space="preserve"> sono dotate di </w:t>
            </w:r>
            <w:r w:rsidR="005F2613" w:rsidRPr="000E185C">
              <w:rPr>
                <w:rStyle w:val="normaltextrun1"/>
              </w:rPr>
              <w:t>RAM: ≥32GB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181E" w14:textId="77777777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7C388044" w14:textId="77777777" w:rsidTr="00963DEB">
        <w:trPr>
          <w:trHeight w:val="70"/>
        </w:trPr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97BA4C" w14:textId="48275A48" w:rsidR="005F2613" w:rsidRPr="000E185C" w:rsidRDefault="00DE5682" w:rsidP="00875DD1">
            <w:pPr>
              <w:spacing w:after="200" w:line="276" w:lineRule="auto"/>
              <w:contextualSpacing/>
              <w:jc w:val="both"/>
            </w:pPr>
            <w:r w:rsidRPr="000E185C">
              <w:rPr>
                <w:rStyle w:val="normaltextrun1"/>
              </w:rPr>
              <w:t xml:space="preserve">Entrambe le </w:t>
            </w:r>
            <w:proofErr w:type="spellStart"/>
            <w:r w:rsidRPr="000E185C">
              <w:rPr>
                <w:rStyle w:val="normaltextrun1"/>
              </w:rPr>
              <w:t>workstations</w:t>
            </w:r>
            <w:proofErr w:type="spellEnd"/>
            <w:r w:rsidRPr="000E185C">
              <w:rPr>
                <w:rStyle w:val="normaltextrun1"/>
              </w:rPr>
              <w:t xml:space="preserve"> sono dotate di </w:t>
            </w:r>
            <w:r w:rsidR="005F2613" w:rsidRPr="000E185C">
              <w:rPr>
                <w:rStyle w:val="normaltextrun1"/>
              </w:rPr>
              <w:t xml:space="preserve">CPU Intel o AMD di classe I7, I9, </w:t>
            </w:r>
            <w:proofErr w:type="spellStart"/>
            <w:r w:rsidR="005F2613" w:rsidRPr="000E185C">
              <w:rPr>
                <w:rStyle w:val="spellingerror"/>
              </w:rPr>
              <w:t>Ryzen</w:t>
            </w:r>
            <w:proofErr w:type="spellEnd"/>
            <w:r w:rsidR="005F2613" w:rsidRPr="000E185C">
              <w:rPr>
                <w:rStyle w:val="normaltextrun1"/>
              </w:rPr>
              <w:t xml:space="preserve"> o equivalenti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D2C0FD" w14:textId="77777777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02574690" w14:textId="77777777" w:rsidTr="00963DEB">
        <w:trPr>
          <w:trHeight w:val="70"/>
        </w:trPr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A9B7" w14:textId="6CA3C38E" w:rsidR="005F2613" w:rsidRPr="000E185C" w:rsidRDefault="00DE5682" w:rsidP="00875DD1">
            <w:pPr>
              <w:spacing w:after="200" w:line="276" w:lineRule="auto"/>
              <w:contextualSpacing/>
              <w:jc w:val="both"/>
            </w:pPr>
            <w:r w:rsidRPr="000E185C">
              <w:rPr>
                <w:rStyle w:val="normaltextrun1"/>
              </w:rPr>
              <w:t xml:space="preserve">Entrambe le </w:t>
            </w:r>
            <w:proofErr w:type="spellStart"/>
            <w:r w:rsidRPr="000E185C">
              <w:rPr>
                <w:rStyle w:val="normaltextrun1"/>
              </w:rPr>
              <w:t>workstations</w:t>
            </w:r>
            <w:proofErr w:type="spellEnd"/>
            <w:r w:rsidRPr="000E185C">
              <w:rPr>
                <w:rStyle w:val="normaltextrun1"/>
              </w:rPr>
              <w:t xml:space="preserve"> sono dotate di </w:t>
            </w:r>
            <w:r w:rsidR="005F2613" w:rsidRPr="000E185C">
              <w:t xml:space="preserve">CPU con </w:t>
            </w:r>
            <w:r w:rsidR="005F2613" w:rsidRPr="000E185C">
              <w:rPr>
                <w:rStyle w:val="normaltextrun1"/>
              </w:rPr>
              <w:t>≥</w:t>
            </w:r>
            <w:r w:rsidR="005F2613" w:rsidRPr="000E185C">
              <w:t xml:space="preserve"> 6 core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9272" w14:textId="77777777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02C95F77" w14:textId="77777777" w:rsidTr="00963DEB">
        <w:trPr>
          <w:trHeight w:val="70"/>
        </w:trPr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D83D97" w14:textId="35CE7727" w:rsidR="005F2613" w:rsidRPr="000E185C" w:rsidRDefault="00DE5682" w:rsidP="00875DD1">
            <w:pPr>
              <w:spacing w:after="200" w:line="276" w:lineRule="auto"/>
              <w:contextualSpacing/>
              <w:jc w:val="both"/>
            </w:pPr>
            <w:r w:rsidRPr="000E185C">
              <w:rPr>
                <w:rStyle w:val="normaltextrun1"/>
              </w:rPr>
              <w:t xml:space="preserve">Entrambe le </w:t>
            </w:r>
            <w:proofErr w:type="spellStart"/>
            <w:r w:rsidRPr="000E185C">
              <w:rPr>
                <w:rStyle w:val="normaltextrun1"/>
              </w:rPr>
              <w:t>workstations</w:t>
            </w:r>
            <w:proofErr w:type="spellEnd"/>
            <w:r w:rsidRPr="000E185C">
              <w:rPr>
                <w:rStyle w:val="normaltextrun1"/>
              </w:rPr>
              <w:t xml:space="preserve"> sono dotate di </w:t>
            </w:r>
            <w:r w:rsidR="005F2613" w:rsidRPr="000E185C">
              <w:rPr>
                <w:rStyle w:val="normaltextrun1"/>
              </w:rPr>
              <w:t xml:space="preserve">CPU </w:t>
            </w:r>
            <w:r w:rsidRPr="000E185C">
              <w:rPr>
                <w:rStyle w:val="normaltextrun1"/>
              </w:rPr>
              <w:t xml:space="preserve">con </w:t>
            </w:r>
            <w:r w:rsidR="005F2613" w:rsidRPr="000E185C">
              <w:rPr>
                <w:rStyle w:val="normaltextrun1"/>
              </w:rPr>
              <w:t>velocità &gt;= 3.6GHz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BF89C5" w14:textId="5028F6EE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1F56D3CC" w14:textId="77777777" w:rsidTr="00963DEB">
        <w:trPr>
          <w:trHeight w:val="70"/>
        </w:trPr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119F" w14:textId="271A8E78" w:rsidR="005F2613" w:rsidRPr="000E185C" w:rsidRDefault="00DE5682" w:rsidP="00875DD1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Entrambe le </w:t>
            </w:r>
            <w:proofErr w:type="spellStart"/>
            <w:r w:rsidRPr="000E185C">
              <w:rPr>
                <w:rStyle w:val="normaltextrun1"/>
              </w:rPr>
              <w:t>workstations</w:t>
            </w:r>
            <w:proofErr w:type="spellEnd"/>
            <w:r w:rsidRPr="000E185C">
              <w:rPr>
                <w:rStyle w:val="normaltextrun1"/>
              </w:rPr>
              <w:t xml:space="preserve"> sono dotate di </w:t>
            </w:r>
            <w:r w:rsidR="005F2613" w:rsidRPr="000E185C">
              <w:t xml:space="preserve">GPU in grado di controllare la risoluzione del </w:t>
            </w:r>
            <w:proofErr w:type="spellStart"/>
            <w:r w:rsidR="005F2613" w:rsidRPr="000E185C">
              <w:t>videowall</w:t>
            </w:r>
            <w:proofErr w:type="spellEnd"/>
            <w:r w:rsidR="005F2613" w:rsidRPr="000E185C">
              <w:t xml:space="preserve"> (nel caso di Bologna 3840x2160, nel caso di Cesena 5400x1920)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98E430" w14:textId="2D55CE5F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2DD1B0F8" w14:textId="77777777" w:rsidTr="00963DEB">
        <w:trPr>
          <w:trHeight w:val="70"/>
        </w:trPr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2E28B0" w14:textId="5DCBF3AF" w:rsidR="005F2613" w:rsidRPr="000E185C" w:rsidRDefault="00DE5682" w:rsidP="00875DD1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Entrambe le </w:t>
            </w:r>
            <w:proofErr w:type="spellStart"/>
            <w:r w:rsidRPr="000E185C">
              <w:rPr>
                <w:rStyle w:val="normaltextrun1"/>
              </w:rPr>
              <w:t>workstations</w:t>
            </w:r>
            <w:proofErr w:type="spellEnd"/>
            <w:r w:rsidRPr="000E185C">
              <w:rPr>
                <w:rStyle w:val="normaltextrun1"/>
              </w:rPr>
              <w:t xml:space="preserve"> sono dotate di </w:t>
            </w:r>
            <w:r w:rsidR="005F2613" w:rsidRPr="000E185C">
              <w:rPr>
                <w:rStyle w:val="normaltextrun1"/>
              </w:rPr>
              <w:t>GPU &gt;= 8GB RAM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DBAD53" w14:textId="75FF649C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5CDBE0E8" w14:textId="77777777" w:rsidTr="00963DEB">
        <w:trPr>
          <w:trHeight w:val="70"/>
        </w:trPr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9F79" w14:textId="67525920" w:rsidR="005F2613" w:rsidRPr="000E185C" w:rsidRDefault="00DE5682" w:rsidP="005D379A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Entrambe le </w:t>
            </w:r>
            <w:proofErr w:type="spellStart"/>
            <w:r w:rsidRPr="000E185C">
              <w:rPr>
                <w:rStyle w:val="normaltextrun1"/>
              </w:rPr>
              <w:t>workstations</w:t>
            </w:r>
            <w:proofErr w:type="spellEnd"/>
            <w:r w:rsidRPr="000E185C">
              <w:rPr>
                <w:rStyle w:val="normaltextrun1"/>
              </w:rPr>
              <w:t xml:space="preserve"> </w:t>
            </w:r>
            <w:r w:rsidR="005D379A" w:rsidRPr="000E185C">
              <w:rPr>
                <w:rStyle w:val="normaltextrun1"/>
              </w:rPr>
              <w:t>supportano almeno</w:t>
            </w:r>
            <w:r w:rsidR="005F2613" w:rsidRPr="000E185C">
              <w:rPr>
                <w:rStyle w:val="normaltextrun1"/>
              </w:rPr>
              <w:t xml:space="preserve"> DirectX11 e OpenGL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C71D" w14:textId="7DF25DA5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0DE96D2F" w14:textId="77777777" w:rsidTr="008A4C54">
        <w:trPr>
          <w:trHeight w:val="70"/>
        </w:trPr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3DC690" w14:textId="30EEF3F0" w:rsidR="00963DEB" w:rsidRPr="000E185C" w:rsidRDefault="00963DEB" w:rsidP="00963DEB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Entrambe le </w:t>
            </w:r>
            <w:proofErr w:type="spellStart"/>
            <w:r w:rsidRPr="000E185C">
              <w:rPr>
                <w:rStyle w:val="normaltextrun1"/>
              </w:rPr>
              <w:t>workstations</w:t>
            </w:r>
            <w:proofErr w:type="spellEnd"/>
            <w:r w:rsidRPr="000E185C">
              <w:rPr>
                <w:rStyle w:val="normaltextrun1"/>
              </w:rPr>
              <w:t xml:space="preserve"> sono dotate di di</w:t>
            </w:r>
            <w:r w:rsidR="005D379A" w:rsidRPr="000E185C">
              <w:rPr>
                <w:rStyle w:val="normaltextrun1"/>
              </w:rPr>
              <w:t>s</w:t>
            </w:r>
            <w:r w:rsidRPr="000E185C">
              <w:rPr>
                <w:rStyle w:val="normaltextrun1"/>
              </w:rPr>
              <w:t>play a corredo di almeno 19”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78657" w14:textId="36F9A3C2" w:rsidR="00963DEB" w:rsidRPr="000E185C" w:rsidRDefault="00963DEB" w:rsidP="00963DEB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49C3D813" w14:textId="77777777" w:rsidTr="00963DEB">
        <w:trPr>
          <w:trHeight w:val="70"/>
        </w:trPr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59B5" w14:textId="69F46CB5" w:rsidR="008A4C54" w:rsidRPr="000E185C" w:rsidRDefault="008A4C54" w:rsidP="008A4C54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Entrambe le </w:t>
            </w:r>
            <w:proofErr w:type="spellStart"/>
            <w:r w:rsidRPr="000E185C">
              <w:rPr>
                <w:rStyle w:val="normaltextrun1"/>
              </w:rPr>
              <w:t>workstations</w:t>
            </w:r>
            <w:proofErr w:type="spellEnd"/>
            <w:r w:rsidRPr="000E185C">
              <w:rPr>
                <w:rStyle w:val="normaltextrun1"/>
              </w:rPr>
              <w:t xml:space="preserve"> sono dotate di display con meccanismo a ribalta (per poter essere utilizzato inclinato anche a 30° rispetto al piano orizzontale)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4945" w14:textId="713B8E4A" w:rsidR="008A4C54" w:rsidRPr="000E185C" w:rsidRDefault="008A4C54" w:rsidP="008A4C54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3BAFF856" w14:textId="77777777" w:rsidTr="008A4C54">
        <w:trPr>
          <w:trHeight w:val="70"/>
        </w:trPr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17FEEB" w14:textId="196FC462" w:rsidR="008A4C54" w:rsidRPr="000E185C" w:rsidRDefault="008A4C54" w:rsidP="008A4C54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Entrambe le </w:t>
            </w:r>
            <w:proofErr w:type="spellStart"/>
            <w:r w:rsidRPr="000E185C">
              <w:rPr>
                <w:rStyle w:val="normaltextrun1"/>
              </w:rPr>
              <w:t>workstations</w:t>
            </w:r>
            <w:proofErr w:type="spellEnd"/>
            <w:r w:rsidRPr="000E185C">
              <w:rPr>
                <w:rStyle w:val="normaltextrun1"/>
              </w:rPr>
              <w:t xml:space="preserve"> sono dotate di display </w:t>
            </w:r>
            <w:proofErr w:type="spellStart"/>
            <w:r w:rsidRPr="000E185C">
              <w:rPr>
                <w:rStyle w:val="normaltextrun1"/>
              </w:rPr>
              <w:t>touch</w:t>
            </w:r>
            <w:proofErr w:type="spellEnd"/>
            <w:r w:rsidRPr="000E185C">
              <w:rPr>
                <w:rStyle w:val="eop"/>
              </w:rPr>
              <w:t> 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B4B99" w14:textId="542700F4" w:rsidR="008A4C54" w:rsidRPr="000E185C" w:rsidRDefault="008A4C54" w:rsidP="008A4C54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</w:tbl>
    <w:p w14:paraId="363650AF" w14:textId="7F5F1EE1" w:rsidR="0077063E" w:rsidRPr="000E185C" w:rsidRDefault="0077063E" w:rsidP="0077063E"/>
    <w:p w14:paraId="7F3094B9" w14:textId="017E1034" w:rsidR="005D379A" w:rsidRPr="000E185C" w:rsidRDefault="005D379A" w:rsidP="0077063E"/>
    <w:p w14:paraId="5C4040BA" w14:textId="77777777" w:rsidR="005D379A" w:rsidRPr="000E185C" w:rsidRDefault="005D379A" w:rsidP="0077063E"/>
    <w:p w14:paraId="46CA5E4C" w14:textId="70001698" w:rsidR="00830AD5" w:rsidRPr="000E185C" w:rsidRDefault="000F00B6" w:rsidP="000F00B6">
      <w:pPr>
        <w:pStyle w:val="Titolo1"/>
        <w:rPr>
          <w:color w:val="auto"/>
        </w:rPr>
      </w:pPr>
      <w:r w:rsidRPr="000E185C">
        <w:rPr>
          <w:color w:val="auto"/>
        </w:rPr>
        <w:t>4</w:t>
      </w:r>
      <w:r w:rsidRPr="000E18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830AD5" w:rsidRPr="000E185C">
        <w:rPr>
          <w:rFonts w:ascii="Times New Roman" w:hAnsi="Times New Roman" w:cs="Times New Roman"/>
          <w:b/>
          <w:color w:val="auto"/>
          <w:sz w:val="24"/>
          <w:szCs w:val="24"/>
        </w:rPr>
        <w:t>SISTEMA AUDIO</w:t>
      </w:r>
    </w:p>
    <w:p w14:paraId="2F1C0716" w14:textId="3A815C0A" w:rsidR="00830AD5" w:rsidRPr="000E185C" w:rsidRDefault="00235DCA" w:rsidP="000F00B6">
      <w:pPr>
        <w:pStyle w:val="Titolo2"/>
        <w:rPr>
          <w:rFonts w:ascii="Times New Roman" w:hAnsi="Times New Roman" w:cs="Times New Roman"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color w:val="auto"/>
          <w:sz w:val="24"/>
          <w:szCs w:val="24"/>
        </w:rPr>
        <w:t>4.1 Amplificatori</w:t>
      </w:r>
    </w:p>
    <w:p w14:paraId="31489774" w14:textId="77777777" w:rsidR="00830AD5" w:rsidRPr="000E185C" w:rsidRDefault="00830AD5" w:rsidP="00830AD5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7305"/>
      </w:tblGrid>
      <w:tr w:rsidR="000E185C" w:rsidRPr="000E185C" w14:paraId="4E72A256" w14:textId="77777777" w:rsidTr="005B3CAF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CEFEF15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DEAE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51D32C38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ECA9104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FCC6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42C81406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D543696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Nome commerciale del Prodotto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F4F5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16D5CB03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0B50CCA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565C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5B06EDB0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2D9DF6C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Sito web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07F4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519563AF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6153E39" w14:textId="77777777" w:rsidR="005B3CAF" w:rsidRPr="000E185C" w:rsidRDefault="005B3CAF" w:rsidP="00D71453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CBBF" w14:textId="77777777" w:rsidR="005B3CAF" w:rsidRPr="000E185C" w:rsidRDefault="005B3CAF" w:rsidP="00D71453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(indicare i numeri di pagina dove reperire le informazioni sottostanti)</w:t>
            </w:r>
          </w:p>
        </w:tc>
      </w:tr>
    </w:tbl>
    <w:p w14:paraId="62BA9BA8" w14:textId="77777777" w:rsidR="00830AD5" w:rsidRPr="000E185C" w:rsidRDefault="00830AD5" w:rsidP="00830AD5"/>
    <w:tbl>
      <w:tblPr>
        <w:tblW w:w="9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1"/>
        <w:gridCol w:w="2110"/>
      </w:tblGrid>
      <w:tr w:rsidR="000E185C" w:rsidRPr="000E185C" w14:paraId="300D4BA3" w14:textId="77777777" w:rsidTr="005F2613">
        <w:trPr>
          <w:trHeight w:val="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5A84" w14:textId="2C366F34" w:rsidR="005F2613" w:rsidRPr="000E185C" w:rsidRDefault="005F2613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>N. 2 amplificatori</w:t>
            </w:r>
            <w:r w:rsidR="00DE5682" w:rsidRPr="000E185C">
              <w:t xml:space="preserve"> (uno per sede)</w:t>
            </w:r>
            <w:r w:rsidRPr="000E185C">
              <w:t xml:space="preserve"> installabili su </w:t>
            </w:r>
            <w:proofErr w:type="spellStart"/>
            <w:r w:rsidRPr="000E185C">
              <w:t>rack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55AB" w14:textId="77777777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4BED9549" w14:textId="77777777" w:rsidTr="005F2613">
        <w:trPr>
          <w:trHeight w:val="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1B6CA8" w14:textId="28664868" w:rsidR="005F2613" w:rsidRPr="000E185C" w:rsidRDefault="00DE5682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>Entrambi gli amplificatori sono d</w:t>
            </w:r>
            <w:r w:rsidR="005F2613" w:rsidRPr="000E185C">
              <w:rPr>
                <w:rStyle w:val="normaltextrun1"/>
              </w:rPr>
              <w:t>otati di almeno 1 ingresso stereo 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242499" w14:textId="77777777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ar-SA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0413103C" w14:textId="77777777" w:rsidTr="005F2613">
        <w:trPr>
          <w:trHeight w:val="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EFC7" w14:textId="7287BCC2" w:rsidR="005F2613" w:rsidRPr="000E185C" w:rsidRDefault="00DE5682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>Entrambi gli amplificatori sono dotati di</w:t>
            </w:r>
            <w:r w:rsidR="005F2613" w:rsidRPr="000E185C">
              <w:rPr>
                <w:rStyle w:val="normaltextrun1"/>
              </w:rPr>
              <w:t xml:space="preserve"> almeno 2 uscite (dirottabili su 4 diffusori a Cesena)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9277" w14:textId="77777777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6C7BFD52" w14:textId="77777777" w:rsidTr="005F2613">
        <w:trPr>
          <w:trHeight w:val="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628577" w14:textId="607E2AF2" w:rsidR="005F2613" w:rsidRPr="000E185C" w:rsidRDefault="00DE5682" w:rsidP="00875DD1">
            <w:pPr>
              <w:spacing w:after="200" w:line="276" w:lineRule="auto"/>
              <w:contextualSpacing/>
              <w:jc w:val="both"/>
            </w:pPr>
            <w:r w:rsidRPr="000E185C">
              <w:rPr>
                <w:rStyle w:val="normaltextrun1"/>
              </w:rPr>
              <w:t>Entrambi gli amplificatori sono dotati di p</w:t>
            </w:r>
            <w:r w:rsidR="005F2613" w:rsidRPr="000E185C">
              <w:rPr>
                <w:rStyle w:val="normaltextrun1"/>
              </w:rPr>
              <w:t>otenza di uscita: ≥ 2X120 Watt a 4Ω, oppure 2X60W a 8Ω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A724DC" w14:textId="77777777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</w:tbl>
    <w:p w14:paraId="78018AB5" w14:textId="77777777" w:rsidR="0077063E" w:rsidRPr="000E185C" w:rsidRDefault="0077063E" w:rsidP="0077063E"/>
    <w:p w14:paraId="0216EF22" w14:textId="6BE48FB2" w:rsidR="00D67C6B" w:rsidRPr="000E185C" w:rsidRDefault="00235DCA" w:rsidP="00D67C6B">
      <w:pPr>
        <w:pStyle w:val="Titolo2"/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color w:val="auto"/>
          <w:sz w:val="24"/>
          <w:szCs w:val="24"/>
        </w:rPr>
        <w:t>4.2 Matrice mixante digitale</w:t>
      </w:r>
    </w:p>
    <w:p w14:paraId="3A6989D7" w14:textId="77777777" w:rsidR="00D67C6B" w:rsidRPr="000E185C" w:rsidRDefault="00D67C6B" w:rsidP="00D67C6B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7305"/>
      </w:tblGrid>
      <w:tr w:rsidR="000E185C" w:rsidRPr="000E185C" w14:paraId="2F2D5D59" w14:textId="77777777" w:rsidTr="005B3CAF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4D719CA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2371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767A6D93" w14:textId="77777777" w:rsidTr="005B3CAF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A62FB1E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9B4B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3C497E0C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1CA9EBB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Nome commerciale del Prodotto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4F5D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63839E93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A757556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626C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25EC76CF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B676955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Sito web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CC5A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6F4E4993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5DFA494" w14:textId="77777777" w:rsidR="005B3CAF" w:rsidRPr="000E185C" w:rsidRDefault="005B3CAF" w:rsidP="00D71453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A07A" w14:textId="77777777" w:rsidR="005B3CAF" w:rsidRPr="000E185C" w:rsidRDefault="005B3CAF" w:rsidP="00D71453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(indicare i numeri di pagina dove reperire le informazioni sottostanti)</w:t>
            </w:r>
          </w:p>
        </w:tc>
      </w:tr>
    </w:tbl>
    <w:p w14:paraId="2065B0C7" w14:textId="77777777" w:rsidR="00830AD5" w:rsidRPr="000E185C" w:rsidRDefault="00830AD5" w:rsidP="00830AD5"/>
    <w:tbl>
      <w:tblPr>
        <w:tblW w:w="9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1"/>
        <w:gridCol w:w="2100"/>
      </w:tblGrid>
      <w:tr w:rsidR="000E185C" w:rsidRPr="000E185C" w14:paraId="04CFE24B" w14:textId="77777777" w:rsidTr="005F2613">
        <w:trPr>
          <w:trHeight w:val="70"/>
        </w:trPr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953C" w14:textId="22A1423A" w:rsidR="005F2613" w:rsidRPr="000E185C" w:rsidRDefault="005F2613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N. 2 matrici mixanti digitali </w:t>
            </w:r>
            <w:r w:rsidR="00DE5682" w:rsidRPr="000E185C">
              <w:t>(una per sede) dotate</w:t>
            </w:r>
            <w:r w:rsidRPr="000E185C">
              <w:t xml:space="preserve"> di almeno 12 ingressi </w:t>
            </w:r>
            <w:proofErr w:type="spellStart"/>
            <w:r w:rsidRPr="000E185C">
              <w:t>mic</w:t>
            </w:r>
            <w:proofErr w:type="spellEnd"/>
            <w:r w:rsidRPr="000E185C">
              <w:t>/line ciascuno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21EC" w14:textId="77777777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71DD90B7" w14:textId="77777777" w:rsidTr="005F2613">
        <w:trPr>
          <w:trHeight w:val="70"/>
        </w:trPr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290D7F" w14:textId="4F1412A2" w:rsidR="005F2613" w:rsidRPr="000E185C" w:rsidRDefault="00D71453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>Entrambe le matrici sono dotate</w:t>
            </w:r>
            <w:r w:rsidR="005F2613" w:rsidRPr="000E185C">
              <w:rPr>
                <w:rStyle w:val="normaltextrun1"/>
              </w:rPr>
              <w:t xml:space="preserve"> di almeno 8 uscite </w:t>
            </w:r>
            <w:proofErr w:type="spellStart"/>
            <w:r w:rsidR="005F2613" w:rsidRPr="000E185C">
              <w:rPr>
                <w:rStyle w:val="normaltextrun1"/>
              </w:rPr>
              <w:t>mic</w:t>
            </w:r>
            <w:proofErr w:type="spellEnd"/>
            <w:r w:rsidR="005F2613" w:rsidRPr="000E185C">
              <w:rPr>
                <w:rStyle w:val="normaltextrun1"/>
              </w:rPr>
              <w:t>/line 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F78818" w14:textId="77777777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ar-SA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4C6123BC" w14:textId="77777777" w:rsidTr="005F2613">
        <w:trPr>
          <w:trHeight w:val="70"/>
        </w:trPr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9F62" w14:textId="35CF124A" w:rsidR="005F2613" w:rsidRPr="000E185C" w:rsidRDefault="00D71453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 xml:space="preserve">Entrambe le matrici sono dotate di </w:t>
            </w:r>
            <w:r w:rsidR="00963DEB" w:rsidRPr="000E185C">
              <w:rPr>
                <w:rStyle w:val="normaltextrun1"/>
              </w:rPr>
              <w:t>almeno 4 i</w:t>
            </w:r>
            <w:r w:rsidR="005F2613" w:rsidRPr="000E185C">
              <w:rPr>
                <w:rStyle w:val="normaltextrun1"/>
              </w:rPr>
              <w:t>ngressi ed uscite logiche per comandi remoti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9D0" w14:textId="77777777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7086AAAF" w14:textId="77777777" w:rsidTr="00963DEB">
        <w:trPr>
          <w:trHeight w:val="70"/>
        </w:trPr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D2D21" w14:textId="12952A82" w:rsidR="00963DEB" w:rsidRPr="000E185C" w:rsidRDefault="00963DEB" w:rsidP="00875DD1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Entrambe le matrici sono dotate di cancellazione eco </w:t>
            </w:r>
            <w:r w:rsidRPr="000E185C">
              <w:t>gestioni per flussi audio web conference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924D5" w14:textId="10CC8985" w:rsidR="00963DEB" w:rsidRPr="000E185C" w:rsidRDefault="00963DEB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65318BD3" w14:textId="77777777" w:rsidTr="00963DEB">
        <w:trPr>
          <w:trHeight w:val="70"/>
        </w:trPr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4D14B" w14:textId="1809F6A2" w:rsidR="005F2613" w:rsidRPr="000E185C" w:rsidRDefault="00D71453" w:rsidP="00875DD1">
            <w:pPr>
              <w:spacing w:after="200" w:line="276" w:lineRule="auto"/>
              <w:contextualSpacing/>
              <w:jc w:val="both"/>
            </w:pPr>
            <w:r w:rsidRPr="000E185C">
              <w:rPr>
                <w:rStyle w:val="normaltextrun1"/>
              </w:rPr>
              <w:t>Entrambe le matrici sono c</w:t>
            </w:r>
            <w:r w:rsidR="005F2613" w:rsidRPr="000E185C">
              <w:rPr>
                <w:rStyle w:val="normaltextrun1"/>
              </w:rPr>
              <w:t>ontrollabili tramite sistemi di controllo o tastiere dedicate, attraverso RS232, USB, Ethernet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DF699" w14:textId="77777777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1100081D" w14:textId="77777777" w:rsidTr="00963DEB">
        <w:trPr>
          <w:trHeight w:val="70"/>
        </w:trPr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F025C" w14:textId="633DB679" w:rsidR="005F2613" w:rsidRPr="000E185C" w:rsidRDefault="00D71453" w:rsidP="00875DD1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Entrambe le matrici sono dotate </w:t>
            </w:r>
            <w:r w:rsidR="005F2613" w:rsidRPr="000E185C">
              <w:rPr>
                <w:rStyle w:val="normaltextrun1"/>
              </w:rPr>
              <w:t>di alimentazione POE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A2CDB" w14:textId="30B16BB9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</w:tbl>
    <w:p w14:paraId="15BB5A7F" w14:textId="77777777" w:rsidR="0077063E" w:rsidRPr="000E185C" w:rsidRDefault="0077063E" w:rsidP="0077063E"/>
    <w:p w14:paraId="734A168A" w14:textId="38B26FFC" w:rsidR="00830AD5" w:rsidRPr="000E185C" w:rsidRDefault="00235DCA" w:rsidP="00D67C6B">
      <w:pPr>
        <w:pStyle w:val="Titolo2"/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color w:val="auto"/>
          <w:sz w:val="24"/>
          <w:szCs w:val="24"/>
        </w:rPr>
        <w:t>4.3 Diffusori – SEDE DI BOLOGNA</w:t>
      </w:r>
    </w:p>
    <w:p w14:paraId="307EDB68" w14:textId="77777777" w:rsidR="00D67C6B" w:rsidRPr="000E185C" w:rsidRDefault="00D67C6B" w:rsidP="00D67C6B">
      <w:pPr>
        <w:spacing w:line="276" w:lineRule="auto"/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7305"/>
      </w:tblGrid>
      <w:tr w:rsidR="000E185C" w:rsidRPr="000E185C" w14:paraId="2B19260A" w14:textId="77777777" w:rsidTr="005B3CAF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0628D25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894E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3EF5F029" w14:textId="77777777" w:rsidTr="005B3CAF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ED52A04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DA3B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7C813EEA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C0B2FDB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Nome commerciale del Prodotto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D207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2B1A84DA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5579830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229C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4C63FFC8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367724B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Sito web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6B95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211779A3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9EC682F" w14:textId="77777777" w:rsidR="005B3CAF" w:rsidRPr="000E185C" w:rsidRDefault="005B3CAF" w:rsidP="00D71453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AFD5" w14:textId="77777777" w:rsidR="005B3CAF" w:rsidRPr="000E185C" w:rsidRDefault="005B3CAF" w:rsidP="00D71453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(indicare i numeri di pagina dove reperire le informazioni sottostanti)</w:t>
            </w:r>
          </w:p>
        </w:tc>
      </w:tr>
    </w:tbl>
    <w:p w14:paraId="04920F5D" w14:textId="77777777" w:rsidR="00830AD5" w:rsidRPr="000E185C" w:rsidRDefault="00830AD5" w:rsidP="00830AD5"/>
    <w:tbl>
      <w:tblPr>
        <w:tblW w:w="9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6"/>
        <w:gridCol w:w="2125"/>
      </w:tblGrid>
      <w:tr w:rsidR="000E185C" w:rsidRPr="000E185C" w14:paraId="4C21AD92" w14:textId="77777777" w:rsidTr="005F2613">
        <w:trPr>
          <w:trHeight w:val="70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1309" w14:textId="71B50493" w:rsidR="005F2613" w:rsidRPr="000E185C" w:rsidRDefault="005F2613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>N. 2 diffusori</w:t>
            </w:r>
            <w:r w:rsidR="169B0EE3" w:rsidRPr="000E185C">
              <w:t xml:space="preserve"> </w:t>
            </w:r>
            <w:r w:rsidR="00DE5682" w:rsidRPr="000E185C">
              <w:t>(solo per la sede di Bologna)</w:t>
            </w:r>
            <w:r w:rsidRPr="000E185C">
              <w:t xml:space="preserve"> a colonna installabili a parete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3F94" w14:textId="77777777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1CCC2226" w14:textId="77777777" w:rsidTr="70E602E9">
        <w:trPr>
          <w:trHeight w:val="70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0C9800" w14:textId="3D3745B1" w:rsidR="005F2613" w:rsidRPr="000E185C" w:rsidRDefault="00D71453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>Entrambi i diffusori sono d</w:t>
            </w:r>
            <w:r w:rsidR="005F2613" w:rsidRPr="000E185C">
              <w:rPr>
                <w:rStyle w:val="normaltextrun1"/>
              </w:rPr>
              <w:t>otati di copertura ottimale di 20 mt, comunque compresa tra 10 e 30 mt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30094C" w14:textId="77777777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ar-SA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5578E4A2" w14:textId="77777777" w:rsidTr="005F2613">
        <w:trPr>
          <w:trHeight w:val="70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D5AF" w14:textId="651147BF" w:rsidR="005F2613" w:rsidRPr="000E185C" w:rsidRDefault="00D71453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>Entrambi i diffusori sono dotati di p</w:t>
            </w:r>
            <w:r w:rsidR="005F2613" w:rsidRPr="000E185C">
              <w:rPr>
                <w:rStyle w:val="normaltextrun1"/>
              </w:rPr>
              <w:t>otenza RMS ≥ 150 W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7828" w14:textId="77777777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2A2957AB" w14:textId="77777777" w:rsidTr="70E602E9">
        <w:trPr>
          <w:trHeight w:val="581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E7FBD0" w14:textId="03E3BBF9" w:rsidR="005F2613" w:rsidRPr="000E185C" w:rsidRDefault="00D71453" w:rsidP="00875DD1">
            <w:pPr>
              <w:spacing w:after="200" w:line="276" w:lineRule="auto"/>
              <w:contextualSpacing/>
              <w:jc w:val="both"/>
            </w:pPr>
            <w:r w:rsidRPr="000E185C">
              <w:rPr>
                <w:rStyle w:val="normaltextrun1"/>
              </w:rPr>
              <w:t>Entrambi i diffusori sono dotati di r</w:t>
            </w:r>
            <w:r w:rsidR="005F2613" w:rsidRPr="000E185C">
              <w:rPr>
                <w:rStyle w:val="normaltextrun1"/>
              </w:rPr>
              <w:t>isposta in frequenza minima ≤ 150Hz 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41B26" w14:textId="77777777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30D2B99F" w14:textId="77777777" w:rsidTr="00343B4A">
        <w:trPr>
          <w:trHeight w:val="70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0527" w14:textId="61C1337C" w:rsidR="005F2613" w:rsidRPr="000E185C" w:rsidRDefault="00D71453" w:rsidP="00875DD1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>Entrambi i diffusori sono dotati di r</w:t>
            </w:r>
            <w:r w:rsidR="005F2613" w:rsidRPr="000E185C">
              <w:rPr>
                <w:rStyle w:val="normaltextrun1"/>
              </w:rPr>
              <w:t>isposta in frequenza minima ≥16,5KHz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6E54" w14:textId="1A1C476C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2C83625F" w14:textId="77777777" w:rsidTr="70E602E9">
        <w:trPr>
          <w:trHeight w:val="70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0A10F" w14:textId="1A0521EA" w:rsidR="005F2613" w:rsidRPr="000E185C" w:rsidRDefault="00D71453" w:rsidP="00875DD1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>Entrambi i diffusori sono dotati di s</w:t>
            </w:r>
            <w:r w:rsidR="005F2613" w:rsidRPr="000E185C">
              <w:rPr>
                <w:rStyle w:val="normaltextrun1"/>
              </w:rPr>
              <w:t>taffa per montaggio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F8919" w14:textId="3EF026C5" w:rsidR="005F2613" w:rsidRPr="000E185C" w:rsidRDefault="005F2613" w:rsidP="00830AD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</w:tbl>
    <w:p w14:paraId="2EA602D0" w14:textId="77777777" w:rsidR="00235DCA" w:rsidRPr="000E185C" w:rsidRDefault="00235DCA" w:rsidP="000F00B6">
      <w:pPr>
        <w:pStyle w:val="Titolo2"/>
        <w:rPr>
          <w:color w:val="auto"/>
        </w:rPr>
      </w:pPr>
    </w:p>
    <w:p w14:paraId="117B33E4" w14:textId="35358608" w:rsidR="00705BCA" w:rsidRPr="000E185C" w:rsidRDefault="00235DCA" w:rsidP="000F00B6">
      <w:pPr>
        <w:pStyle w:val="Titolo2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4.4 Diffusori – </w:t>
      </w:r>
      <w:r w:rsidRPr="000E185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SEDE DI CESENA</w:t>
      </w:r>
    </w:p>
    <w:p w14:paraId="6163C203" w14:textId="77777777" w:rsidR="003A697C" w:rsidRPr="000E185C" w:rsidRDefault="003A697C" w:rsidP="003A697C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7305"/>
      </w:tblGrid>
      <w:tr w:rsidR="000E185C" w:rsidRPr="000E185C" w14:paraId="5076A003" w14:textId="77777777" w:rsidTr="005B3CAF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ACCAB4F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A2CF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56BC0525" w14:textId="77777777" w:rsidTr="005B3CAF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1E5717F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103F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062ED6D7" w14:textId="77777777" w:rsidTr="005B3CAF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61E487E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Nome commerciale del Prodotto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BA67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1D3297EE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DF4AC47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0625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7C0DC893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8FB3AD0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Sito web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FDA1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19D5EE67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1B756F5" w14:textId="77777777" w:rsidR="005B3CAF" w:rsidRPr="000E185C" w:rsidRDefault="005B3CAF" w:rsidP="00D71453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EF23" w14:textId="77777777" w:rsidR="005B3CAF" w:rsidRPr="000E185C" w:rsidRDefault="005B3CAF" w:rsidP="00D71453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(indicare i numeri di pagina dove reperire le informazioni sottostanti)</w:t>
            </w:r>
          </w:p>
        </w:tc>
      </w:tr>
    </w:tbl>
    <w:p w14:paraId="0E9CEF12" w14:textId="77777777" w:rsidR="00705BCA" w:rsidRPr="000E185C" w:rsidRDefault="00705BCA" w:rsidP="00705BCA"/>
    <w:tbl>
      <w:tblPr>
        <w:tblW w:w="9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4"/>
        <w:gridCol w:w="2087"/>
      </w:tblGrid>
      <w:tr w:rsidR="000E185C" w:rsidRPr="000E185C" w14:paraId="75D953A1" w14:textId="77777777" w:rsidTr="008A4C54">
        <w:trPr>
          <w:trHeight w:val="70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4F45" w14:textId="5FE81545" w:rsidR="005F2613" w:rsidRPr="000E185C" w:rsidRDefault="005F2613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N. 4 diffusori </w:t>
            </w:r>
            <w:r w:rsidR="00DE5682" w:rsidRPr="000E185C">
              <w:t xml:space="preserve">(solo per la sede di Cesena) </w:t>
            </w:r>
            <w:r w:rsidRPr="000E185C">
              <w:t>installabili a soffitto</w:t>
            </w:r>
            <w:r w:rsidR="4EDAE299" w:rsidRPr="000E185C">
              <w:t xml:space="preserve"> (controsoffitto)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D9B7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70FD6F63" w14:textId="77777777" w:rsidTr="008A4C54">
        <w:trPr>
          <w:trHeight w:val="70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2F4E" w14:textId="35D1E6E4" w:rsidR="005F2613" w:rsidRPr="000E185C" w:rsidRDefault="00874F9A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>Tutti</w:t>
            </w:r>
            <w:r w:rsidR="00E44406" w:rsidRPr="000E185C">
              <w:rPr>
                <w:rStyle w:val="normaltextrun1"/>
              </w:rPr>
              <w:t xml:space="preserve"> e 4</w:t>
            </w:r>
            <w:r w:rsidRPr="000E185C">
              <w:rPr>
                <w:rStyle w:val="normaltextrun1"/>
              </w:rPr>
              <w:t xml:space="preserve"> i diffusori sono dotati di p</w:t>
            </w:r>
            <w:r w:rsidR="005F2613" w:rsidRPr="000E185C">
              <w:rPr>
                <w:rStyle w:val="normaltextrun1"/>
              </w:rPr>
              <w:t>otenza ≥9W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96E1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6D43E4AA" w14:textId="77777777" w:rsidTr="70E602E9">
        <w:trPr>
          <w:trHeight w:val="581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A72472" w14:textId="7D8F1257" w:rsidR="005F2613" w:rsidRPr="000E185C" w:rsidRDefault="00874F9A" w:rsidP="00875DD1">
            <w:pPr>
              <w:spacing w:after="200" w:line="276" w:lineRule="auto"/>
              <w:contextualSpacing/>
              <w:jc w:val="both"/>
            </w:pPr>
            <w:r w:rsidRPr="000E185C">
              <w:rPr>
                <w:rStyle w:val="normaltextrun1"/>
              </w:rPr>
              <w:t>Tutti</w:t>
            </w:r>
            <w:r w:rsidR="00E44406" w:rsidRPr="000E185C">
              <w:rPr>
                <w:rStyle w:val="normaltextrun1"/>
              </w:rPr>
              <w:t xml:space="preserve"> e 4</w:t>
            </w:r>
            <w:r w:rsidRPr="000E185C">
              <w:rPr>
                <w:rStyle w:val="normaltextrun1"/>
              </w:rPr>
              <w:t xml:space="preserve"> i diffusori sono dotati di r</w:t>
            </w:r>
            <w:r w:rsidR="005F2613" w:rsidRPr="000E185C">
              <w:rPr>
                <w:rStyle w:val="normaltextrun1"/>
              </w:rPr>
              <w:t>isposta in frequenza minima ≤ 60Hz 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E1071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25FF44C8" w14:textId="77777777" w:rsidTr="008A4C54">
        <w:trPr>
          <w:trHeight w:val="70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8378E" w14:textId="72CFFD08" w:rsidR="005F2613" w:rsidRPr="000E185C" w:rsidRDefault="00874F9A" w:rsidP="00875DD1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Tutti </w:t>
            </w:r>
            <w:r w:rsidR="00E44406" w:rsidRPr="000E185C">
              <w:rPr>
                <w:rStyle w:val="normaltextrun1"/>
              </w:rPr>
              <w:t xml:space="preserve">e 4 </w:t>
            </w:r>
            <w:r w:rsidRPr="000E185C">
              <w:rPr>
                <w:rStyle w:val="normaltextrun1"/>
              </w:rPr>
              <w:t>i diffusori sono dotati di r</w:t>
            </w:r>
            <w:r w:rsidR="005F2613" w:rsidRPr="000E185C">
              <w:rPr>
                <w:rStyle w:val="normaltextrun1"/>
              </w:rPr>
              <w:t>isposta in frequenza massima ≥18 KHz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82EB5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6D7E8493" w14:textId="77777777" w:rsidTr="70E602E9">
        <w:trPr>
          <w:trHeight w:val="70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FE6334" w14:textId="1243FEE0" w:rsidR="005F2613" w:rsidRPr="000E185C" w:rsidRDefault="00874F9A" w:rsidP="00874F9A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Tutti </w:t>
            </w:r>
            <w:r w:rsidR="00E44406" w:rsidRPr="000E185C">
              <w:rPr>
                <w:rStyle w:val="normaltextrun1"/>
              </w:rPr>
              <w:t xml:space="preserve">e 4 </w:t>
            </w:r>
            <w:r w:rsidRPr="000E185C">
              <w:rPr>
                <w:rStyle w:val="normaltextrun1"/>
              </w:rPr>
              <w:t>i diffusori hanno d</w:t>
            </w:r>
            <w:r w:rsidR="005F2613" w:rsidRPr="000E185C">
              <w:rPr>
                <w:rStyle w:val="normaltextrun1"/>
              </w:rPr>
              <w:t>iametro 160 mm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0A4B8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4A4E8D4C" w14:textId="77777777" w:rsidTr="008A4C54">
        <w:trPr>
          <w:trHeight w:val="70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4BD1A" w14:textId="7BF4FDA8" w:rsidR="005F2613" w:rsidRPr="000E185C" w:rsidRDefault="00874F9A" w:rsidP="00875DD1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Tutti </w:t>
            </w:r>
            <w:r w:rsidR="00E44406" w:rsidRPr="000E185C">
              <w:rPr>
                <w:rStyle w:val="normaltextrun1"/>
              </w:rPr>
              <w:t xml:space="preserve">e 4 </w:t>
            </w:r>
            <w:r w:rsidRPr="000E185C">
              <w:rPr>
                <w:rStyle w:val="normaltextrun1"/>
              </w:rPr>
              <w:t>i diffusori hanno p</w:t>
            </w:r>
            <w:r w:rsidR="005F2613" w:rsidRPr="000E185C">
              <w:rPr>
                <w:rStyle w:val="normaltextrun1"/>
              </w:rPr>
              <w:t>rofondità: 95 mm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77F83" w14:textId="3DC47A29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59886CBF" w14:textId="77777777" w:rsidTr="70E602E9">
        <w:trPr>
          <w:trHeight w:val="70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D60336" w14:textId="296203D7" w:rsidR="005F2613" w:rsidRPr="000E185C" w:rsidRDefault="00874F9A" w:rsidP="00875DD1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Tutti </w:t>
            </w:r>
            <w:r w:rsidR="00E44406" w:rsidRPr="000E185C">
              <w:rPr>
                <w:rStyle w:val="normaltextrun1"/>
              </w:rPr>
              <w:t xml:space="preserve">e 4 </w:t>
            </w:r>
            <w:r w:rsidRPr="000E185C">
              <w:rPr>
                <w:rStyle w:val="normaltextrun1"/>
              </w:rPr>
              <w:t>i diffusori sono dotati di d</w:t>
            </w:r>
            <w:r w:rsidR="005F2613" w:rsidRPr="000E185C">
              <w:rPr>
                <w:rStyle w:val="normaltextrun1"/>
              </w:rPr>
              <w:t xml:space="preserve">iametro </w:t>
            </w:r>
            <w:r w:rsidRPr="000E185C">
              <w:rPr>
                <w:rStyle w:val="normaltextrun1"/>
              </w:rPr>
              <w:t>dell’</w:t>
            </w:r>
            <w:r w:rsidR="005F2613" w:rsidRPr="000E185C">
              <w:rPr>
                <w:rStyle w:val="normaltextrun1"/>
              </w:rPr>
              <w:t>altoparlante preferibilmente di 101,6 mm, comunque compreso tra 95 e 105 mm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5EB15" w14:textId="5BA98D69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3FAD80FF" w14:textId="77777777" w:rsidTr="008A4C54">
        <w:trPr>
          <w:trHeight w:val="70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43698" w14:textId="2B7C581D" w:rsidR="005F2613" w:rsidRPr="000E185C" w:rsidRDefault="00874F9A" w:rsidP="00875DD1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Tutti </w:t>
            </w:r>
            <w:r w:rsidR="00E44406" w:rsidRPr="000E185C">
              <w:rPr>
                <w:rStyle w:val="normaltextrun1"/>
              </w:rPr>
              <w:t xml:space="preserve">e 4 </w:t>
            </w:r>
            <w:r w:rsidRPr="000E185C">
              <w:rPr>
                <w:rStyle w:val="normaltextrun1"/>
              </w:rPr>
              <w:t>i diffusori sono di c</w:t>
            </w:r>
            <w:r w:rsidR="005F2613" w:rsidRPr="000E185C">
              <w:rPr>
                <w:rStyle w:val="normaltextrun1"/>
              </w:rPr>
              <w:t>olore bianco (RAL9010)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F2369" w14:textId="2658EE28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</w:tbl>
    <w:p w14:paraId="470B9FCE" w14:textId="77777777" w:rsidR="007C729E" w:rsidRPr="000E185C" w:rsidRDefault="007C729E" w:rsidP="000F00B6">
      <w:pPr>
        <w:pStyle w:val="Titolo2"/>
        <w:rPr>
          <w:color w:val="auto"/>
        </w:rPr>
      </w:pPr>
    </w:p>
    <w:p w14:paraId="4170173D" w14:textId="644E689A" w:rsidR="00705BCA" w:rsidRPr="000E185C" w:rsidRDefault="00D67C6B" w:rsidP="00D67C6B">
      <w:pPr>
        <w:pStyle w:val="Titolo2"/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3A697C" w:rsidRPr="000E185C">
        <w:rPr>
          <w:rFonts w:ascii="Times New Roman" w:hAnsi="Times New Roman" w:cs="Times New Roman"/>
          <w:color w:val="auto"/>
          <w:sz w:val="24"/>
          <w:szCs w:val="24"/>
        </w:rPr>
        <w:t>5 Ricezione wireless microfoni</w:t>
      </w:r>
    </w:p>
    <w:p w14:paraId="56FC560B" w14:textId="77777777" w:rsidR="003A697C" w:rsidRPr="000E185C" w:rsidRDefault="003A697C" w:rsidP="00D67C6B">
      <w:pPr>
        <w:spacing w:line="276" w:lineRule="auto"/>
      </w:pP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7246"/>
      </w:tblGrid>
      <w:tr w:rsidR="000E185C" w:rsidRPr="000E185C" w14:paraId="086462E8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59CB00B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5610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4D874F79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E330F83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D507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5B8E0669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B00BE4E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Nome commerciale del Prodotto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9F03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42B3B1A6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298DF8E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Produttore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3CA0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5DDDAD2B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2B2F9F6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Sito web Produttore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FEE0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6B765FBC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77CAF09" w14:textId="77777777" w:rsidR="005B3CAF" w:rsidRPr="000E185C" w:rsidRDefault="005B3CAF" w:rsidP="00D71453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D099" w14:textId="77777777" w:rsidR="005B3CAF" w:rsidRPr="000E185C" w:rsidRDefault="005B3CAF" w:rsidP="00D71453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(indicare i numeri di pagina dove reperire le informazioni sottostanti)</w:t>
            </w:r>
          </w:p>
        </w:tc>
      </w:tr>
    </w:tbl>
    <w:p w14:paraId="65C64530" w14:textId="77777777" w:rsidR="00705BCA" w:rsidRPr="000E185C" w:rsidRDefault="00705BCA" w:rsidP="00705BCA"/>
    <w:tbl>
      <w:tblPr>
        <w:tblW w:w="9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1"/>
        <w:gridCol w:w="2100"/>
      </w:tblGrid>
      <w:tr w:rsidR="000E185C" w:rsidRPr="000E185C" w14:paraId="453AA789" w14:textId="77777777" w:rsidTr="005F2613">
        <w:trPr>
          <w:trHeight w:val="70"/>
        </w:trPr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2965" w14:textId="711AFB9B" w:rsidR="005F2613" w:rsidRPr="000E185C" w:rsidRDefault="005F2613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N. 2 ricevitori wireless </w:t>
            </w:r>
            <w:r w:rsidR="00384632" w:rsidRPr="000E185C">
              <w:t xml:space="preserve">(uno per sede) </w:t>
            </w:r>
            <w:r w:rsidRPr="000E185C">
              <w:t>di almeno 8 canali per la connessione di microfoni senza fili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AAD6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7FC6A7D7" w14:textId="77777777" w:rsidTr="005F2613">
        <w:trPr>
          <w:trHeight w:val="70"/>
        </w:trPr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39FFCB" w14:textId="3AD2F08A" w:rsidR="005F2613" w:rsidRPr="000E185C" w:rsidRDefault="00874F9A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>Entrambi i ricevitori sono dotati di t</w:t>
            </w:r>
            <w:r w:rsidR="005F2613" w:rsidRPr="000E185C">
              <w:rPr>
                <w:rStyle w:val="normaltextrun1"/>
              </w:rPr>
              <w:t>rasmissione senza fili del segnale digitale in radio-frequenza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170476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ar-SA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53CB9C27" w14:textId="77777777" w:rsidTr="005F2613">
        <w:trPr>
          <w:trHeight w:val="70"/>
        </w:trPr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EBDB" w14:textId="7882202F" w:rsidR="005F2613" w:rsidRPr="000E185C" w:rsidRDefault="00874F9A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 xml:space="preserve">Entrambi i ricevitori sono dotati di </w:t>
            </w:r>
            <w:r w:rsidR="0013292C" w:rsidRPr="000E185C">
              <w:rPr>
                <w:rStyle w:val="normaltextrun1"/>
              </w:rPr>
              <w:t>c</w:t>
            </w:r>
            <w:r w:rsidR="005F2613" w:rsidRPr="000E185C">
              <w:rPr>
                <w:rStyle w:val="normaltextrun1"/>
              </w:rPr>
              <w:t xml:space="preserve">ollegamento in </w:t>
            </w:r>
            <w:proofErr w:type="spellStart"/>
            <w:r w:rsidR="005F2613" w:rsidRPr="000E185C">
              <w:rPr>
                <w:rStyle w:val="normaltextrun1"/>
              </w:rPr>
              <w:t>daisy-chain</w:t>
            </w:r>
            <w:proofErr w:type="spellEnd"/>
            <w:r w:rsidR="005F2613" w:rsidRPr="000E185C">
              <w:rPr>
                <w:rStyle w:val="normaltextrun1"/>
              </w:rPr>
              <w:t xml:space="preserve"> per l’eventuale scalabilità del numero di canali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D0B4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3A4F3B8F" w14:textId="77777777" w:rsidTr="005F2613">
        <w:trPr>
          <w:trHeight w:val="581"/>
        </w:trPr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325BC2" w14:textId="21AD239A" w:rsidR="005F2613" w:rsidRPr="000E185C" w:rsidRDefault="00874F9A" w:rsidP="00875DD1">
            <w:pPr>
              <w:spacing w:after="200" w:line="276" w:lineRule="auto"/>
              <w:contextualSpacing/>
              <w:jc w:val="both"/>
            </w:pPr>
            <w:r w:rsidRPr="000E185C">
              <w:rPr>
                <w:rStyle w:val="normaltextrun1"/>
              </w:rPr>
              <w:t>Entrambi i ricevitori sono dotati di c</w:t>
            </w:r>
            <w:r w:rsidR="005F2613" w:rsidRPr="000E185C">
              <w:rPr>
                <w:rStyle w:val="normaltextrun1"/>
              </w:rPr>
              <w:t>ifratura a 256 bit 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F70847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</w:tbl>
    <w:p w14:paraId="3CB8C3AE" w14:textId="77777777" w:rsidR="003A697C" w:rsidRPr="000E185C" w:rsidRDefault="003A697C" w:rsidP="000F00B6">
      <w:pPr>
        <w:pStyle w:val="Titolo2"/>
        <w:rPr>
          <w:color w:val="auto"/>
        </w:rPr>
      </w:pPr>
    </w:p>
    <w:p w14:paraId="2979EF57" w14:textId="4DBB47C3" w:rsidR="00705BCA" w:rsidRPr="000E185C" w:rsidRDefault="003A697C" w:rsidP="000F00B6">
      <w:pPr>
        <w:pStyle w:val="Titolo2"/>
        <w:rPr>
          <w:rFonts w:ascii="Times New Roman" w:hAnsi="Times New Roman" w:cs="Times New Roman"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4.6 Microfoni da tavolo a stelo </w:t>
      </w:r>
    </w:p>
    <w:p w14:paraId="24BCD0F1" w14:textId="77777777" w:rsidR="003A697C" w:rsidRPr="000E185C" w:rsidRDefault="003A697C" w:rsidP="003A697C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7263"/>
      </w:tblGrid>
      <w:tr w:rsidR="000E185C" w:rsidRPr="000E185C" w14:paraId="4C60EE01" w14:textId="77777777" w:rsidTr="005B3CAF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521294B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E708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0F4B8FF9" w14:textId="77777777" w:rsidTr="005B3CAF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D977CDF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4F0D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30D4A99A" w14:textId="77777777" w:rsidTr="005B3CAF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0DF0CCF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Nome commerciale del Prodotto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5ABB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633464F2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97B4179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Produttore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B891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0EAAD5B4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C1182AF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Sito web Produttore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6D8E" w14:textId="77777777" w:rsidR="00875DD1" w:rsidRPr="000E185C" w:rsidRDefault="00875DD1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1E7636DC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18C9228" w14:textId="77777777" w:rsidR="005B3CAF" w:rsidRPr="000E185C" w:rsidRDefault="005B3CAF" w:rsidP="00D71453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FEFE" w14:textId="77777777" w:rsidR="005B3CAF" w:rsidRPr="000E185C" w:rsidRDefault="005B3CAF" w:rsidP="00D71453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(indicare i numeri di pagina dove reperire le informazioni sottostanti)</w:t>
            </w:r>
          </w:p>
        </w:tc>
      </w:tr>
    </w:tbl>
    <w:p w14:paraId="0EE2A479" w14:textId="77777777" w:rsidR="00705BCA" w:rsidRPr="000E185C" w:rsidRDefault="00705BCA" w:rsidP="00705BCA"/>
    <w:tbl>
      <w:tblPr>
        <w:tblW w:w="9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5"/>
        <w:gridCol w:w="2116"/>
      </w:tblGrid>
      <w:tr w:rsidR="000E185C" w:rsidRPr="000E185C" w14:paraId="5F08C645" w14:textId="77777777" w:rsidTr="005F2613">
        <w:trPr>
          <w:trHeight w:val="70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6A09" w14:textId="7698FC26" w:rsidR="005F2613" w:rsidRPr="000E185C" w:rsidRDefault="005F2613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N. 4 microfoni </w:t>
            </w:r>
            <w:r w:rsidR="00670655" w:rsidRPr="000E185C">
              <w:t xml:space="preserve">a </w:t>
            </w:r>
            <w:r w:rsidRPr="000E185C">
              <w:t>cardioide</w:t>
            </w:r>
            <w:r w:rsidR="00384632" w:rsidRPr="000E185C">
              <w:t xml:space="preserve"> (due per sede)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97F6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4A0FC97C" w14:textId="77777777" w:rsidTr="005F2613">
        <w:trPr>
          <w:trHeight w:val="70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AB2C04" w14:textId="08483948" w:rsidR="005F2613" w:rsidRPr="000E185C" w:rsidRDefault="00874F9A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>Tutti e 4 i microfoni sono dotati di b</w:t>
            </w:r>
            <w:r w:rsidR="005F2613" w:rsidRPr="000E185C">
              <w:rPr>
                <w:rStyle w:val="normaltextrun1"/>
              </w:rPr>
              <w:t>ase microfonica wireless a stelo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C48552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ar-SA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70A0C6E2" w14:textId="77777777" w:rsidTr="005F2613">
        <w:trPr>
          <w:trHeight w:val="70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8591" w14:textId="34D667F2" w:rsidR="005F2613" w:rsidRPr="000E185C" w:rsidRDefault="00874F9A" w:rsidP="00875DD1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 xml:space="preserve">Tutti e 4 i microfoni hanno </w:t>
            </w:r>
            <w:r w:rsidR="00E44406" w:rsidRPr="000E185C">
              <w:rPr>
                <w:rStyle w:val="normaltextrun1"/>
              </w:rPr>
              <w:t>l</w:t>
            </w:r>
            <w:r w:rsidR="005F2613" w:rsidRPr="000E185C">
              <w:rPr>
                <w:rStyle w:val="normaltextrun1"/>
              </w:rPr>
              <w:t>unghezza stelo compresa tra 20 e 45 cm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FE9D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7A7B8FC4" w14:textId="77777777" w:rsidTr="005F2613">
        <w:trPr>
          <w:trHeight w:val="581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FACB1A" w14:textId="6418E18C" w:rsidR="005F2613" w:rsidRPr="000E185C" w:rsidRDefault="00874F9A" w:rsidP="00875DD1">
            <w:pPr>
              <w:spacing w:after="200" w:line="276" w:lineRule="auto"/>
              <w:contextualSpacing/>
              <w:jc w:val="both"/>
            </w:pPr>
            <w:r w:rsidRPr="000E185C">
              <w:rPr>
                <w:rStyle w:val="normaltextrun1"/>
              </w:rPr>
              <w:t>Tutti e 4 i microfoni sono dotati di t</w:t>
            </w:r>
            <w:r w:rsidR="005F2613" w:rsidRPr="000E185C">
              <w:rPr>
                <w:rStyle w:val="normaltextrun1"/>
              </w:rPr>
              <w:t>asti di accensione 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4EA027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4CABD30F" w14:textId="77777777" w:rsidTr="00874F9A">
        <w:trPr>
          <w:trHeight w:val="70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56AC" w14:textId="526B0874" w:rsidR="005F2613" w:rsidRPr="000E185C" w:rsidRDefault="00874F9A" w:rsidP="00875DD1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>Tutti e 4 i microfoni sono dotati di t</w:t>
            </w:r>
            <w:r w:rsidR="005F2613" w:rsidRPr="000E185C">
              <w:rPr>
                <w:rStyle w:val="normaltextrun1"/>
              </w:rPr>
              <w:t>asti di mute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0A15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08BA2B9C" w14:textId="77777777" w:rsidTr="005F2613">
        <w:trPr>
          <w:trHeight w:val="70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CCCBAD" w14:textId="20DADE41" w:rsidR="005F2613" w:rsidRPr="000E185C" w:rsidRDefault="00874F9A" w:rsidP="00875DD1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>Tutti e 4 i microfoni hanno d</w:t>
            </w:r>
            <w:r w:rsidR="005F2613" w:rsidRPr="000E185C">
              <w:rPr>
                <w:rStyle w:val="normaltextrun1"/>
              </w:rPr>
              <w:t>urata utilizzo ≥12 h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AE94E6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</w:tbl>
    <w:p w14:paraId="2F4B38D1" w14:textId="77777777" w:rsidR="007C729E" w:rsidRPr="000E185C" w:rsidRDefault="007C729E" w:rsidP="000F00B6">
      <w:pPr>
        <w:pStyle w:val="Titolo2"/>
        <w:rPr>
          <w:color w:val="auto"/>
        </w:rPr>
      </w:pPr>
    </w:p>
    <w:p w14:paraId="45DD0E8E" w14:textId="4C676DB6" w:rsidR="00B3662A" w:rsidRPr="000E185C" w:rsidRDefault="00C8177E" w:rsidP="000F00B6">
      <w:pPr>
        <w:pStyle w:val="Titolo2"/>
        <w:rPr>
          <w:rFonts w:ascii="Times New Roman" w:hAnsi="Times New Roman" w:cs="Times New Roman"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color w:val="auto"/>
          <w:sz w:val="24"/>
          <w:szCs w:val="24"/>
        </w:rPr>
        <w:t>4.8 Microfoni a clip</w:t>
      </w:r>
    </w:p>
    <w:p w14:paraId="73C990A5" w14:textId="77777777" w:rsidR="003A697C" w:rsidRPr="000E185C" w:rsidRDefault="003A697C" w:rsidP="003A697C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7305"/>
      </w:tblGrid>
      <w:tr w:rsidR="000E185C" w:rsidRPr="000E185C" w14:paraId="09C125F5" w14:textId="77777777" w:rsidTr="005B3CAF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D417EBA" w14:textId="77777777" w:rsidR="00A30F2A" w:rsidRPr="000E185C" w:rsidRDefault="00A30F2A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85B4" w14:textId="77777777" w:rsidR="00A30F2A" w:rsidRPr="000E185C" w:rsidRDefault="00A30F2A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57BD3D6A" w14:textId="77777777" w:rsidTr="005B3CAF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1D9DA21" w14:textId="77777777" w:rsidR="00A30F2A" w:rsidRPr="000E185C" w:rsidRDefault="00A30F2A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11AF" w14:textId="77777777" w:rsidR="00A30F2A" w:rsidRPr="000E185C" w:rsidRDefault="00A30F2A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72A3C58F" w14:textId="77777777" w:rsidTr="005B3CAF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1E9F95B" w14:textId="77777777" w:rsidR="00A30F2A" w:rsidRPr="000E185C" w:rsidRDefault="00A30F2A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Nome commerciale del Prodotto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D679" w14:textId="77777777" w:rsidR="00A30F2A" w:rsidRPr="000E185C" w:rsidRDefault="00A30F2A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357B4C4A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FDEE47B" w14:textId="77777777" w:rsidR="00A30F2A" w:rsidRPr="000E185C" w:rsidRDefault="00A30F2A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FAF4" w14:textId="77777777" w:rsidR="00A30F2A" w:rsidRPr="000E185C" w:rsidRDefault="00A30F2A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5AA97091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62A9137" w14:textId="77777777" w:rsidR="00A30F2A" w:rsidRPr="000E185C" w:rsidRDefault="00A30F2A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Sito web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DF1F" w14:textId="77777777" w:rsidR="00A30F2A" w:rsidRPr="000E185C" w:rsidRDefault="00A30F2A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1028C0F0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14112FC" w14:textId="77777777" w:rsidR="005B3CAF" w:rsidRPr="000E185C" w:rsidRDefault="005B3CAF" w:rsidP="00D71453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0C8F" w14:textId="77777777" w:rsidR="005B3CAF" w:rsidRPr="000E185C" w:rsidRDefault="005B3CAF" w:rsidP="00D71453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(indicare i numeri di pagina dove reperire le informazioni sottostanti)</w:t>
            </w:r>
          </w:p>
        </w:tc>
      </w:tr>
    </w:tbl>
    <w:p w14:paraId="28226D2D" w14:textId="263D0A55" w:rsidR="00B3662A" w:rsidRPr="000E185C" w:rsidRDefault="00B3662A" w:rsidP="00B3662A"/>
    <w:tbl>
      <w:tblPr>
        <w:tblW w:w="9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0"/>
        <w:gridCol w:w="2111"/>
      </w:tblGrid>
      <w:tr w:rsidR="000E185C" w:rsidRPr="000E185C" w14:paraId="2451A500" w14:textId="77777777" w:rsidTr="00C8177E">
        <w:trPr>
          <w:trHeight w:val="523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16D0" w14:textId="3437E756" w:rsidR="005F2613" w:rsidRPr="000E185C" w:rsidRDefault="005F2613" w:rsidP="00A30F2A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N. 2 microfoni </w:t>
            </w:r>
            <w:proofErr w:type="spellStart"/>
            <w:r w:rsidRPr="000E185C">
              <w:t>Lavalier</w:t>
            </w:r>
            <w:proofErr w:type="spellEnd"/>
            <w:r w:rsidRPr="000E185C">
              <w:t xml:space="preserve"> (1 per sede)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FDA3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2F441AA6" w14:textId="77777777" w:rsidTr="70E602E9">
        <w:trPr>
          <w:trHeight w:val="7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3BF5F" w14:textId="05097903" w:rsidR="005F2613" w:rsidRPr="000E185C" w:rsidRDefault="00002F6E" w:rsidP="00A30F2A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>Entrambi i microfoni sono d</w:t>
            </w:r>
            <w:r w:rsidR="005F2613" w:rsidRPr="000E185C">
              <w:rPr>
                <w:rStyle w:val="normaltextrun1"/>
              </w:rPr>
              <w:t>otati di trasmettitore da tasca wireless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419F91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ar-SA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675013B6" w14:textId="77777777" w:rsidTr="00C8177E">
        <w:trPr>
          <w:trHeight w:val="7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1BA8" w14:textId="5D97A2B6" w:rsidR="005F2613" w:rsidRPr="000E185C" w:rsidRDefault="00002F6E" w:rsidP="00A30F2A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>Entrambi i microfoni sono dotati di i</w:t>
            </w:r>
            <w:r w:rsidR="005F2613" w:rsidRPr="000E185C">
              <w:rPr>
                <w:rStyle w:val="normaltextrun1"/>
              </w:rPr>
              <w:t>ndicatore stato della batteria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F590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70459C5B" w14:textId="77777777" w:rsidTr="70E602E9">
        <w:trPr>
          <w:trHeight w:val="581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1126BB" w14:textId="6E82A709" w:rsidR="005F2613" w:rsidRPr="000E185C" w:rsidRDefault="00002F6E" w:rsidP="00A30F2A">
            <w:pPr>
              <w:spacing w:after="200" w:line="276" w:lineRule="auto"/>
              <w:contextualSpacing/>
              <w:jc w:val="both"/>
            </w:pPr>
            <w:r w:rsidRPr="000E185C">
              <w:rPr>
                <w:rStyle w:val="normaltextrun1"/>
              </w:rPr>
              <w:t>Entrambi i microfoni sono dotati di t</w:t>
            </w:r>
            <w:r w:rsidR="005F2613" w:rsidRPr="000E185C">
              <w:rPr>
                <w:rStyle w:val="normaltextrun1"/>
              </w:rPr>
              <w:t>asti di accensione 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77FD7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12382BCB" w14:textId="77777777" w:rsidTr="00C8177E">
        <w:trPr>
          <w:trHeight w:val="7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C442C" w14:textId="726F5695" w:rsidR="005F2613" w:rsidRPr="000E185C" w:rsidRDefault="00002F6E" w:rsidP="00A30F2A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Entrambi </w:t>
            </w:r>
            <w:r w:rsidR="00D67C6B" w:rsidRPr="000E185C">
              <w:rPr>
                <w:rStyle w:val="normaltextrun1"/>
              </w:rPr>
              <w:t>i microfoni sono dotati di tasti</w:t>
            </w:r>
            <w:r w:rsidR="005F2613" w:rsidRPr="000E185C">
              <w:rPr>
                <w:rStyle w:val="normaltextrun1"/>
              </w:rPr>
              <w:t xml:space="preserve"> di mute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0223A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516D2270" w14:textId="77777777" w:rsidTr="70E602E9">
        <w:trPr>
          <w:trHeight w:val="7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4C6FE" w14:textId="6DF0A746" w:rsidR="005F2613" w:rsidRPr="000E185C" w:rsidRDefault="00002F6E" w:rsidP="00A30F2A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>Entrambi i microfoni hanno r</w:t>
            </w:r>
            <w:r w:rsidR="005F2613" w:rsidRPr="000E185C">
              <w:rPr>
                <w:rStyle w:val="normaltextrun1"/>
              </w:rPr>
              <w:t>aggio operativo  ≥50 mt.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2B340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3EADB74A" w14:textId="77777777" w:rsidTr="00C8177E">
        <w:trPr>
          <w:trHeight w:val="7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EF87B" w14:textId="54476B0D" w:rsidR="005F2613" w:rsidRPr="000E185C" w:rsidRDefault="007E0179" w:rsidP="00A30F2A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>Entrambi i microfoni hanno d</w:t>
            </w:r>
            <w:r w:rsidR="005F2613" w:rsidRPr="000E185C">
              <w:rPr>
                <w:rStyle w:val="normaltextrun1"/>
              </w:rPr>
              <w:t>urata utilizzo ≥8 h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F5FB3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</w:tbl>
    <w:p w14:paraId="1EF55B96" w14:textId="77777777" w:rsidR="00C8177E" w:rsidRPr="000E185C" w:rsidRDefault="00C8177E" w:rsidP="00C8177E">
      <w:pPr>
        <w:pStyle w:val="Titolo2"/>
        <w:rPr>
          <w:rFonts w:ascii="Times New Roman" w:hAnsi="Times New Roman" w:cs="Times New Roman"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color w:val="auto"/>
          <w:sz w:val="24"/>
          <w:szCs w:val="24"/>
        </w:rPr>
        <w:t>4.7 Microfoni da intervista</w:t>
      </w:r>
    </w:p>
    <w:p w14:paraId="45C746DC" w14:textId="77777777" w:rsidR="00C8177E" w:rsidRPr="000E185C" w:rsidRDefault="00C8177E" w:rsidP="00C8177E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7305"/>
      </w:tblGrid>
      <w:tr w:rsidR="000E185C" w:rsidRPr="000E185C" w14:paraId="6E748735" w14:textId="77777777" w:rsidTr="00ED060A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8F636B3" w14:textId="77777777" w:rsidR="00C8177E" w:rsidRPr="000E185C" w:rsidRDefault="00C8177E" w:rsidP="00ED060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1D28" w14:textId="77777777" w:rsidR="00C8177E" w:rsidRPr="000E185C" w:rsidRDefault="00C8177E" w:rsidP="00ED060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215F70BA" w14:textId="77777777" w:rsidTr="00ED060A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773E9E1" w14:textId="77777777" w:rsidR="00C8177E" w:rsidRPr="000E185C" w:rsidRDefault="00C8177E" w:rsidP="00ED060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0654" w14:textId="77777777" w:rsidR="00C8177E" w:rsidRPr="000E185C" w:rsidRDefault="00C8177E" w:rsidP="00ED060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21389FE5" w14:textId="77777777" w:rsidTr="00ED060A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574497D" w14:textId="77777777" w:rsidR="00C8177E" w:rsidRPr="000E185C" w:rsidRDefault="00C8177E" w:rsidP="00ED060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Nome commerciale del Prodotto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29E9" w14:textId="77777777" w:rsidR="00C8177E" w:rsidRPr="000E185C" w:rsidRDefault="00C8177E" w:rsidP="00ED060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1BBD5112" w14:textId="77777777" w:rsidTr="00ED060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45ADC47" w14:textId="77777777" w:rsidR="00C8177E" w:rsidRPr="000E185C" w:rsidRDefault="00C8177E" w:rsidP="00ED060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393A" w14:textId="77777777" w:rsidR="00C8177E" w:rsidRPr="000E185C" w:rsidRDefault="00C8177E" w:rsidP="00ED060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471C4196" w14:textId="77777777" w:rsidTr="00ED060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8DBE1B3" w14:textId="77777777" w:rsidR="00C8177E" w:rsidRPr="000E185C" w:rsidRDefault="00C8177E" w:rsidP="00ED060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Sito web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78C7" w14:textId="77777777" w:rsidR="00C8177E" w:rsidRPr="000E185C" w:rsidRDefault="00C8177E" w:rsidP="00ED060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1ED8795F" w14:textId="77777777" w:rsidTr="00ED060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20CE26C" w14:textId="77777777" w:rsidR="00C8177E" w:rsidRPr="000E185C" w:rsidRDefault="00C8177E" w:rsidP="00ED060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1549" w14:textId="77777777" w:rsidR="00C8177E" w:rsidRPr="000E185C" w:rsidRDefault="00C8177E" w:rsidP="00ED060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(indicare i numeri di pagina dove reperire le informazioni sottostanti)</w:t>
            </w:r>
          </w:p>
        </w:tc>
      </w:tr>
    </w:tbl>
    <w:p w14:paraId="71B501E8" w14:textId="77777777" w:rsidR="00C8177E" w:rsidRPr="000E185C" w:rsidRDefault="00C8177E" w:rsidP="00C8177E"/>
    <w:tbl>
      <w:tblPr>
        <w:tblW w:w="9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5"/>
        <w:gridCol w:w="2116"/>
      </w:tblGrid>
      <w:tr w:rsidR="000E185C" w:rsidRPr="000E185C" w14:paraId="73334ACE" w14:textId="77777777" w:rsidTr="00ED060A">
        <w:trPr>
          <w:trHeight w:val="70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1DA9" w14:textId="77777777" w:rsidR="00C8177E" w:rsidRPr="000E185C" w:rsidRDefault="00C8177E" w:rsidP="00ED060A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>N. 4 microfoni da intervista wireless a “gelato” (2 per sede)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CA51" w14:textId="77777777" w:rsidR="00C8177E" w:rsidRPr="000E185C" w:rsidRDefault="00C8177E" w:rsidP="00ED060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69489071" w14:textId="77777777" w:rsidTr="70E602E9">
        <w:trPr>
          <w:trHeight w:val="70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C9C8AF" w14:textId="58F1A211" w:rsidR="00C8177E" w:rsidRPr="000E185C" w:rsidRDefault="00C8177E" w:rsidP="00ED060A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>Tutti e 4 i microfoni sono dotati di microfono</w:t>
            </w:r>
            <w:r w:rsidR="00670655" w:rsidRPr="000E185C">
              <w:rPr>
                <w:rStyle w:val="normaltextrun1"/>
              </w:rPr>
              <w:t xml:space="preserve"> a</w:t>
            </w:r>
            <w:r w:rsidRPr="000E185C">
              <w:rPr>
                <w:rStyle w:val="normaltextrun1"/>
              </w:rPr>
              <w:t xml:space="preserve"> cardioide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24A131" w14:textId="77777777" w:rsidR="00C8177E" w:rsidRPr="000E185C" w:rsidRDefault="00C8177E" w:rsidP="00ED060A">
            <w:pPr>
              <w:spacing w:after="160" w:line="256" w:lineRule="auto"/>
              <w:rPr>
                <w:rFonts w:eastAsia="Calibri"/>
                <w:sz w:val="18"/>
                <w:szCs w:val="18"/>
                <w:lang w:eastAsia="ar-SA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1D128317" w14:textId="77777777" w:rsidTr="00ED060A">
        <w:trPr>
          <w:trHeight w:val="70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2F5F" w14:textId="77777777" w:rsidR="00C8177E" w:rsidRPr="000E185C" w:rsidRDefault="00C8177E" w:rsidP="00ED060A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>Tutti e 4 i microfoni sono dotati di indicatore stato della batteria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0DB5" w14:textId="77777777" w:rsidR="00C8177E" w:rsidRPr="000E185C" w:rsidRDefault="00C8177E" w:rsidP="00ED060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2B5AD804" w14:textId="77777777" w:rsidTr="70E602E9">
        <w:trPr>
          <w:trHeight w:val="581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3BD4E2" w14:textId="77777777" w:rsidR="00C8177E" w:rsidRPr="000E185C" w:rsidRDefault="00C8177E" w:rsidP="00ED060A">
            <w:pPr>
              <w:spacing w:after="200" w:line="276" w:lineRule="auto"/>
              <w:contextualSpacing/>
              <w:jc w:val="both"/>
            </w:pPr>
            <w:r w:rsidRPr="000E185C">
              <w:rPr>
                <w:rStyle w:val="normaltextrun1"/>
              </w:rPr>
              <w:t>Tutti e 4 i microfoni sono dotati di tasti di accensione 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62BF8A" w14:textId="77777777" w:rsidR="00C8177E" w:rsidRPr="000E185C" w:rsidRDefault="00C8177E" w:rsidP="00ED060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4B56172A" w14:textId="77777777" w:rsidTr="00ED060A">
        <w:trPr>
          <w:trHeight w:val="70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E4D9" w14:textId="77777777" w:rsidR="00C8177E" w:rsidRPr="000E185C" w:rsidRDefault="00C8177E" w:rsidP="00ED060A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>Tutti e 4 i microfoni sono dotati di tasti di mute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390B" w14:textId="77777777" w:rsidR="00C8177E" w:rsidRPr="000E185C" w:rsidRDefault="00C8177E" w:rsidP="00ED060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2279637D" w14:textId="77777777" w:rsidTr="70E602E9">
        <w:trPr>
          <w:trHeight w:val="70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C37AA1" w14:textId="782626EF" w:rsidR="00C8177E" w:rsidRPr="000E185C" w:rsidRDefault="00C8177E" w:rsidP="00ED060A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>Tutti e 4 i microfoni hanno raggio operativo  ≥50 mt.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43A32" w14:textId="77777777" w:rsidR="00C8177E" w:rsidRPr="000E185C" w:rsidRDefault="00C8177E" w:rsidP="00ED060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2940D3FB" w14:textId="77777777" w:rsidTr="00ED060A">
        <w:trPr>
          <w:trHeight w:val="70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654A" w14:textId="77777777" w:rsidR="00C8177E" w:rsidRPr="000E185C" w:rsidRDefault="00C8177E" w:rsidP="00ED060A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>Tutti e 4 i microfoni hanno durata utilizzo ≥12 h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882C" w14:textId="77777777" w:rsidR="00C8177E" w:rsidRPr="000E185C" w:rsidRDefault="00C8177E" w:rsidP="00ED060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</w:tbl>
    <w:p w14:paraId="089E336E" w14:textId="11F0174B" w:rsidR="00B3662A" w:rsidRPr="000E185C" w:rsidRDefault="000F00B6" w:rsidP="000F00B6">
      <w:pPr>
        <w:pStyle w:val="Tito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 </w:t>
      </w:r>
      <w:r w:rsidR="00B3662A" w:rsidRPr="000E185C">
        <w:rPr>
          <w:rFonts w:ascii="Times New Roman" w:hAnsi="Times New Roman" w:cs="Times New Roman"/>
          <w:b/>
          <w:color w:val="auto"/>
          <w:sz w:val="24"/>
          <w:szCs w:val="24"/>
        </w:rPr>
        <w:t>INTERFACCIA UTENTE PER IL CONTROLLO DELLE SALE</w:t>
      </w:r>
    </w:p>
    <w:p w14:paraId="2E5D4820" w14:textId="77777777" w:rsidR="003A697C" w:rsidRPr="000E185C" w:rsidRDefault="003A697C" w:rsidP="003A697C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7305"/>
      </w:tblGrid>
      <w:tr w:rsidR="000E185C" w:rsidRPr="000E185C" w14:paraId="622EE4D6" w14:textId="77777777" w:rsidTr="005B3CAF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EFE57AE" w14:textId="77777777" w:rsidR="00A30F2A" w:rsidRPr="000E185C" w:rsidRDefault="00A30F2A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79E4" w14:textId="77777777" w:rsidR="00A30F2A" w:rsidRPr="000E185C" w:rsidRDefault="00A30F2A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2B379B93" w14:textId="77777777" w:rsidTr="005B3CAF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C0DCABF" w14:textId="77777777" w:rsidR="00A30F2A" w:rsidRPr="000E185C" w:rsidRDefault="00A30F2A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D587" w14:textId="77777777" w:rsidR="00A30F2A" w:rsidRPr="000E185C" w:rsidRDefault="00A30F2A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1B1F82CA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F580FE0" w14:textId="77777777" w:rsidR="00A30F2A" w:rsidRPr="000E185C" w:rsidRDefault="00A30F2A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Nome commerciale del Prodotto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C410" w14:textId="77777777" w:rsidR="00A30F2A" w:rsidRPr="000E185C" w:rsidRDefault="00A30F2A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31013ED2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2E94538" w14:textId="77777777" w:rsidR="00A30F2A" w:rsidRPr="000E185C" w:rsidRDefault="00A30F2A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33E8" w14:textId="77777777" w:rsidR="00A30F2A" w:rsidRPr="000E185C" w:rsidRDefault="00A30F2A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27FFA2C2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7D3DB94" w14:textId="77777777" w:rsidR="00A30F2A" w:rsidRPr="000E185C" w:rsidRDefault="00A30F2A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Sito web Produttore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75B6" w14:textId="77777777" w:rsidR="00A30F2A" w:rsidRPr="000E185C" w:rsidRDefault="00A30F2A" w:rsidP="00E4702D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0D81FA99" w14:textId="77777777" w:rsidTr="007C729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D060AE3" w14:textId="77777777" w:rsidR="005B3CAF" w:rsidRPr="000E185C" w:rsidRDefault="005B3CAF" w:rsidP="00D71453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4CFB" w14:textId="77777777" w:rsidR="005B3CAF" w:rsidRPr="000E185C" w:rsidRDefault="005B3CAF" w:rsidP="00D71453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(indicare i numeri di pagina dove reperire le informazioni sottostanti)</w:t>
            </w:r>
          </w:p>
        </w:tc>
      </w:tr>
    </w:tbl>
    <w:p w14:paraId="2FA02884" w14:textId="1C75E1C8" w:rsidR="00B3662A" w:rsidRPr="000E185C" w:rsidRDefault="00B3662A" w:rsidP="00B3662A"/>
    <w:tbl>
      <w:tblPr>
        <w:tblW w:w="9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8"/>
        <w:gridCol w:w="2093"/>
      </w:tblGrid>
      <w:tr w:rsidR="000E185C" w:rsidRPr="000E185C" w14:paraId="78A2315F" w14:textId="77777777" w:rsidTr="00C8177E">
        <w:trPr>
          <w:trHeight w:val="70"/>
        </w:trPr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0E5F" w14:textId="1C8F2113" w:rsidR="005F2613" w:rsidRPr="000E185C" w:rsidRDefault="005F2613" w:rsidP="00B3662A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N. 2 </w:t>
            </w:r>
            <w:proofErr w:type="spellStart"/>
            <w:r w:rsidRPr="000E185C">
              <w:t>touch</w:t>
            </w:r>
            <w:proofErr w:type="spellEnd"/>
            <w:r w:rsidRPr="000E185C">
              <w:t xml:space="preserve"> panel da tavolo</w:t>
            </w:r>
            <w:r w:rsidR="00781610" w:rsidRPr="000E185C">
              <w:t xml:space="preserve"> (uno per sede)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11C0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16C9D696" w14:textId="77777777" w:rsidTr="00C8177E">
        <w:trPr>
          <w:trHeight w:val="70"/>
        </w:trPr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4D122F" w14:textId="2FC39477" w:rsidR="005F2613" w:rsidRPr="000E185C" w:rsidRDefault="00781610" w:rsidP="00B3662A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 xml:space="preserve">Entrambi i </w:t>
            </w:r>
            <w:proofErr w:type="spellStart"/>
            <w:r w:rsidRPr="000E185C">
              <w:rPr>
                <w:rStyle w:val="normaltextrun1"/>
              </w:rPr>
              <w:t>touch</w:t>
            </w:r>
            <w:proofErr w:type="spellEnd"/>
            <w:r w:rsidRPr="000E185C">
              <w:rPr>
                <w:rStyle w:val="normaltextrun1"/>
              </w:rPr>
              <w:t xml:space="preserve"> panel hanno d</w:t>
            </w:r>
            <w:r w:rsidR="005F2613" w:rsidRPr="000E185C">
              <w:rPr>
                <w:rStyle w:val="normaltextrun1"/>
              </w:rPr>
              <w:t>imensioni minime diagonale 7” </w:t>
            </w:r>
            <w:r w:rsidR="005F2613" w:rsidRPr="000E185C">
              <w:rPr>
                <w:rStyle w:val="eop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BF548B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ar-SA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59BBB578" w14:textId="77777777" w:rsidTr="00C8177E">
        <w:trPr>
          <w:trHeight w:val="70"/>
        </w:trPr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FCFA" w14:textId="405E204E" w:rsidR="005F2613" w:rsidRPr="000E185C" w:rsidRDefault="00781610" w:rsidP="005D379A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 xml:space="preserve">Entrambi i </w:t>
            </w:r>
            <w:proofErr w:type="spellStart"/>
            <w:r w:rsidRPr="000E185C">
              <w:rPr>
                <w:rStyle w:val="normaltextrun1"/>
              </w:rPr>
              <w:t>touch</w:t>
            </w:r>
            <w:proofErr w:type="spellEnd"/>
            <w:r w:rsidRPr="000E185C">
              <w:rPr>
                <w:rStyle w:val="normaltextrun1"/>
              </w:rPr>
              <w:t xml:space="preserve"> panel sono dotati di </w:t>
            </w:r>
            <w:proofErr w:type="spellStart"/>
            <w:r w:rsidRPr="000E185C">
              <w:rPr>
                <w:rStyle w:val="normaltextrun1"/>
              </w:rPr>
              <w:t>t</w:t>
            </w:r>
            <w:r w:rsidR="005F2613" w:rsidRPr="000E185C">
              <w:rPr>
                <w:rStyle w:val="normaltextrun1"/>
              </w:rPr>
              <w:t>emplate</w:t>
            </w:r>
            <w:proofErr w:type="spellEnd"/>
            <w:r w:rsidR="005F2613" w:rsidRPr="000E185C">
              <w:rPr>
                <w:rStyle w:val="normaltextrun1"/>
              </w:rPr>
              <w:t xml:space="preserve"> grafici </w:t>
            </w:r>
            <w:proofErr w:type="spellStart"/>
            <w:r w:rsidR="005F2613" w:rsidRPr="000E185C">
              <w:rPr>
                <w:rStyle w:val="normaltextrun1"/>
              </w:rPr>
              <w:t>preconfigurati</w:t>
            </w:r>
            <w:proofErr w:type="spellEnd"/>
            <w:r w:rsidR="005F2613" w:rsidRPr="000E185C">
              <w:rPr>
                <w:rStyle w:val="normaltextrun1"/>
              </w:rPr>
              <w:t xml:space="preserve"> e programmabili per consentire l’accesso alle funzionalità delle aule</w:t>
            </w:r>
            <w:r w:rsidR="00C8177E" w:rsidRPr="000E185C">
              <w:rPr>
                <w:rStyle w:val="normaltextrun1"/>
              </w:rPr>
              <w:t xml:space="preserve"> (</w:t>
            </w:r>
            <w:r w:rsidR="00C8177E" w:rsidRPr="000E185C">
              <w:t>come descritti al punto</w:t>
            </w:r>
            <w:r w:rsidR="00E44406" w:rsidRPr="000E185C">
              <w:t xml:space="preserve"> 3</w:t>
            </w:r>
            <w:r w:rsidR="005D379A" w:rsidRPr="000E185C">
              <w:t>.5 del Capitolato: “Interfaccia utente per il controllo delle sale”</w:t>
            </w:r>
            <w:r w:rsidR="00C8177E" w:rsidRPr="000E185C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DD69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3968664B" w14:textId="77777777" w:rsidTr="00C8177E">
        <w:trPr>
          <w:trHeight w:val="70"/>
        </w:trPr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2DB4EF" w14:textId="55E213F4" w:rsidR="005F2613" w:rsidRPr="000E185C" w:rsidRDefault="00781610" w:rsidP="00176305">
            <w:pPr>
              <w:spacing w:after="200" w:line="276" w:lineRule="auto"/>
              <w:contextualSpacing/>
              <w:jc w:val="both"/>
            </w:pPr>
            <w:r w:rsidRPr="000E185C">
              <w:rPr>
                <w:rStyle w:val="normaltextrun1"/>
              </w:rPr>
              <w:t xml:space="preserve">Entrambi i </w:t>
            </w:r>
            <w:proofErr w:type="spellStart"/>
            <w:r w:rsidRPr="000E185C">
              <w:rPr>
                <w:rStyle w:val="normaltextrun1"/>
              </w:rPr>
              <w:t>touch</w:t>
            </w:r>
            <w:proofErr w:type="spellEnd"/>
            <w:r w:rsidRPr="000E185C">
              <w:rPr>
                <w:rStyle w:val="normaltextrun1"/>
              </w:rPr>
              <w:t xml:space="preserve"> panel sono dotati</w:t>
            </w:r>
            <w:r w:rsidR="005F2613" w:rsidRPr="000E185C">
              <w:rPr>
                <w:rStyle w:val="normaltextrun1"/>
              </w:rPr>
              <w:t xml:space="preserve"> di alimentazione POE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82DD5D" w14:textId="77777777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737369FF" w14:textId="77777777" w:rsidTr="00C8177E">
        <w:trPr>
          <w:trHeight w:val="70"/>
        </w:trPr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AC550" w14:textId="1665036C" w:rsidR="005F2613" w:rsidRPr="000E185C" w:rsidRDefault="00781610" w:rsidP="00176305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Entrambi i </w:t>
            </w:r>
            <w:proofErr w:type="spellStart"/>
            <w:r w:rsidRPr="000E185C">
              <w:rPr>
                <w:rStyle w:val="normaltextrun1"/>
              </w:rPr>
              <w:t>touch</w:t>
            </w:r>
            <w:proofErr w:type="spellEnd"/>
            <w:r w:rsidRPr="000E185C">
              <w:rPr>
                <w:rStyle w:val="normaltextrun1"/>
              </w:rPr>
              <w:t xml:space="preserve"> panel sono dotati</w:t>
            </w:r>
            <w:r w:rsidR="005F2613" w:rsidRPr="000E185C">
              <w:rPr>
                <w:rStyle w:val="normaltextrun1"/>
              </w:rPr>
              <w:t xml:space="preserve"> di stand da tavolo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04F66" w14:textId="6F29EB50" w:rsidR="005F2613" w:rsidRPr="000E185C" w:rsidRDefault="005F2613" w:rsidP="001F386E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</w:tbl>
    <w:p w14:paraId="7A0FDABF" w14:textId="77777777" w:rsidR="007C729E" w:rsidRPr="000E185C" w:rsidRDefault="007C729E" w:rsidP="000F00B6">
      <w:pPr>
        <w:pStyle w:val="Titolo2"/>
        <w:rPr>
          <w:color w:val="auto"/>
        </w:rPr>
      </w:pPr>
    </w:p>
    <w:p w14:paraId="40A7E03A" w14:textId="6FD91174" w:rsidR="0040741B" w:rsidRPr="000E185C" w:rsidRDefault="008A4C54" w:rsidP="0040741B">
      <w:pPr>
        <w:pStyle w:val="Titolo2"/>
        <w:rPr>
          <w:rFonts w:ascii="Times New Roman" w:hAnsi="Times New Roman" w:cs="Times New Roman"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color w:val="auto"/>
          <w:sz w:val="24"/>
          <w:szCs w:val="24"/>
        </w:rPr>
        <w:t>5.1 Apparati</w:t>
      </w:r>
      <w:r w:rsidR="003A697C"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 di controllo</w:t>
      </w:r>
    </w:p>
    <w:p w14:paraId="0351E991" w14:textId="77777777" w:rsidR="0040741B" w:rsidRPr="000E185C" w:rsidRDefault="0040741B" w:rsidP="0040741B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2"/>
      </w:tblGrid>
      <w:tr w:rsidR="000E185C" w:rsidRPr="000E185C" w14:paraId="34FA4D81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87A00A4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90C8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00125E5D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17C29A8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B2B4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14683E1B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BBAD2E3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Nome commerciale del Prodotto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4065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34DB3EAA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E235C5C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Produttore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2B5C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4D23D52D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9FFDC38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Sito web Produttore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2FBA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37FDE986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2B5FAAF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F586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(indicare i numeri di pagina dove reperire le informazioni sottostanti)</w:t>
            </w:r>
          </w:p>
        </w:tc>
      </w:tr>
    </w:tbl>
    <w:p w14:paraId="1D44B60D" w14:textId="162658A2" w:rsidR="0040741B" w:rsidRPr="000E185C" w:rsidRDefault="0040741B" w:rsidP="00D67C6B">
      <w:pPr>
        <w:spacing w:line="276" w:lineRule="auto"/>
      </w:pPr>
    </w:p>
    <w:tbl>
      <w:tblPr>
        <w:tblW w:w="9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4"/>
        <w:gridCol w:w="2107"/>
      </w:tblGrid>
      <w:tr w:rsidR="000E185C" w:rsidRPr="000E185C" w14:paraId="20C976B2" w14:textId="77777777" w:rsidTr="00235DCA">
        <w:trPr>
          <w:trHeight w:val="70"/>
        </w:trPr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C0F9" w14:textId="332C14AB" w:rsidR="0040741B" w:rsidRPr="000E185C" w:rsidRDefault="0040741B" w:rsidP="00235DCA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>N. 2 Gestione di periferiche (una per sede) che dialoghino via IP, porte seriali e tramite contatti diretti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0FC3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2D581F86" w14:textId="77777777" w:rsidTr="00235DCA">
        <w:trPr>
          <w:trHeight w:val="70"/>
        </w:trPr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DB4FBF" w14:textId="77777777" w:rsidR="0040741B" w:rsidRPr="000E185C" w:rsidRDefault="0040741B" w:rsidP="00235DCA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>Entrambe sono dotate di ≥ 3 porte RS-232 in trasmissione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8F3E5B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ar-SA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129AA78D" w14:textId="77777777" w:rsidTr="00235DCA">
        <w:trPr>
          <w:trHeight w:val="70"/>
        </w:trPr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11D3" w14:textId="77777777" w:rsidR="0040741B" w:rsidRPr="000E185C" w:rsidRDefault="0040741B" w:rsidP="00235DCA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 xml:space="preserve">Entrambe sono dotate di 1 LAN </w:t>
            </w:r>
            <w:proofErr w:type="spellStart"/>
            <w:r w:rsidRPr="000E185C">
              <w:rPr>
                <w:rStyle w:val="spellingerror"/>
              </w:rPr>
              <w:t>PoE</w:t>
            </w:r>
            <w:proofErr w:type="spellEnd"/>
            <w:r w:rsidRPr="000E185C">
              <w:rPr>
                <w:rStyle w:val="normaltextrun1"/>
              </w:rPr>
              <w:t xml:space="preserve"> che possa controllare almeno 10 dispositivi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A3B2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0E3AEBB6" w14:textId="77777777" w:rsidTr="0040741B">
        <w:trPr>
          <w:trHeight w:val="70"/>
        </w:trPr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A956D" w14:textId="77777777" w:rsidR="0040741B" w:rsidRPr="000E185C" w:rsidRDefault="0040741B" w:rsidP="00235DCA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>Entrambe sono dotate di  ≥ 8 GPIO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36231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182D6C97" w14:textId="77777777" w:rsidTr="0040741B">
        <w:trPr>
          <w:trHeight w:val="70"/>
        </w:trPr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16CE7" w14:textId="77777777" w:rsidR="0040741B" w:rsidRPr="000E185C" w:rsidRDefault="0040741B" w:rsidP="00235DCA">
            <w:pPr>
              <w:spacing w:after="200" w:line="276" w:lineRule="auto"/>
              <w:contextualSpacing/>
              <w:jc w:val="both"/>
            </w:pPr>
            <w:r w:rsidRPr="000E185C">
              <w:rPr>
                <w:rStyle w:val="normaltextrun1"/>
              </w:rPr>
              <w:t>Entrambe sono dotate di ≥ 4 Relais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B8DD7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</w:tbl>
    <w:p w14:paraId="21AB9D85" w14:textId="2236C906" w:rsidR="0040741B" w:rsidRPr="000E185C" w:rsidRDefault="0040741B" w:rsidP="0040741B">
      <w:pPr>
        <w:pStyle w:val="Tito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b/>
          <w:color w:val="auto"/>
          <w:sz w:val="24"/>
          <w:szCs w:val="24"/>
        </w:rPr>
        <w:t>6. DISPOSITIVI DI CONNESSIONE</w:t>
      </w:r>
    </w:p>
    <w:p w14:paraId="4FC6C7CA" w14:textId="77777777" w:rsidR="0040741B" w:rsidRPr="000E185C" w:rsidRDefault="0040741B" w:rsidP="0040741B">
      <w:pPr>
        <w:pStyle w:val="Titolo2"/>
        <w:rPr>
          <w:rFonts w:ascii="Times New Roman" w:hAnsi="Times New Roman" w:cs="Times New Roman"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6.1 Cablati </w:t>
      </w:r>
    </w:p>
    <w:p w14:paraId="17EB6D5F" w14:textId="77777777" w:rsidR="0040741B" w:rsidRPr="000E185C" w:rsidRDefault="0040741B" w:rsidP="0040741B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2"/>
      </w:tblGrid>
      <w:tr w:rsidR="000E185C" w:rsidRPr="000E185C" w14:paraId="7C42FF3A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DCF98F3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6809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15261E2C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1464BBB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21EB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78066DFE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26043BD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Nome commerciale del Prodotto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ADFB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6F4A1695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9B69433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Produttore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23CB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0009F0C4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8514B4B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Sito web Produttore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24C9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44F5ED84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8663618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F49D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(indicare i numeri di pagina dove reperire le informazioni sottostanti)</w:t>
            </w:r>
          </w:p>
        </w:tc>
      </w:tr>
    </w:tbl>
    <w:p w14:paraId="5577955E" w14:textId="23619A1E" w:rsidR="0040741B" w:rsidRPr="000E185C" w:rsidRDefault="0040741B" w:rsidP="0040741B"/>
    <w:tbl>
      <w:tblPr>
        <w:tblW w:w="9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2"/>
        <w:gridCol w:w="2069"/>
      </w:tblGrid>
      <w:tr w:rsidR="000E185C" w:rsidRPr="000E185C" w14:paraId="64C2C874" w14:textId="77777777" w:rsidTr="00235DCA">
        <w:trPr>
          <w:trHeight w:val="7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0E4A" w14:textId="550A1FAD" w:rsidR="0040741B" w:rsidRPr="000E185C" w:rsidRDefault="0040741B" w:rsidP="00235DCA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N. 2 prese </w:t>
            </w:r>
            <w:proofErr w:type="spellStart"/>
            <w:r w:rsidRPr="000E185C">
              <w:t>multiconnessione</w:t>
            </w:r>
            <w:proofErr w:type="spellEnd"/>
            <w:r w:rsidRPr="000E185C">
              <w:t xml:space="preserve"> da tavolo (una per sede)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103E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2F1BE119" w14:textId="77777777" w:rsidTr="00235DCA">
        <w:trPr>
          <w:trHeight w:val="7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37D3" w14:textId="2391C187" w:rsidR="0040741B" w:rsidRPr="000E185C" w:rsidRDefault="0040741B" w:rsidP="00235DCA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>Entrambe sono dotate di ≥ 3 prese elettriche S</w:t>
            </w:r>
            <w:r w:rsidR="003C4F17" w:rsidRPr="000E185C">
              <w:rPr>
                <w:rStyle w:val="normaltextrun1"/>
              </w:rPr>
              <w:t>C</w:t>
            </w:r>
            <w:r w:rsidRPr="000E185C">
              <w:rPr>
                <w:rStyle w:val="normaltextrun1"/>
              </w:rPr>
              <w:t>HUKO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822D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0BD02EE4" w14:textId="77777777" w:rsidTr="0040741B">
        <w:trPr>
          <w:trHeight w:val="7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7535F" w14:textId="77777777" w:rsidR="0040741B" w:rsidRPr="000E185C" w:rsidRDefault="0040741B" w:rsidP="00235DCA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>Entrambe sono dotate di ≥ 1 porta SVGA e audio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654CD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0062EDAD" w14:textId="77777777" w:rsidTr="0040741B">
        <w:trPr>
          <w:trHeight w:val="7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3A251" w14:textId="77777777" w:rsidR="0040741B" w:rsidRPr="000E185C" w:rsidRDefault="0040741B" w:rsidP="00235DCA">
            <w:pPr>
              <w:spacing w:after="200" w:line="276" w:lineRule="auto"/>
              <w:contextualSpacing/>
              <w:jc w:val="both"/>
            </w:pPr>
            <w:r w:rsidRPr="000E185C">
              <w:rPr>
                <w:rStyle w:val="normaltextrun1"/>
              </w:rPr>
              <w:t>Entrambe sono dotate di ≥ 2 porte HDMI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6CDD3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6F6C771B" w14:textId="77777777" w:rsidTr="00235DCA">
        <w:trPr>
          <w:trHeight w:val="7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44A70A" w14:textId="77777777" w:rsidR="0040741B" w:rsidRPr="000E185C" w:rsidRDefault="0040741B" w:rsidP="00235DCA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>Entrambe sono dotate di ≥ 2 porte USB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C91661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</w:tbl>
    <w:p w14:paraId="2F2227EB" w14:textId="77777777" w:rsidR="0040741B" w:rsidRPr="000E185C" w:rsidRDefault="0040741B" w:rsidP="0040741B">
      <w:pPr>
        <w:pStyle w:val="Titolo2"/>
        <w:rPr>
          <w:rFonts w:ascii="Times New Roman" w:hAnsi="Times New Roman" w:cs="Times New Roman"/>
          <w:color w:val="auto"/>
          <w:sz w:val="24"/>
          <w:szCs w:val="24"/>
        </w:rPr>
      </w:pPr>
    </w:p>
    <w:p w14:paraId="4C62256E" w14:textId="77777777" w:rsidR="0040741B" w:rsidRPr="000E185C" w:rsidRDefault="0040741B" w:rsidP="0040741B">
      <w:pPr>
        <w:pStyle w:val="Titolo2"/>
        <w:rPr>
          <w:rFonts w:ascii="Times New Roman" w:hAnsi="Times New Roman" w:cs="Times New Roman"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color w:val="auto"/>
          <w:sz w:val="24"/>
          <w:szCs w:val="24"/>
        </w:rPr>
        <w:t>6.2 Wireless</w:t>
      </w:r>
    </w:p>
    <w:p w14:paraId="6C42DC9A" w14:textId="77777777" w:rsidR="0040741B" w:rsidRPr="000E185C" w:rsidRDefault="0040741B" w:rsidP="0040741B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2"/>
      </w:tblGrid>
      <w:tr w:rsidR="000E185C" w:rsidRPr="000E185C" w14:paraId="5584507B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C15F282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5B17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13974696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0105154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EAC5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083B3A0B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D7B92C1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Nome commerciale del Prodotto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BAAB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4D5027E3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32E7EA7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Produttore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B186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71C33812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71710E0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Sito web Produttore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19F2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3670F36B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94AFEC0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0175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(indicare i numeri di pagina dove reperire le informazioni sottostanti)</w:t>
            </w:r>
          </w:p>
        </w:tc>
      </w:tr>
    </w:tbl>
    <w:p w14:paraId="26372AE9" w14:textId="77777777" w:rsidR="0040741B" w:rsidRPr="000E185C" w:rsidRDefault="0040741B" w:rsidP="0040741B"/>
    <w:tbl>
      <w:tblPr>
        <w:tblW w:w="9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5"/>
        <w:gridCol w:w="2096"/>
      </w:tblGrid>
      <w:tr w:rsidR="000E185C" w:rsidRPr="000E185C" w14:paraId="4B9E3F66" w14:textId="77777777" w:rsidTr="00235DCA">
        <w:trPr>
          <w:trHeight w:val="70"/>
        </w:trPr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FAB9" w14:textId="6D1BF990" w:rsidR="0040741B" w:rsidRPr="000E185C" w:rsidRDefault="0040741B" w:rsidP="00235DCA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N. 4 </w:t>
            </w:r>
            <w:r w:rsidR="003C4F17" w:rsidRPr="000E185C">
              <w:t xml:space="preserve">(2 per sede) </w:t>
            </w:r>
            <w:r w:rsidRPr="000E185C">
              <w:t xml:space="preserve">Sistemi di presentazione wireless (trasmissione senza fili di contenuti al </w:t>
            </w:r>
            <w:proofErr w:type="spellStart"/>
            <w:r w:rsidRPr="000E185C">
              <w:t>videowall</w:t>
            </w:r>
            <w:proofErr w:type="spellEnd"/>
            <w:r w:rsidRPr="000E185C"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4906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1DF3FD7E" w14:textId="77777777" w:rsidTr="00235DCA">
        <w:trPr>
          <w:trHeight w:val="70"/>
        </w:trPr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F30C31" w14:textId="469AE40A" w:rsidR="0040741B" w:rsidRPr="000E185C" w:rsidRDefault="0040741B" w:rsidP="00235DCA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 xml:space="preserve">Tutti i sistemi di presentazione wireless sono dotati di compatibilità: Windows ≥7, Mac ≥10.7, iOS ≥7.0, </w:t>
            </w:r>
            <w:proofErr w:type="spellStart"/>
            <w:r w:rsidRPr="000E185C">
              <w:rPr>
                <w:rStyle w:val="normaltextrun1"/>
              </w:rPr>
              <w:t>Android</w:t>
            </w:r>
            <w:proofErr w:type="spellEnd"/>
            <w:r w:rsidRPr="000E185C">
              <w:rPr>
                <w:rStyle w:val="normaltextrun1"/>
              </w:rPr>
              <w:t xml:space="preserve"> ≥4.0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276900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ar-SA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6EE08A26" w14:textId="77777777" w:rsidTr="00235DCA">
        <w:trPr>
          <w:trHeight w:val="70"/>
        </w:trPr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921B" w14:textId="249801D2" w:rsidR="0040741B" w:rsidRPr="000E185C" w:rsidRDefault="0040741B" w:rsidP="00235DCA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>Tutti i</w:t>
            </w:r>
            <w:r w:rsidR="003C4F17" w:rsidRPr="000E185C">
              <w:rPr>
                <w:rStyle w:val="normaltextrun1"/>
              </w:rPr>
              <w:t xml:space="preserve"> sistemi di presentazione wirel</w:t>
            </w:r>
            <w:r w:rsidRPr="000E185C">
              <w:rPr>
                <w:rStyle w:val="normaltextrun1"/>
              </w:rPr>
              <w:t>ess sono dotati di risoluzione: ≥ 1080p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ECA7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69F5F854" w14:textId="77777777" w:rsidTr="0040741B">
        <w:trPr>
          <w:trHeight w:val="70"/>
        </w:trPr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0B896" w14:textId="7036C2D2" w:rsidR="0040741B" w:rsidRPr="000E185C" w:rsidRDefault="0040741B" w:rsidP="00235DCA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Il sistema di ricezione in entrambe le sedi deve supportare sia </w:t>
            </w:r>
            <w:proofErr w:type="spellStart"/>
            <w:r w:rsidRPr="000E185C">
              <w:rPr>
                <w:rStyle w:val="spellingerror"/>
              </w:rPr>
              <w:t>Miracast</w:t>
            </w:r>
            <w:proofErr w:type="spellEnd"/>
            <w:r w:rsidRPr="000E185C">
              <w:rPr>
                <w:rStyle w:val="normaltextrun1"/>
              </w:rPr>
              <w:t xml:space="preserve">, che Google Cast, che </w:t>
            </w:r>
            <w:proofErr w:type="spellStart"/>
            <w:r w:rsidRPr="000E185C">
              <w:rPr>
                <w:rStyle w:val="spellingerror"/>
              </w:rPr>
              <w:t>Airplay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611CE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223AE278" w14:textId="77777777" w:rsidTr="0040741B">
        <w:trPr>
          <w:trHeight w:val="70"/>
        </w:trPr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4AF52" w14:textId="4BC1F1CE" w:rsidR="0040741B" w:rsidRPr="000E185C" w:rsidRDefault="0040741B" w:rsidP="00235DCA">
            <w:pPr>
              <w:spacing w:after="200" w:line="276" w:lineRule="auto"/>
              <w:contextualSpacing/>
              <w:jc w:val="both"/>
            </w:pPr>
            <w:r w:rsidRPr="000E185C">
              <w:rPr>
                <w:rStyle w:val="normaltextrun1"/>
              </w:rPr>
              <w:t xml:space="preserve">Il sistema di ricezione in entrambe le sedi deve essere dotato di uscita </w:t>
            </w:r>
            <w:r w:rsidR="005D379A" w:rsidRPr="000E185C">
              <w:rPr>
                <w:rStyle w:val="normaltextrun1"/>
              </w:rPr>
              <w:t xml:space="preserve">almeno </w:t>
            </w:r>
            <w:r w:rsidRPr="000E185C">
              <w:rPr>
                <w:rStyle w:val="normaltextrun1"/>
              </w:rPr>
              <w:t>≥ HDMI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6997C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3582EC9A" w14:textId="77777777" w:rsidTr="00235DCA">
        <w:trPr>
          <w:trHeight w:val="70"/>
        </w:trPr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0EE6D1" w14:textId="2B325E26" w:rsidR="0040741B" w:rsidRPr="000E185C" w:rsidRDefault="0040741B" w:rsidP="00235DCA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Il sistema di ricezione in entrambe le sedi deve essere dotato dei seguenti ingressi: sia RJ45, che USB-A, che </w:t>
            </w:r>
            <w:proofErr w:type="spellStart"/>
            <w:r w:rsidRPr="000E185C">
              <w:rPr>
                <w:rStyle w:val="spellingerror"/>
              </w:rPr>
              <w:t>MicroSD</w:t>
            </w:r>
            <w:proofErr w:type="spellEnd"/>
            <w:r w:rsidRPr="000E185C">
              <w:rPr>
                <w:rStyle w:val="normaltextrun1"/>
              </w:rPr>
              <w:t>, che HDMI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B9B5DD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</w:tbl>
    <w:p w14:paraId="7ABB9999" w14:textId="77777777" w:rsidR="0040741B" w:rsidRPr="000E185C" w:rsidRDefault="0040741B" w:rsidP="0040741B">
      <w:pPr>
        <w:pStyle w:val="Tito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b/>
          <w:color w:val="auto"/>
          <w:sz w:val="24"/>
          <w:szCs w:val="24"/>
        </w:rPr>
        <w:t>7. SISTEMA DI WEBCONFERENCE</w:t>
      </w:r>
    </w:p>
    <w:p w14:paraId="0A0071A1" w14:textId="77777777" w:rsidR="0040741B" w:rsidRPr="000E185C" w:rsidRDefault="0040741B" w:rsidP="0040741B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2"/>
      </w:tblGrid>
      <w:tr w:rsidR="000E185C" w:rsidRPr="000E185C" w14:paraId="0F50E6E1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E13E875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A878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14132A36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DB5ECC7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5A1F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39EAAE74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E471004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Nome commerciale del Prodotto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3E59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38A4E5BA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B3374F9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Produttore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76B0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4005CA35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90DD55C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Sito web Produttore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E28C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14232A5A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92B39AE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ADAA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(indicare i numeri di pagina dove reperire le informazioni sottostanti)</w:t>
            </w:r>
          </w:p>
        </w:tc>
      </w:tr>
    </w:tbl>
    <w:p w14:paraId="241C7F23" w14:textId="77777777" w:rsidR="0040741B" w:rsidRPr="000E185C" w:rsidRDefault="0040741B" w:rsidP="0040741B"/>
    <w:tbl>
      <w:tblPr>
        <w:tblW w:w="9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3"/>
        <w:gridCol w:w="2078"/>
      </w:tblGrid>
      <w:tr w:rsidR="000E185C" w:rsidRPr="000E185C" w14:paraId="28C409B1" w14:textId="77777777" w:rsidTr="00235DCA">
        <w:trPr>
          <w:trHeight w:val="70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1D48" w14:textId="77777777" w:rsidR="0040741B" w:rsidRPr="000E185C" w:rsidRDefault="0040741B" w:rsidP="00235DCA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t xml:space="preserve">N. 2 </w:t>
            </w:r>
            <w:proofErr w:type="spellStart"/>
            <w:r w:rsidRPr="000E185C">
              <w:t>codec</w:t>
            </w:r>
            <w:proofErr w:type="spellEnd"/>
            <w:r w:rsidRPr="000E185C">
              <w:t xml:space="preserve"> di videoconferenza FULL HD (uno per ciascuna sede)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3C81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63D869AB" w14:textId="77777777" w:rsidTr="00235DCA">
        <w:trPr>
          <w:trHeight w:val="70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B48334" w14:textId="77777777" w:rsidR="0040741B" w:rsidRPr="000E185C" w:rsidRDefault="0040741B" w:rsidP="00235DCA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 xml:space="preserve">Ciascun </w:t>
            </w:r>
            <w:proofErr w:type="spellStart"/>
            <w:r w:rsidRPr="000E185C">
              <w:rPr>
                <w:rStyle w:val="normaltextrun1"/>
              </w:rPr>
              <w:t>codec</w:t>
            </w:r>
            <w:proofErr w:type="spellEnd"/>
            <w:r w:rsidRPr="000E185C">
              <w:rPr>
                <w:rStyle w:val="normaltextrun1"/>
              </w:rPr>
              <w:t xml:space="preserve"> deve essere dotato di MCU ≥ 4 porte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1A0256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ar-SA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3A62E2B8" w14:textId="77777777" w:rsidTr="00235DCA">
        <w:trPr>
          <w:trHeight w:val="70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A974" w14:textId="0EE1BF89" w:rsidR="0040741B" w:rsidRPr="000E185C" w:rsidRDefault="0040741B" w:rsidP="00235DCA">
            <w:pPr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Style w:val="normaltextrun1"/>
              </w:rPr>
              <w:t>Ciasc</w:t>
            </w:r>
            <w:r w:rsidR="00B93E35" w:rsidRPr="000E185C">
              <w:rPr>
                <w:rStyle w:val="normaltextrun1"/>
              </w:rPr>
              <w:t xml:space="preserve">un </w:t>
            </w:r>
            <w:proofErr w:type="spellStart"/>
            <w:r w:rsidR="00B93E35" w:rsidRPr="000E185C">
              <w:rPr>
                <w:rStyle w:val="normaltextrun1"/>
              </w:rPr>
              <w:t>codec</w:t>
            </w:r>
            <w:proofErr w:type="spellEnd"/>
            <w:r w:rsidR="00B93E35" w:rsidRPr="000E185C">
              <w:rPr>
                <w:rStyle w:val="normaltextrun1"/>
              </w:rPr>
              <w:t xml:space="preserve"> deve essere dotato di r</w:t>
            </w:r>
            <w:r w:rsidRPr="000E185C">
              <w:rPr>
                <w:rStyle w:val="normaltextrun1"/>
              </w:rPr>
              <w:t>isoluzione video ≥1080 in trasmissione e ricezione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82EF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0BEDC8BC" w14:textId="77777777" w:rsidTr="00235DCA">
        <w:trPr>
          <w:trHeight w:val="70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0712D" w14:textId="0CBBB190" w:rsidR="0040741B" w:rsidRPr="000E185C" w:rsidRDefault="0040741B" w:rsidP="00235DCA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>Ciasc</w:t>
            </w:r>
            <w:r w:rsidR="00B93E35" w:rsidRPr="000E185C">
              <w:rPr>
                <w:rStyle w:val="normaltextrun1"/>
              </w:rPr>
              <w:t xml:space="preserve">un </w:t>
            </w:r>
            <w:proofErr w:type="spellStart"/>
            <w:r w:rsidR="00B93E35" w:rsidRPr="000E185C">
              <w:rPr>
                <w:rStyle w:val="normaltextrun1"/>
              </w:rPr>
              <w:t>codec</w:t>
            </w:r>
            <w:proofErr w:type="spellEnd"/>
            <w:r w:rsidR="00B93E35" w:rsidRPr="000E185C">
              <w:rPr>
                <w:rStyle w:val="normaltextrun1"/>
              </w:rPr>
              <w:t xml:space="preserve"> deve essere dotato di i</w:t>
            </w:r>
            <w:r w:rsidRPr="000E185C">
              <w:rPr>
                <w:rStyle w:val="normaltextrun1"/>
              </w:rPr>
              <w:t>ngressi video: ≥ 2 USB 3.0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2BE5C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3BC0E0F6" w14:textId="77777777" w:rsidTr="00235DCA">
        <w:trPr>
          <w:trHeight w:val="70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A8AC5" w14:textId="1FE6FB76" w:rsidR="0040741B" w:rsidRPr="000E185C" w:rsidRDefault="0040741B" w:rsidP="00235DCA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Ciascun </w:t>
            </w:r>
            <w:proofErr w:type="spellStart"/>
            <w:r w:rsidRPr="000E185C">
              <w:rPr>
                <w:rStyle w:val="normaltextrun1"/>
              </w:rPr>
              <w:t>codec</w:t>
            </w:r>
            <w:proofErr w:type="spellEnd"/>
            <w:r w:rsidRPr="000E185C">
              <w:rPr>
                <w:rStyle w:val="normaltextrun1"/>
              </w:rPr>
              <w:t xml:space="preserve"> deve</w:t>
            </w:r>
            <w:r w:rsidR="00B93E35" w:rsidRPr="000E185C">
              <w:rPr>
                <w:rStyle w:val="normaltextrun1"/>
              </w:rPr>
              <w:t xml:space="preserve"> essere dotato di i</w:t>
            </w:r>
            <w:r w:rsidRPr="000E185C">
              <w:rPr>
                <w:rStyle w:val="normaltextrun1"/>
              </w:rPr>
              <w:t>ngressi video: ≥ 2 HDMI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A836E" w14:textId="2B263703" w:rsidR="0040741B" w:rsidRPr="000E185C" w:rsidRDefault="00D67C6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79CF83A4" w14:textId="77777777" w:rsidTr="00235DCA">
        <w:trPr>
          <w:trHeight w:val="70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831A93" w14:textId="0A36721F" w:rsidR="0040741B" w:rsidRPr="000E185C" w:rsidRDefault="0040741B" w:rsidP="00235DCA">
            <w:pPr>
              <w:spacing w:after="200" w:line="276" w:lineRule="auto"/>
              <w:contextualSpacing/>
              <w:jc w:val="both"/>
            </w:pPr>
            <w:r w:rsidRPr="000E185C">
              <w:rPr>
                <w:rStyle w:val="normaltextrun1"/>
              </w:rPr>
              <w:t xml:space="preserve">Ciascun </w:t>
            </w:r>
            <w:proofErr w:type="spellStart"/>
            <w:r w:rsidRPr="000E185C">
              <w:rPr>
                <w:rStyle w:val="normaltextrun1"/>
              </w:rPr>
              <w:t>codec</w:t>
            </w:r>
            <w:proofErr w:type="spellEnd"/>
            <w:r w:rsidRPr="000E185C">
              <w:rPr>
                <w:rStyle w:val="normaltextrun1"/>
              </w:rPr>
              <w:t xml:space="preserve"> deve essere dotato di </w:t>
            </w:r>
            <w:r w:rsidR="00B93E35" w:rsidRPr="000E185C">
              <w:rPr>
                <w:rStyle w:val="spellingerror"/>
              </w:rPr>
              <w:t>u</w:t>
            </w:r>
            <w:r w:rsidRPr="000E185C">
              <w:rPr>
                <w:rStyle w:val="spellingerror"/>
              </w:rPr>
              <w:t>scite</w:t>
            </w:r>
            <w:r w:rsidRPr="000E185C">
              <w:rPr>
                <w:rStyle w:val="normaltextrun1"/>
              </w:rPr>
              <w:t xml:space="preserve"> video: ≥ 1 HDMI, ≥ 1 Display </w:t>
            </w:r>
            <w:proofErr w:type="spellStart"/>
            <w:r w:rsidRPr="000E185C">
              <w:rPr>
                <w:rStyle w:val="normaltextrun1"/>
              </w:rPr>
              <w:t>port</w:t>
            </w:r>
            <w:proofErr w:type="spellEnd"/>
            <w:r w:rsidRPr="000E185C">
              <w:rPr>
                <w:rStyle w:val="eop"/>
              </w:rPr>
              <w:t> 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9F781B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31152FCE" w14:textId="77777777" w:rsidTr="00235DCA">
        <w:trPr>
          <w:trHeight w:val="70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A10A2" w14:textId="619951C3" w:rsidR="0040741B" w:rsidRPr="000E185C" w:rsidRDefault="0040741B" w:rsidP="00235DCA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>Ciasc</w:t>
            </w:r>
            <w:r w:rsidR="00B93E35" w:rsidRPr="000E185C">
              <w:rPr>
                <w:rStyle w:val="normaltextrun1"/>
              </w:rPr>
              <w:t xml:space="preserve">un </w:t>
            </w:r>
            <w:proofErr w:type="spellStart"/>
            <w:r w:rsidR="00B93E35" w:rsidRPr="000E185C">
              <w:rPr>
                <w:rStyle w:val="normaltextrun1"/>
              </w:rPr>
              <w:t>codec</w:t>
            </w:r>
            <w:proofErr w:type="spellEnd"/>
            <w:r w:rsidR="00B93E35" w:rsidRPr="000E185C">
              <w:rPr>
                <w:rStyle w:val="normaltextrun1"/>
              </w:rPr>
              <w:t xml:space="preserve"> deve essere dotato di s</w:t>
            </w:r>
            <w:r w:rsidRPr="000E185C">
              <w:rPr>
                <w:rStyle w:val="normaltextrun1"/>
              </w:rPr>
              <w:t xml:space="preserve">tandard video: sia H.264 High </w:t>
            </w:r>
            <w:proofErr w:type="spellStart"/>
            <w:r w:rsidRPr="000E185C">
              <w:rPr>
                <w:rStyle w:val="spellingerror"/>
              </w:rPr>
              <w:t>Profile</w:t>
            </w:r>
            <w:proofErr w:type="spellEnd"/>
            <w:r w:rsidRPr="000E185C">
              <w:rPr>
                <w:rStyle w:val="normaltextrun1"/>
              </w:rPr>
              <w:t>, che H.264, che H.263+/++, che H.263, che H.261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CD99D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3A28E88D" w14:textId="77777777" w:rsidTr="00235DCA">
        <w:trPr>
          <w:trHeight w:val="70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D7CE86" w14:textId="2EFB4D2E" w:rsidR="0040741B" w:rsidRPr="000E185C" w:rsidRDefault="0040741B" w:rsidP="00235DCA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Ciascun </w:t>
            </w:r>
            <w:proofErr w:type="spellStart"/>
            <w:r w:rsidRPr="000E185C">
              <w:rPr>
                <w:rStyle w:val="normaltextrun1"/>
              </w:rPr>
              <w:t>codec</w:t>
            </w:r>
            <w:proofErr w:type="spellEnd"/>
            <w:r w:rsidRPr="000E185C">
              <w:rPr>
                <w:rStyle w:val="normaltextrun1"/>
              </w:rPr>
              <w:t xml:space="preserve"> deve essere dotato di</w:t>
            </w:r>
            <w:r w:rsidRPr="000E185C">
              <w:t xml:space="preserve"> </w:t>
            </w:r>
            <w:r w:rsidR="00E5739C" w:rsidRPr="000E185C">
              <w:t>standard audio</w:t>
            </w:r>
            <w:r w:rsidR="00E5739C" w:rsidRPr="000E185C">
              <w:rPr>
                <w:sz w:val="24"/>
                <w:szCs w:val="24"/>
              </w:rPr>
              <w:t xml:space="preserve"> </w:t>
            </w:r>
            <w:r w:rsidRPr="000E185C">
              <w:t xml:space="preserve">MPEG-4 AAC-LD, G.722.1 </w:t>
            </w:r>
            <w:proofErr w:type="spellStart"/>
            <w:r w:rsidRPr="000E185C">
              <w:t>Annex</w:t>
            </w:r>
            <w:proofErr w:type="spellEnd"/>
            <w:r w:rsidRPr="000E185C">
              <w:t xml:space="preserve"> C, G.722, G.722.1, G.711, G.723.1, G.728, G.729, AMR (3G)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1AB89B" w14:textId="23F750E6" w:rsidR="0040741B" w:rsidRPr="000E185C" w:rsidRDefault="00D67C6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3E7A7E9C" w14:textId="77777777" w:rsidTr="00235DCA">
        <w:trPr>
          <w:trHeight w:val="70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E45AF" w14:textId="797AC873" w:rsidR="0040741B" w:rsidRPr="000E185C" w:rsidRDefault="0040741B" w:rsidP="00235DCA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Ciascun </w:t>
            </w:r>
            <w:proofErr w:type="spellStart"/>
            <w:r w:rsidRPr="000E185C">
              <w:rPr>
                <w:rStyle w:val="normaltextrun1"/>
              </w:rPr>
              <w:t>codec</w:t>
            </w:r>
            <w:proofErr w:type="spellEnd"/>
            <w:r w:rsidRPr="000E185C">
              <w:rPr>
                <w:rStyle w:val="normaltextrun1"/>
              </w:rPr>
              <w:t xml:space="preserve"> deve essere dotato di un data </w:t>
            </w:r>
            <w:proofErr w:type="spellStart"/>
            <w:r w:rsidRPr="000E185C">
              <w:rPr>
                <w:rStyle w:val="normaltextrun1"/>
              </w:rPr>
              <w:t>point</w:t>
            </w:r>
            <w:proofErr w:type="spellEnd"/>
            <w:r w:rsidRPr="000E185C">
              <w:rPr>
                <w:rStyle w:val="normaltextrun1"/>
              </w:rPr>
              <w:t xml:space="preserve"> che deve consentire il collegamento di un pc esterno (via HDMI) al sistema di web-conference (via USB)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429F4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7D8AF0B0" w14:textId="77777777" w:rsidTr="00235DCA">
        <w:trPr>
          <w:trHeight w:val="70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580202" w14:textId="56E8DD6E" w:rsidR="0040741B" w:rsidRPr="000E185C" w:rsidRDefault="0040741B" w:rsidP="0026010E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Il software a corredo deve consentire almeno 10 </w:t>
            </w:r>
            <w:r w:rsidR="0026010E" w:rsidRPr="000E185C">
              <w:rPr>
                <w:rStyle w:val="normaltextrun1"/>
              </w:rPr>
              <w:t>utenti concomitanti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1F0AD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65DA3C8E" w14:textId="77777777" w:rsidTr="00235DCA">
        <w:trPr>
          <w:trHeight w:val="70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099F4" w14:textId="77777777" w:rsidR="0040741B" w:rsidRPr="000E185C" w:rsidRDefault="0040741B" w:rsidP="00235DCA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Il software a corredo deve consentire </w:t>
            </w:r>
            <w:proofErr w:type="spellStart"/>
            <w:r w:rsidRPr="000E185C">
              <w:rPr>
                <w:rStyle w:val="normaltextrun1"/>
              </w:rPr>
              <w:t>instant</w:t>
            </w:r>
            <w:proofErr w:type="spellEnd"/>
            <w:r w:rsidRPr="000E185C">
              <w:rPr>
                <w:rStyle w:val="normaltextrun1"/>
              </w:rPr>
              <w:t xml:space="preserve"> </w:t>
            </w:r>
            <w:proofErr w:type="spellStart"/>
            <w:r w:rsidRPr="000E185C">
              <w:rPr>
                <w:rStyle w:val="normaltextrun1"/>
              </w:rPr>
              <w:t>messaging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F15F6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5709C1D1" w14:textId="77777777" w:rsidTr="00235DCA">
        <w:trPr>
          <w:trHeight w:val="70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520AA7" w14:textId="77777777" w:rsidR="0040741B" w:rsidRPr="000E185C" w:rsidRDefault="0040741B" w:rsidP="00235DCA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>Il software a corredo deve consentire condivisione di file video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F4DD5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6840C432" w14:textId="77777777" w:rsidTr="00235DCA">
        <w:trPr>
          <w:trHeight w:val="70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94FC59" w14:textId="6BB6EA12" w:rsidR="00770939" w:rsidRPr="000E185C" w:rsidRDefault="00770939" w:rsidP="00770939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>Il software a corredo deve consentire la condivisione del desktop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A1C649" w14:textId="5E13D3D5" w:rsidR="00770939" w:rsidRPr="000E185C" w:rsidRDefault="00770939" w:rsidP="00770939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6140276F" w14:textId="77777777" w:rsidTr="00235DCA">
        <w:trPr>
          <w:trHeight w:val="70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D4432" w14:textId="01BA8B79" w:rsidR="00770939" w:rsidRPr="000E185C" w:rsidRDefault="00770939" w:rsidP="00770939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>Il software a corredo deve consentire il controllo remoto del desktop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E00C4" w14:textId="77777777" w:rsidR="00770939" w:rsidRPr="000E185C" w:rsidRDefault="00770939" w:rsidP="00770939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6A025150" w14:textId="77777777" w:rsidTr="00235DCA">
        <w:trPr>
          <w:trHeight w:val="70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35AB0E" w14:textId="77777777" w:rsidR="00770939" w:rsidRPr="000E185C" w:rsidRDefault="00770939" w:rsidP="00770939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>Il software a corredo deve consentire lavagna interattiva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04135" w14:textId="77777777" w:rsidR="00770939" w:rsidRPr="000E185C" w:rsidRDefault="00770939" w:rsidP="00770939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4AB4C681" w14:textId="77777777" w:rsidTr="00235DCA">
        <w:trPr>
          <w:trHeight w:val="70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659B4" w14:textId="77777777" w:rsidR="00770939" w:rsidRPr="000E185C" w:rsidRDefault="00770939" w:rsidP="00770939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Il software a corredo deve consentire possibilità di invito attraverso </w:t>
            </w:r>
            <w:proofErr w:type="spellStart"/>
            <w:r w:rsidRPr="000E185C">
              <w:rPr>
                <w:rStyle w:val="normaltextrun1"/>
              </w:rPr>
              <w:t>instant</w:t>
            </w:r>
            <w:proofErr w:type="spellEnd"/>
            <w:r w:rsidRPr="000E185C">
              <w:rPr>
                <w:rStyle w:val="normaltextrun1"/>
              </w:rPr>
              <w:t xml:space="preserve"> </w:t>
            </w:r>
            <w:proofErr w:type="spellStart"/>
            <w:r w:rsidRPr="000E185C">
              <w:rPr>
                <w:rStyle w:val="normaltextrun1"/>
              </w:rPr>
              <w:t>messaging</w:t>
            </w:r>
            <w:proofErr w:type="spellEnd"/>
            <w:r w:rsidRPr="000E185C">
              <w:rPr>
                <w:rStyle w:val="normaltextrun1"/>
              </w:rPr>
              <w:t>, e-mail e telefono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C40F6" w14:textId="77777777" w:rsidR="00770939" w:rsidRPr="000E185C" w:rsidRDefault="00770939" w:rsidP="00770939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09C2D3D7" w14:textId="77777777" w:rsidTr="00235DCA">
        <w:trPr>
          <w:trHeight w:val="70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3011FE" w14:textId="77777777" w:rsidR="00770939" w:rsidRPr="000E185C" w:rsidRDefault="00770939" w:rsidP="00770939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b/>
                <w:u w:val="single"/>
              </w:rPr>
              <w:t>Se viene offerto</w:t>
            </w:r>
            <w:r w:rsidRPr="000E185C">
              <w:t xml:space="preserve"> il server di registrazione, il software deve consentire la </w:t>
            </w:r>
            <w:proofErr w:type="spellStart"/>
            <w:r w:rsidRPr="000E185C">
              <w:t>registrabilità</w:t>
            </w:r>
            <w:proofErr w:type="spellEnd"/>
            <w:r w:rsidRPr="000E185C">
              <w:t xml:space="preserve"> delle sessioni; </w:t>
            </w:r>
            <w:r w:rsidRPr="000E185C">
              <w:rPr>
                <w:b/>
              </w:rPr>
              <w:t>diversamente il requisito non è richiesto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2EE98F" w14:textId="77777777" w:rsidR="00770939" w:rsidRPr="000E185C" w:rsidRDefault="00770939" w:rsidP="00770939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  <w:tr w:rsidR="000E185C" w:rsidRPr="000E185C" w14:paraId="28335807" w14:textId="77777777" w:rsidTr="00235DCA">
        <w:trPr>
          <w:trHeight w:val="70"/>
        </w:trPr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59E20" w14:textId="77777777" w:rsidR="00770939" w:rsidRPr="000E185C" w:rsidRDefault="00770939" w:rsidP="00770939">
            <w:pPr>
              <w:spacing w:after="200" w:line="27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>Il software a corredo deve avere licenza d’uso ed aggiornamenti di almeno 24 mesi 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FDBE3" w14:textId="77777777" w:rsidR="00770939" w:rsidRPr="000E185C" w:rsidRDefault="00770939" w:rsidP="00770939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</w:tc>
      </w:tr>
    </w:tbl>
    <w:p w14:paraId="54C4BFBC" w14:textId="77777777" w:rsidR="0040741B" w:rsidRPr="000E185C" w:rsidRDefault="0040741B" w:rsidP="0040741B">
      <w:pPr>
        <w:pStyle w:val="Tito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b/>
          <w:color w:val="auto"/>
          <w:sz w:val="24"/>
          <w:szCs w:val="24"/>
        </w:rPr>
        <w:t>8. GARANZIA FULL RISK/CONTRATTO DI ASSISTENZA E MANUTENZIONE</w:t>
      </w:r>
    </w:p>
    <w:p w14:paraId="1AFC7C2C" w14:textId="77777777" w:rsidR="0040741B" w:rsidRPr="000E185C" w:rsidRDefault="0040741B" w:rsidP="0040741B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2"/>
      </w:tblGrid>
      <w:tr w:rsidR="000E185C" w:rsidRPr="000E185C" w14:paraId="20CF34CA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3345489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0095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05AB63E6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828E8FF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60A4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4AC6F9A3" w14:textId="77777777" w:rsidTr="00235D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77D2D8B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3019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(indicare i numeri di pagina dove reperire le informazioni sottostanti)</w:t>
            </w:r>
          </w:p>
        </w:tc>
      </w:tr>
    </w:tbl>
    <w:p w14:paraId="4E63B1CA" w14:textId="77777777" w:rsidR="0040741B" w:rsidRPr="000E185C" w:rsidRDefault="0040741B" w:rsidP="0040741B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5"/>
        <w:gridCol w:w="2526"/>
      </w:tblGrid>
      <w:tr w:rsidR="000E185C" w:rsidRPr="000E185C" w14:paraId="0D173694" w14:textId="77777777" w:rsidTr="00235DCA">
        <w:trPr>
          <w:trHeight w:val="70"/>
        </w:trPr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6879" w14:textId="3DC39C6F" w:rsidR="0040741B" w:rsidRPr="000E185C" w:rsidRDefault="0040741B" w:rsidP="0026010E">
            <w:pPr>
              <w:spacing w:after="160" w:line="256" w:lineRule="auto"/>
              <w:contextualSpacing/>
              <w:rPr>
                <w:rFonts w:eastAsia="Calibri"/>
                <w:sz w:val="18"/>
                <w:szCs w:val="18"/>
                <w:lang w:eastAsia="ar-SA"/>
              </w:rPr>
            </w:pPr>
            <w:r w:rsidRPr="000E185C">
              <w:t xml:space="preserve">Garanzia </w:t>
            </w:r>
            <w:r w:rsidR="0026010E" w:rsidRPr="000E185C">
              <w:t xml:space="preserve">e servizio di assistenza e manutenzione </w:t>
            </w:r>
            <w:r w:rsidR="00670655" w:rsidRPr="000E185C">
              <w:t>on site</w:t>
            </w:r>
            <w:r w:rsidRPr="000E185C">
              <w:t xml:space="preserve"> per le attrezzature e i software di entrambe le sedi per la durata di 24 </w:t>
            </w:r>
            <w:r w:rsidR="0026010E" w:rsidRPr="000E185C">
              <w:t>mesi decorrenti dall’av</w:t>
            </w:r>
            <w:r w:rsidR="00770939" w:rsidRPr="000E185C">
              <w:t>venuto collaudo positivo v. p. 4.4, 4</w:t>
            </w:r>
            <w:r w:rsidR="0026010E" w:rsidRPr="000E185C">
              <w:t>.5</w:t>
            </w:r>
            <w:r w:rsidRPr="000E185C">
              <w:t xml:space="preserve"> del Capitolato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DED9" w14:textId="77777777" w:rsidR="0040741B" w:rsidRPr="000E185C" w:rsidRDefault="0040741B" w:rsidP="00235DCA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  <w:p w14:paraId="2CBDEC19" w14:textId="77777777" w:rsidR="0040741B" w:rsidRPr="000E185C" w:rsidRDefault="0040741B" w:rsidP="00235DCA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4E9587C8" w14:textId="77777777" w:rsidR="0040741B" w:rsidRPr="000E185C" w:rsidRDefault="0040741B" w:rsidP="0040741B">
      <w:pPr>
        <w:rPr>
          <w:rFonts w:eastAsia="Calibri"/>
          <w:b/>
          <w:sz w:val="18"/>
          <w:szCs w:val="18"/>
          <w:lang w:eastAsia="en-US"/>
        </w:rPr>
      </w:pPr>
      <w:r w:rsidRPr="000E185C">
        <w:rPr>
          <w:rFonts w:eastAsia="Calibri"/>
          <w:b/>
          <w:sz w:val="18"/>
          <w:szCs w:val="18"/>
          <w:lang w:eastAsia="en-US"/>
        </w:rPr>
        <w:br w:type="page"/>
      </w:r>
      <w:r w:rsidRPr="000E185C">
        <w:rPr>
          <w:b/>
          <w:sz w:val="24"/>
          <w:szCs w:val="24"/>
        </w:rPr>
        <w:t>CARATTERISTICHE OGGETTO DI VALUTAZIONE AI FINI DELL’ATTRIBUZIONE DEL PUNTEGGIO TECNICO (come da Disciplinare)</w:t>
      </w:r>
    </w:p>
    <w:p w14:paraId="5986F073" w14:textId="2C598347" w:rsidR="0040741B" w:rsidRPr="000E185C" w:rsidRDefault="00D67C6B" w:rsidP="00D67C6B">
      <w:pPr>
        <w:pStyle w:val="Titolo1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b/>
          <w:color w:val="auto"/>
          <w:sz w:val="24"/>
          <w:szCs w:val="24"/>
        </w:rPr>
        <w:t>VIDE</w:t>
      </w:r>
      <w:r w:rsidR="0040741B" w:rsidRPr="000E185C">
        <w:rPr>
          <w:rFonts w:ascii="Times New Roman" w:hAnsi="Times New Roman" w:cs="Times New Roman"/>
          <w:b/>
          <w:color w:val="auto"/>
          <w:sz w:val="24"/>
          <w:szCs w:val="24"/>
        </w:rPr>
        <w:t>OWALL DI ENTRAMBE LE SEDI</w:t>
      </w:r>
    </w:p>
    <w:p w14:paraId="1183AEA4" w14:textId="77777777" w:rsidR="003A697C" w:rsidRPr="000E185C" w:rsidRDefault="003A697C" w:rsidP="003A697C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6"/>
        <w:gridCol w:w="2365"/>
      </w:tblGrid>
      <w:tr w:rsidR="000E185C" w:rsidRPr="000E185C" w14:paraId="224266E9" w14:textId="77777777" w:rsidTr="00235DCA">
        <w:trPr>
          <w:trHeight w:val="407"/>
        </w:trPr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C36217" w14:textId="77777777" w:rsidR="0040741B" w:rsidRPr="000E185C" w:rsidRDefault="0040741B" w:rsidP="00235DCA">
            <w:pPr>
              <w:spacing w:after="160" w:line="256" w:lineRule="auto"/>
              <w:contextualSpacing/>
              <w:rPr>
                <w:rFonts w:eastAsia="Calibri"/>
                <w:lang w:eastAsia="ar-SA"/>
              </w:rPr>
            </w:pPr>
            <w:r w:rsidRPr="000E185C">
              <w:rPr>
                <w:rStyle w:val="normaltextrun1"/>
              </w:rPr>
              <w:t xml:space="preserve">Luminosità dei 9 pannelli </w:t>
            </w:r>
            <w:proofErr w:type="spellStart"/>
            <w:r w:rsidRPr="000E185C">
              <w:rPr>
                <w:rStyle w:val="normaltextrun1"/>
              </w:rPr>
              <w:t>videowall</w:t>
            </w:r>
            <w:proofErr w:type="spellEnd"/>
            <w:r w:rsidRPr="000E185C">
              <w:rPr>
                <w:rStyle w:val="normaltextrun1"/>
              </w:rPr>
              <w:t xml:space="preserve"> (minimo 500 candele al metro quadrato (cd/mq)) 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96DEED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0E185C">
              <w:rPr>
                <w:rFonts w:eastAsia="Calibri"/>
                <w:lang w:eastAsia="en-US"/>
              </w:rPr>
              <w:t>□ SI                       □ NO</w:t>
            </w:r>
          </w:p>
          <w:p w14:paraId="38F30A62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0E185C">
              <w:rPr>
                <w:rFonts w:eastAsia="Calibri"/>
                <w:lang w:eastAsia="en-US"/>
              </w:rPr>
              <w:t>Specificare luminosità in termini di cd/mq</w:t>
            </w:r>
          </w:p>
          <w:p w14:paraId="5EE214BC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0E185C">
              <w:rPr>
                <w:rFonts w:eastAsia="Calibri"/>
                <w:lang w:eastAsia="en-US"/>
              </w:rPr>
              <w:t>__________</w:t>
            </w:r>
          </w:p>
        </w:tc>
      </w:tr>
      <w:tr w:rsidR="000E185C" w:rsidRPr="000E185C" w14:paraId="235AA78F" w14:textId="77777777" w:rsidTr="00D67C6B">
        <w:trPr>
          <w:trHeight w:val="407"/>
        </w:trPr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2C0B9" w14:textId="77777777" w:rsidR="0040741B" w:rsidRPr="000E185C" w:rsidRDefault="0040741B" w:rsidP="00235DCA">
            <w:pPr>
              <w:spacing w:after="160" w:line="256" w:lineRule="auto"/>
              <w:contextualSpacing/>
              <w:rPr>
                <w:rStyle w:val="normaltextrun1"/>
              </w:rPr>
            </w:pPr>
            <w:proofErr w:type="spellStart"/>
            <w:r w:rsidRPr="000E185C">
              <w:rPr>
                <w:rStyle w:val="spellingerror"/>
              </w:rPr>
              <w:t>Contrast</w:t>
            </w:r>
            <w:proofErr w:type="spellEnd"/>
            <w:r w:rsidRPr="000E185C">
              <w:rPr>
                <w:rStyle w:val="normaltextrun1"/>
              </w:rPr>
              <w:t xml:space="preserve"> ratio del pannello </w:t>
            </w:r>
            <w:proofErr w:type="spellStart"/>
            <w:r w:rsidRPr="000E185C">
              <w:rPr>
                <w:rStyle w:val="normaltextrun1"/>
              </w:rPr>
              <w:t>videowall</w:t>
            </w:r>
            <w:proofErr w:type="spellEnd"/>
            <w:r w:rsidRPr="000E185C">
              <w:rPr>
                <w:rStyle w:val="normaltextrun1"/>
              </w:rPr>
              <w:t xml:space="preserve"> – Minimo 1000:1 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86F5F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0E185C">
              <w:rPr>
                <w:rFonts w:eastAsia="Calibri"/>
                <w:lang w:eastAsia="en-US"/>
              </w:rPr>
              <w:t>□ SI                       □ NO</w:t>
            </w:r>
          </w:p>
          <w:p w14:paraId="7CB55425" w14:textId="14AE4283" w:rsidR="0040741B" w:rsidRPr="000E185C" w:rsidRDefault="0040741B" w:rsidP="00235DCA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0E185C">
              <w:rPr>
                <w:rFonts w:eastAsia="Calibri"/>
                <w:lang w:eastAsia="en-US"/>
              </w:rPr>
              <w:t>Specificare</w:t>
            </w:r>
            <w:r w:rsidR="00770939" w:rsidRPr="000E185C">
              <w:rPr>
                <w:rFonts w:eastAsia="Calibri"/>
                <w:lang w:eastAsia="en-US"/>
              </w:rPr>
              <w:t xml:space="preserve"> il</w:t>
            </w:r>
            <w:r w:rsidRPr="000E185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185C">
              <w:rPr>
                <w:rFonts w:eastAsia="Calibri"/>
                <w:lang w:eastAsia="en-US"/>
              </w:rPr>
              <w:t>contrast</w:t>
            </w:r>
            <w:proofErr w:type="spellEnd"/>
            <w:r w:rsidRPr="000E185C">
              <w:rPr>
                <w:rFonts w:eastAsia="Calibri"/>
                <w:lang w:eastAsia="en-US"/>
              </w:rPr>
              <w:t xml:space="preserve"> ratio </w:t>
            </w:r>
          </w:p>
          <w:p w14:paraId="5369F7F7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highlight w:val="yellow"/>
                <w:lang w:eastAsia="en-US"/>
              </w:rPr>
            </w:pPr>
            <w:r w:rsidRPr="000E185C">
              <w:rPr>
                <w:rFonts w:eastAsia="Calibri"/>
                <w:lang w:eastAsia="en-US"/>
              </w:rPr>
              <w:t>__________</w:t>
            </w:r>
          </w:p>
        </w:tc>
      </w:tr>
      <w:tr w:rsidR="000E185C" w:rsidRPr="000E185C" w14:paraId="7566B187" w14:textId="77777777" w:rsidTr="00235DCA">
        <w:trPr>
          <w:trHeight w:val="407"/>
        </w:trPr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DAD0D8" w14:textId="2C750BE7" w:rsidR="0040741B" w:rsidRPr="000E185C" w:rsidRDefault="00ED060A" w:rsidP="00235DCA">
            <w:pPr>
              <w:spacing w:after="160" w:line="256" w:lineRule="auto"/>
              <w:contextualSpacing/>
              <w:rPr>
                <w:rStyle w:val="spellingerror"/>
              </w:rPr>
            </w:pPr>
            <w:r w:rsidRPr="000E185C">
              <w:t xml:space="preserve">Cornice del display: </w:t>
            </w:r>
            <w:r w:rsidR="0040741B" w:rsidRPr="000E185C">
              <w:t xml:space="preserve">in cornici affiancate, lo spazio </w:t>
            </w:r>
            <w:proofErr w:type="spellStart"/>
            <w:r w:rsidR="0040741B" w:rsidRPr="000E185C">
              <w:t>content</w:t>
            </w:r>
            <w:proofErr w:type="spellEnd"/>
            <w:r w:rsidR="0040741B" w:rsidRPr="000E185C">
              <w:t xml:space="preserve"> to </w:t>
            </w:r>
            <w:proofErr w:type="spellStart"/>
            <w:r w:rsidR="0040741B" w:rsidRPr="000E185C">
              <w:t>content</w:t>
            </w:r>
            <w:proofErr w:type="spellEnd"/>
            <w:r w:rsidR="0040741B" w:rsidRPr="000E185C">
              <w:t xml:space="preserve"> deve essere inferiore a 2mm)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8ADBA3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0E185C">
              <w:rPr>
                <w:rFonts w:eastAsia="Calibri"/>
                <w:lang w:eastAsia="en-US"/>
              </w:rPr>
              <w:t>□ SI                       □ NO</w:t>
            </w:r>
          </w:p>
          <w:p w14:paraId="7A18EF00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0E185C">
              <w:rPr>
                <w:rFonts w:eastAsia="Calibri"/>
                <w:lang w:eastAsia="en-US"/>
              </w:rPr>
              <w:t xml:space="preserve">Specificare dimensione dello spazio </w:t>
            </w:r>
            <w:proofErr w:type="spellStart"/>
            <w:r w:rsidRPr="000E185C">
              <w:rPr>
                <w:rFonts w:eastAsia="Calibri"/>
                <w:lang w:eastAsia="en-US"/>
              </w:rPr>
              <w:t>content</w:t>
            </w:r>
            <w:proofErr w:type="spellEnd"/>
            <w:r w:rsidRPr="000E185C">
              <w:rPr>
                <w:rFonts w:eastAsia="Calibri"/>
                <w:lang w:eastAsia="en-US"/>
              </w:rPr>
              <w:t xml:space="preserve"> su </w:t>
            </w:r>
            <w:proofErr w:type="spellStart"/>
            <w:r w:rsidRPr="000E185C">
              <w:rPr>
                <w:rFonts w:eastAsia="Calibri"/>
                <w:lang w:eastAsia="en-US"/>
              </w:rPr>
              <w:t>content</w:t>
            </w:r>
            <w:proofErr w:type="spellEnd"/>
            <w:r w:rsidRPr="000E185C">
              <w:rPr>
                <w:rFonts w:eastAsia="Calibri"/>
                <w:lang w:eastAsia="en-US"/>
              </w:rPr>
              <w:t xml:space="preserve"> in mm</w:t>
            </w:r>
          </w:p>
          <w:p w14:paraId="2995DDB2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highlight w:val="yellow"/>
                <w:lang w:eastAsia="en-US"/>
              </w:rPr>
            </w:pPr>
            <w:r w:rsidRPr="000E185C">
              <w:rPr>
                <w:rFonts w:eastAsia="Calibri"/>
                <w:lang w:eastAsia="en-US"/>
              </w:rPr>
              <w:t>__________</w:t>
            </w:r>
          </w:p>
        </w:tc>
      </w:tr>
    </w:tbl>
    <w:p w14:paraId="7FB58D43" w14:textId="77777777" w:rsidR="0040741B" w:rsidRPr="000E185C" w:rsidRDefault="0040741B" w:rsidP="0040741B">
      <w:pPr>
        <w:rPr>
          <w:rFonts w:asciiTheme="majorHAnsi" w:eastAsiaTheme="majorEastAsia" w:hAnsiTheme="majorHAnsi" w:cstheme="majorBidi"/>
          <w:sz w:val="26"/>
          <w:szCs w:val="26"/>
        </w:rPr>
      </w:pPr>
    </w:p>
    <w:p w14:paraId="72F9420A" w14:textId="5B7C9D5D" w:rsidR="0040741B" w:rsidRPr="000E185C" w:rsidRDefault="0040741B" w:rsidP="00770939">
      <w:pPr>
        <w:pStyle w:val="Titolo1"/>
        <w:numPr>
          <w:ilvl w:val="0"/>
          <w:numId w:val="11"/>
        </w:numPr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b/>
          <w:bCs/>
          <w:color w:val="auto"/>
          <w:sz w:val="24"/>
          <w:szCs w:val="24"/>
        </w:rPr>
        <w:t>DESCRIZIONE DETTAGLIATA DELLA STRUTTUR</w:t>
      </w:r>
      <w:r w:rsidR="00953E47" w:rsidRPr="000E185C">
        <w:rPr>
          <w:rFonts w:ascii="Times New Roman" w:hAnsi="Times New Roman" w:cs="Times New Roman"/>
          <w:b/>
          <w:bCs/>
          <w:color w:val="auto"/>
          <w:sz w:val="24"/>
          <w:szCs w:val="24"/>
        </w:rPr>
        <w:t>A PORTANTE PIÙ</w:t>
      </w:r>
      <w:r w:rsidRPr="000E18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IDONEA PER IL MONTAGGIO DEL VI</w:t>
      </w:r>
      <w:r w:rsidR="00E358CB" w:rsidRPr="000E185C">
        <w:rPr>
          <w:rFonts w:ascii="Times New Roman" w:hAnsi="Times New Roman" w:cs="Times New Roman"/>
          <w:b/>
          <w:bCs/>
          <w:color w:val="auto"/>
          <w:sz w:val="24"/>
          <w:szCs w:val="24"/>
        </w:rPr>
        <w:t>DEOWALL SULLA PARETE</w:t>
      </w:r>
      <w:r w:rsidRPr="000E18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DELLA </w:t>
      </w:r>
      <w:r w:rsidRPr="000E185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SEDE DI BOLOGNA</w:t>
      </w:r>
      <w:r w:rsidRPr="000E18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Pr="000E185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allegare scheda tecnica</w:t>
      </w:r>
      <w:r w:rsidR="009E6ED8" w:rsidRPr="000E185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9E6ED8" w:rsidRPr="000E18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Il documento, oltre alla parte descrittiva, può contenere anche disegni, lay-out, </w:t>
      </w:r>
      <w:proofErr w:type="spellStart"/>
      <w:r w:rsidR="009E6ED8" w:rsidRPr="000E185C">
        <w:rPr>
          <w:rFonts w:ascii="Times New Roman" w:hAnsi="Times New Roman" w:cs="Times New Roman"/>
          <w:b/>
          <w:bCs/>
          <w:color w:val="auto"/>
          <w:sz w:val="24"/>
          <w:szCs w:val="24"/>
        </w:rPr>
        <w:t>rendering</w:t>
      </w:r>
      <w:proofErr w:type="spellEnd"/>
      <w:r w:rsidR="009E6ED8" w:rsidRPr="000E18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e quant’altro</w:t>
      </w:r>
      <w:r w:rsidR="00953E47" w:rsidRPr="000E18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il fornitore ritenga necessario per facilitare la valutazione della struttura).</w:t>
      </w:r>
    </w:p>
    <w:p w14:paraId="5F677FD4" w14:textId="77777777" w:rsidR="0040741B" w:rsidRPr="000E185C" w:rsidRDefault="0040741B" w:rsidP="0040741B">
      <w:pPr>
        <w:pStyle w:val="paragraph"/>
        <w:jc w:val="both"/>
        <w:textAlignment w:val="baseline"/>
        <w:rPr>
          <w:rStyle w:val="normaltextrun1"/>
        </w:rPr>
      </w:pPr>
    </w:p>
    <w:p w14:paraId="209FCE25" w14:textId="77777777" w:rsidR="0040741B" w:rsidRPr="000E185C" w:rsidRDefault="0040741B" w:rsidP="003A697C">
      <w:pPr>
        <w:pStyle w:val="paragraph"/>
        <w:spacing w:line="276" w:lineRule="auto"/>
        <w:jc w:val="both"/>
        <w:textAlignment w:val="baseline"/>
      </w:pPr>
      <w:r w:rsidRPr="000E185C">
        <w:rPr>
          <w:rStyle w:val="normaltextrun1"/>
        </w:rPr>
        <w:t>Il punteggio discrezionale verrà attribuito in ragione dei seguenti sub-criteri:</w:t>
      </w:r>
      <w:r w:rsidRPr="000E185C">
        <w:rPr>
          <w:rStyle w:val="eop"/>
        </w:rPr>
        <w:t> </w:t>
      </w:r>
    </w:p>
    <w:p w14:paraId="2DB42B06" w14:textId="1B49EF32" w:rsidR="0040741B" w:rsidRPr="000E185C" w:rsidRDefault="0040741B" w:rsidP="003A697C">
      <w:pPr>
        <w:pStyle w:val="paragraph"/>
        <w:spacing w:line="276" w:lineRule="auto"/>
        <w:jc w:val="both"/>
        <w:textAlignment w:val="baseline"/>
        <w:rPr>
          <w:rStyle w:val="normaltextrun1"/>
        </w:rPr>
      </w:pPr>
      <w:r w:rsidRPr="000E185C">
        <w:rPr>
          <w:rStyle w:val="normaltextrun1"/>
        </w:rPr>
        <w:t>A) elementi che comprovino la complessiva stabilità, solidità, profondità e facilità di allineamento dei display sui tre assi della struttura e del suo ancoraggio rispet</w:t>
      </w:r>
      <w:r w:rsidR="00770939" w:rsidRPr="000E185C">
        <w:rPr>
          <w:rStyle w:val="normaltextrun1"/>
        </w:rPr>
        <w:t>to alle caratteristiche della parete</w:t>
      </w:r>
    </w:p>
    <w:p w14:paraId="73E346E4" w14:textId="672DB593" w:rsidR="0040741B" w:rsidRPr="000E185C" w:rsidRDefault="0040741B" w:rsidP="003A697C">
      <w:pPr>
        <w:pStyle w:val="paragraph"/>
        <w:spacing w:line="276" w:lineRule="auto"/>
        <w:jc w:val="both"/>
        <w:textAlignment w:val="baseline"/>
      </w:pPr>
      <w:r w:rsidRPr="000E185C">
        <w:rPr>
          <w:rStyle w:val="normaltextrun1"/>
        </w:rPr>
        <w:t>B) gradevolezza estetica complessiva della struttura, intesa come impatto visivo</w:t>
      </w:r>
      <w:r w:rsidRPr="000E185C">
        <w:rPr>
          <w:rStyle w:val="eop"/>
        </w:rPr>
        <w:t> </w:t>
      </w:r>
      <w:r w:rsidRPr="000E185C">
        <w:t xml:space="preserve"> </w:t>
      </w:r>
    </w:p>
    <w:p w14:paraId="71237E21" w14:textId="77777777" w:rsidR="0040741B" w:rsidRPr="000E185C" w:rsidRDefault="0040741B" w:rsidP="003A697C">
      <w:pPr>
        <w:pStyle w:val="paragraph"/>
        <w:spacing w:line="276" w:lineRule="auto"/>
        <w:ind w:left="420"/>
        <w:jc w:val="both"/>
        <w:textAlignment w:val="baseline"/>
      </w:pPr>
    </w:p>
    <w:p w14:paraId="79AAA801" w14:textId="51B2C916" w:rsidR="0040741B" w:rsidRPr="000E185C" w:rsidRDefault="0040741B" w:rsidP="0040741B">
      <w:pPr>
        <w:spacing w:line="276" w:lineRule="auto"/>
      </w:pPr>
      <w:r w:rsidRPr="000E185C">
        <w:t>……………….………………………..………………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</w:t>
      </w:r>
    </w:p>
    <w:p w14:paraId="22FC1D7C" w14:textId="77777777" w:rsidR="0040741B" w:rsidRPr="000E185C" w:rsidRDefault="0040741B" w:rsidP="0040741B">
      <w:pPr>
        <w:spacing w:line="276" w:lineRule="auto"/>
      </w:pPr>
      <w:r w:rsidRPr="000E185C">
        <w:t>……………….………………………..………………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</w:t>
      </w:r>
    </w:p>
    <w:p w14:paraId="3D03DFE9" w14:textId="77777777" w:rsidR="0040741B" w:rsidRPr="000E185C" w:rsidRDefault="0040741B" w:rsidP="0040741B">
      <w:pPr>
        <w:pStyle w:val="paragraph"/>
        <w:jc w:val="both"/>
        <w:textAlignment w:val="baseline"/>
      </w:pPr>
    </w:p>
    <w:p w14:paraId="58B1BA85" w14:textId="3AD4DE37" w:rsidR="0040741B" w:rsidRPr="000E185C" w:rsidRDefault="0040741B" w:rsidP="00770939">
      <w:pPr>
        <w:pStyle w:val="Titolo1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0E18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DESCRIZIONE DETTAGLIATA DELLA STRUTTURA PORTANTE PIU’ IDONEA PER IL MONTAGGIO DEL VIDEOWALL SULLA PARETE IN CARTONGESSO DELLA </w:t>
      </w:r>
      <w:r w:rsidRPr="000E185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SEDE DI CESENA</w:t>
      </w:r>
      <w:r w:rsidRPr="000E18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53E47" w:rsidRPr="000E185C">
        <w:rPr>
          <w:rFonts w:ascii="Times New Roman" w:hAnsi="Times New Roman" w:cs="Times New Roman"/>
          <w:b/>
          <w:bCs/>
          <w:color w:val="auto"/>
          <w:sz w:val="24"/>
          <w:szCs w:val="24"/>
        </w:rPr>
        <w:t>(</w:t>
      </w:r>
      <w:r w:rsidR="00953E47" w:rsidRPr="000E185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allegare scheda tecnica)</w:t>
      </w:r>
      <w:r w:rsidR="00953E47" w:rsidRPr="000E18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Il documento, oltre alla parte descrittiva, può contenere anche disegni, lay-out, </w:t>
      </w:r>
      <w:proofErr w:type="spellStart"/>
      <w:r w:rsidR="00953E47" w:rsidRPr="000E185C">
        <w:rPr>
          <w:rFonts w:ascii="Times New Roman" w:hAnsi="Times New Roman" w:cs="Times New Roman"/>
          <w:b/>
          <w:bCs/>
          <w:color w:val="auto"/>
          <w:sz w:val="24"/>
          <w:szCs w:val="24"/>
        </w:rPr>
        <w:t>rendering</w:t>
      </w:r>
      <w:proofErr w:type="spellEnd"/>
      <w:r w:rsidR="00953E47" w:rsidRPr="000E18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e quant’altro il fornitore ritenga necessario per facilitare la valutazione della struttura).</w:t>
      </w:r>
    </w:p>
    <w:p w14:paraId="354D6818" w14:textId="77777777" w:rsidR="0040741B" w:rsidRPr="000E185C" w:rsidRDefault="0040741B" w:rsidP="0040741B">
      <w:pPr>
        <w:pStyle w:val="paragraph"/>
        <w:jc w:val="both"/>
        <w:textAlignment w:val="baseline"/>
        <w:rPr>
          <w:rStyle w:val="normaltextrun1"/>
        </w:rPr>
      </w:pPr>
    </w:p>
    <w:p w14:paraId="759F2A25" w14:textId="77777777" w:rsidR="0040741B" w:rsidRPr="000E185C" w:rsidRDefault="0040741B" w:rsidP="0040741B">
      <w:pPr>
        <w:pStyle w:val="paragraph"/>
        <w:jc w:val="both"/>
        <w:textAlignment w:val="baseline"/>
      </w:pPr>
      <w:r w:rsidRPr="000E185C">
        <w:rPr>
          <w:rStyle w:val="normaltextrun1"/>
        </w:rPr>
        <w:t>Il punteggio discrezionale verrà attribuito in ragione dei seguenti sub-criteri:</w:t>
      </w:r>
      <w:r w:rsidRPr="000E185C">
        <w:rPr>
          <w:rStyle w:val="eop"/>
        </w:rPr>
        <w:t> </w:t>
      </w:r>
    </w:p>
    <w:p w14:paraId="6CAD8BD7" w14:textId="39E844CD" w:rsidR="0040741B" w:rsidRPr="000E185C" w:rsidRDefault="0040741B" w:rsidP="0040741B">
      <w:pPr>
        <w:pStyle w:val="paragraph"/>
        <w:jc w:val="both"/>
        <w:textAlignment w:val="baseline"/>
      </w:pPr>
      <w:r w:rsidRPr="000E185C">
        <w:rPr>
          <w:rStyle w:val="normaltextrun1"/>
        </w:rPr>
        <w:t xml:space="preserve">A) elementi che comprovino la complessiva stabilità, solidità, profondità e facilità di allineamento dei display sui tre assi della struttura e del suo ancoraggio rispetto alle specifiche tecniche della parete </w:t>
      </w:r>
    </w:p>
    <w:p w14:paraId="6389842B" w14:textId="78C12D11" w:rsidR="0040741B" w:rsidRPr="000E185C" w:rsidRDefault="0040741B" w:rsidP="0040741B">
      <w:pPr>
        <w:pStyle w:val="paragraph"/>
        <w:jc w:val="both"/>
        <w:textAlignment w:val="baseline"/>
      </w:pPr>
      <w:r w:rsidRPr="000E185C">
        <w:rPr>
          <w:rStyle w:val="normaltextrun1"/>
        </w:rPr>
        <w:t>B) gradevolezza estetica complessiva della struttura, intesa come impatto visivo</w:t>
      </w:r>
      <w:r w:rsidRPr="000E185C">
        <w:rPr>
          <w:rStyle w:val="eop"/>
        </w:rPr>
        <w:t> </w:t>
      </w:r>
    </w:p>
    <w:p w14:paraId="2DA05BEF" w14:textId="77777777" w:rsidR="0040741B" w:rsidRPr="000E185C" w:rsidRDefault="0040741B" w:rsidP="0040741B">
      <w:r w:rsidRPr="000E185C">
        <w:t>……………….………………………..………………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</w:t>
      </w:r>
    </w:p>
    <w:p w14:paraId="7BF3B264" w14:textId="77777777" w:rsidR="0040741B" w:rsidRPr="000E185C" w:rsidRDefault="0040741B" w:rsidP="0040741B"/>
    <w:p w14:paraId="4F0FACF9" w14:textId="63CA58F9" w:rsidR="0040741B" w:rsidRPr="000E185C" w:rsidRDefault="0040741B" w:rsidP="00D22361">
      <w:pPr>
        <w:pStyle w:val="Titolo1"/>
        <w:numPr>
          <w:ilvl w:val="0"/>
          <w:numId w:val="11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b/>
          <w:color w:val="auto"/>
          <w:sz w:val="24"/>
          <w:szCs w:val="24"/>
        </w:rPr>
        <w:t>WORKSTATION WINDOWS</w:t>
      </w:r>
    </w:p>
    <w:p w14:paraId="276BB608" w14:textId="77777777" w:rsidR="0040741B" w:rsidRPr="000E185C" w:rsidRDefault="0040741B" w:rsidP="0040741B">
      <w:pPr>
        <w:pStyle w:val="Paragrafoelenco"/>
        <w:ind w:left="420"/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0"/>
        <w:gridCol w:w="2291"/>
      </w:tblGrid>
      <w:tr w:rsidR="000E185C" w:rsidRPr="000E185C" w14:paraId="21AF9BB8" w14:textId="77777777" w:rsidTr="008002A7">
        <w:trPr>
          <w:trHeight w:val="407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33281F" w14:textId="3FC814A0" w:rsidR="0040741B" w:rsidRPr="000E185C" w:rsidRDefault="0040741B" w:rsidP="000324C0">
            <w:pPr>
              <w:spacing w:after="160" w:line="256" w:lineRule="auto"/>
              <w:contextualSpacing/>
              <w:rPr>
                <w:rFonts w:eastAsia="Calibri"/>
                <w:sz w:val="18"/>
                <w:szCs w:val="18"/>
                <w:lang w:eastAsia="ar-SA"/>
              </w:rPr>
            </w:pPr>
            <w:r w:rsidRPr="000E185C">
              <w:rPr>
                <w:rStyle w:val="normaltextrun1"/>
              </w:rPr>
              <w:t xml:space="preserve">Entrambe le </w:t>
            </w:r>
            <w:proofErr w:type="spellStart"/>
            <w:r w:rsidRPr="000E185C">
              <w:rPr>
                <w:rStyle w:val="normaltextrun1"/>
              </w:rPr>
              <w:t>workstations</w:t>
            </w:r>
            <w:proofErr w:type="spellEnd"/>
            <w:r w:rsidRPr="000E185C">
              <w:rPr>
                <w:rStyle w:val="normaltextrun1"/>
              </w:rPr>
              <w:t xml:space="preserve"> sono d</w:t>
            </w:r>
            <w:r w:rsidR="000324C0" w:rsidRPr="000E185C">
              <w:rPr>
                <w:rStyle w:val="normaltextrun1"/>
              </w:rPr>
              <w:t>otate di una quantità di RAM &gt;</w:t>
            </w:r>
            <w:r w:rsidRPr="000E185C">
              <w:rPr>
                <w:rStyle w:val="normaltextrun1"/>
              </w:rPr>
              <w:t xml:space="preserve"> </w:t>
            </w:r>
            <w:r w:rsidR="00071917" w:rsidRPr="000E185C">
              <w:rPr>
                <w:rStyle w:val="normaltextrun1"/>
              </w:rPr>
              <w:t xml:space="preserve">32 </w:t>
            </w:r>
            <w:r w:rsidRPr="000E185C">
              <w:rPr>
                <w:rStyle w:val="normaltextrun1"/>
              </w:rPr>
              <w:t>GB) 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971796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  <w:p w14:paraId="0A70A5AB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Specificare RAM in termini di numero di GB</w:t>
            </w:r>
          </w:p>
          <w:p w14:paraId="1E90523C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__________</w:t>
            </w:r>
          </w:p>
        </w:tc>
      </w:tr>
    </w:tbl>
    <w:p w14:paraId="2BD2C37E" w14:textId="7E24022C" w:rsidR="0040741B" w:rsidRPr="000E185C" w:rsidRDefault="0040741B" w:rsidP="00D22361">
      <w:pPr>
        <w:pStyle w:val="Titolo1"/>
        <w:numPr>
          <w:ilvl w:val="0"/>
          <w:numId w:val="11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b/>
          <w:color w:val="auto"/>
          <w:sz w:val="24"/>
          <w:szCs w:val="24"/>
        </w:rPr>
        <w:t>SISTEMA DI WEB-CONFERENCE</w:t>
      </w:r>
    </w:p>
    <w:p w14:paraId="7CAC3DE9" w14:textId="77777777" w:rsidR="00512FC0" w:rsidRPr="000E185C" w:rsidRDefault="00512FC0" w:rsidP="00512FC0">
      <w:pPr>
        <w:pStyle w:val="Paragrafoelenco"/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3"/>
        <w:gridCol w:w="2328"/>
      </w:tblGrid>
      <w:tr w:rsidR="000E185C" w:rsidRPr="000E185C" w14:paraId="6B273ED4" w14:textId="77777777" w:rsidTr="00235DCA">
        <w:trPr>
          <w:trHeight w:val="407"/>
        </w:trPr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A2789D" w14:textId="74F56D24" w:rsidR="0040741B" w:rsidRPr="000E185C" w:rsidRDefault="0040741B" w:rsidP="008002A7">
            <w:pPr>
              <w:spacing w:after="160" w:line="256" w:lineRule="auto"/>
              <w:contextualSpacing/>
              <w:rPr>
                <w:rFonts w:eastAsia="Calibri"/>
                <w:sz w:val="18"/>
                <w:szCs w:val="18"/>
                <w:lang w:eastAsia="ar-SA"/>
              </w:rPr>
            </w:pPr>
            <w:r w:rsidRPr="000E185C">
              <w:rPr>
                <w:rStyle w:val="normaltextrun1"/>
              </w:rPr>
              <w:t xml:space="preserve">Il sistema di web-conference, in entrambe le sedi, consente un numero di </w:t>
            </w:r>
            <w:r w:rsidR="008002A7" w:rsidRPr="000E185C">
              <w:rPr>
                <w:rStyle w:val="normaltextrun1"/>
              </w:rPr>
              <w:t>utenti concomitanti</w:t>
            </w:r>
            <w:r w:rsidRPr="000E185C">
              <w:rPr>
                <w:rStyle w:val="normaltextrun1"/>
              </w:rPr>
              <w:t xml:space="preserve"> legati alla licenza del software di videoconferenza superiore al numero minimo previsto in Capitolato (minimo 10)</w:t>
            </w:r>
            <w:r w:rsidRPr="000E185C">
              <w:rPr>
                <w:rStyle w:val="eop"/>
              </w:rPr>
              <w:t> 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9EF96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  <w:p w14:paraId="5D690B15" w14:textId="1FBF39A8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Specificare numero di</w:t>
            </w:r>
            <w:r w:rsidR="00D22361" w:rsidRPr="000E185C">
              <w:rPr>
                <w:rFonts w:eastAsia="Calibri"/>
                <w:sz w:val="18"/>
                <w:szCs w:val="18"/>
                <w:lang w:eastAsia="en-US"/>
              </w:rPr>
              <w:t xml:space="preserve"> utenti </w:t>
            </w:r>
            <w:r w:rsidRPr="000E185C">
              <w:rPr>
                <w:rFonts w:eastAsia="Calibri"/>
                <w:sz w:val="18"/>
                <w:szCs w:val="18"/>
                <w:lang w:eastAsia="en-US"/>
              </w:rPr>
              <w:t>contemporanei</w:t>
            </w:r>
          </w:p>
          <w:p w14:paraId="21DB0A4F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__________</w:t>
            </w:r>
          </w:p>
        </w:tc>
      </w:tr>
      <w:tr w:rsidR="0040741B" w:rsidRPr="000E185C" w14:paraId="37700A50" w14:textId="77777777" w:rsidTr="00E5739C">
        <w:trPr>
          <w:trHeight w:val="407"/>
        </w:trPr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4BD1" w14:textId="22EFDEC9" w:rsidR="0040741B" w:rsidRPr="000E185C" w:rsidRDefault="0040741B" w:rsidP="00235DCA">
            <w:pPr>
              <w:spacing w:after="160" w:line="256" w:lineRule="auto"/>
              <w:contextualSpacing/>
              <w:rPr>
                <w:rStyle w:val="normaltextrun1"/>
              </w:rPr>
            </w:pPr>
            <w:r w:rsidRPr="000E185C">
              <w:rPr>
                <w:rStyle w:val="normaltextrun1"/>
              </w:rPr>
              <w:t>Estensione della durata minima della licenza e dei relativi aggiornamenti del software di web conference superiore al minimo previsto in capitolato (minimo 24)</w:t>
            </w:r>
            <w:r w:rsidR="00A50896" w:rsidRPr="000E185C">
              <w:rPr>
                <w:rStyle w:val="eop"/>
              </w:rPr>
              <w:t>. Si prega di indicare il numero di mesi complessivi della durata della licenza (includendo i 24 mesi)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740D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  <w:p w14:paraId="189386DF" w14:textId="5E90EA52" w:rsidR="00E5739C" w:rsidRPr="000E185C" w:rsidRDefault="0040741B" w:rsidP="00235DCA">
            <w:pPr>
              <w:spacing w:after="160" w:line="25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 xml:space="preserve">Specificare </w:t>
            </w:r>
            <w:r w:rsidR="00A50896" w:rsidRPr="000E185C">
              <w:rPr>
                <w:rFonts w:eastAsia="Calibri"/>
                <w:sz w:val="18"/>
                <w:szCs w:val="18"/>
                <w:lang w:eastAsia="en-US"/>
              </w:rPr>
              <w:t xml:space="preserve">il numero </w:t>
            </w:r>
            <w:r w:rsidR="00A50896"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complessivo </w:t>
            </w:r>
            <w:r w:rsidR="00A50896" w:rsidRPr="000E185C">
              <w:rPr>
                <w:rFonts w:eastAsia="Calibri"/>
                <w:sz w:val="18"/>
                <w:szCs w:val="18"/>
                <w:lang w:eastAsia="en-US"/>
              </w:rPr>
              <w:t>di mesi di licenza</w:t>
            </w:r>
          </w:p>
          <w:p w14:paraId="12ED5F5C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__________</w:t>
            </w:r>
          </w:p>
        </w:tc>
      </w:tr>
    </w:tbl>
    <w:p w14:paraId="4E1B2357" w14:textId="03FF0AEF" w:rsidR="00D22361" w:rsidRPr="000E185C" w:rsidRDefault="00D22361" w:rsidP="00D22361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A532A7E" w14:textId="77777777" w:rsidR="00D22361" w:rsidRPr="000E185C" w:rsidRDefault="00D22361" w:rsidP="00D22361"/>
    <w:p w14:paraId="60487A40" w14:textId="1BB6C7C9" w:rsidR="0040741B" w:rsidRPr="000E185C" w:rsidRDefault="008002A7" w:rsidP="00301ED3">
      <w:pPr>
        <w:pStyle w:val="Titolo1"/>
        <w:numPr>
          <w:ilvl w:val="0"/>
          <w:numId w:val="8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OFFERTA DI N. 2 SISTEMI DI DIRETTA </w:t>
      </w:r>
      <w:r w:rsidR="0040741B" w:rsidRPr="000E18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DI STREAMING </w:t>
      </w:r>
      <w:r w:rsidRPr="000E18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E REGISTRAZIONE </w:t>
      </w:r>
    </w:p>
    <w:p w14:paraId="5786C543" w14:textId="77777777" w:rsidR="0040741B" w:rsidRPr="000E185C" w:rsidRDefault="0040741B" w:rsidP="0040741B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2"/>
      </w:tblGrid>
      <w:tr w:rsidR="000E185C" w:rsidRPr="000E185C" w14:paraId="13D318EF" w14:textId="77777777" w:rsidTr="000324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84A7746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Fornitore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B3C4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56CB89F8" w14:textId="77777777" w:rsidTr="000324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4703B2E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Sito web Fornitore 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0997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529C34E8" w14:textId="77777777" w:rsidTr="000324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978DE10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Nome commerciale del Prodotto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F17E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5DF5E956" w14:textId="77777777" w:rsidTr="000324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DA682B8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Denominazione Produttore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AFE7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1B5546F5" w14:textId="77777777" w:rsidTr="000324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E057FD4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Sito web Produttore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BDF5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5EC7C415" w14:textId="77777777" w:rsidTr="000324C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18FEEA9" w14:textId="77777777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Scheda Tecnica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9212" w14:textId="212791D4" w:rsidR="0040741B" w:rsidRPr="000E185C" w:rsidRDefault="0040741B" w:rsidP="00235DCA">
            <w:pPr>
              <w:widowControl w:val="0"/>
              <w:spacing w:after="160" w:line="256" w:lineRule="auto"/>
              <w:ind w:right="-87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(Indicare l</w:t>
            </w:r>
            <w:r w:rsidR="00E5739C" w:rsidRPr="000E185C">
              <w:rPr>
                <w:rFonts w:eastAsia="Calibri"/>
                <w:b/>
                <w:sz w:val="18"/>
                <w:szCs w:val="18"/>
                <w:lang w:eastAsia="en-US"/>
              </w:rPr>
              <w:t>e pagine ove è possibile reper</w:t>
            </w: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ire le informazioni del prodotto)</w:t>
            </w:r>
          </w:p>
        </w:tc>
      </w:tr>
    </w:tbl>
    <w:p w14:paraId="30BA4A19" w14:textId="77777777" w:rsidR="0040741B" w:rsidRPr="000E185C" w:rsidRDefault="0040741B" w:rsidP="0040741B"/>
    <w:p w14:paraId="75B96D35" w14:textId="77777777" w:rsidR="0040741B" w:rsidRPr="000E185C" w:rsidRDefault="0040741B" w:rsidP="0040741B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0"/>
        <w:gridCol w:w="2241"/>
      </w:tblGrid>
      <w:tr w:rsidR="000E185C" w:rsidRPr="000E185C" w14:paraId="7D59844F" w14:textId="77777777" w:rsidTr="00235DCA">
        <w:trPr>
          <w:trHeight w:val="407"/>
        </w:trPr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9F7912" w14:textId="59B8B4EE" w:rsidR="0040741B" w:rsidRPr="000E185C" w:rsidRDefault="0040741B" w:rsidP="00235DCA">
            <w:pPr>
              <w:spacing w:after="160" w:line="256" w:lineRule="auto"/>
              <w:contextualSpacing/>
              <w:jc w:val="both"/>
              <w:rPr>
                <w:rStyle w:val="eop"/>
              </w:rPr>
            </w:pPr>
            <w:r w:rsidRPr="000E185C">
              <w:rPr>
                <w:rStyle w:val="normaltextrun1"/>
              </w:rPr>
              <w:t xml:space="preserve">Offerta di </w:t>
            </w:r>
            <w:r w:rsidR="000324C0" w:rsidRPr="000E185C">
              <w:rPr>
                <w:rStyle w:val="normaltextrun1"/>
              </w:rPr>
              <w:t xml:space="preserve">n. </w:t>
            </w:r>
            <w:r w:rsidRPr="000E185C">
              <w:rPr>
                <w:rStyle w:val="normaltextrun1"/>
                <w:b/>
              </w:rPr>
              <w:t xml:space="preserve">2 </w:t>
            </w:r>
            <w:r w:rsidR="008002A7" w:rsidRPr="000E185C">
              <w:rPr>
                <w:rStyle w:val="normaltextrun1"/>
              </w:rPr>
              <w:t>sistemi di diretta</w:t>
            </w:r>
            <w:r w:rsidRPr="000E185C">
              <w:rPr>
                <w:rStyle w:val="normaltextrun1"/>
              </w:rPr>
              <w:t xml:space="preserve"> e streaming</w:t>
            </w:r>
            <w:r w:rsidR="00E5739C" w:rsidRPr="000E185C">
              <w:rPr>
                <w:rStyle w:val="normaltextrun1"/>
              </w:rPr>
              <w:t xml:space="preserve"> </w:t>
            </w:r>
            <w:r w:rsidR="008002A7" w:rsidRPr="000E185C">
              <w:rPr>
                <w:rStyle w:val="normaltextrun1"/>
              </w:rPr>
              <w:t xml:space="preserve">e registrazione </w:t>
            </w:r>
            <w:proofErr w:type="spellStart"/>
            <w:r w:rsidRPr="000E185C">
              <w:rPr>
                <w:rStyle w:val="normaltextrun1"/>
              </w:rPr>
              <w:t>all</w:t>
            </w:r>
            <w:proofErr w:type="spellEnd"/>
            <w:r w:rsidRPr="000E185C">
              <w:rPr>
                <w:rStyle w:val="normaltextrun1"/>
              </w:rPr>
              <w:t xml:space="preserve"> in </w:t>
            </w:r>
            <w:proofErr w:type="spellStart"/>
            <w:r w:rsidRPr="000E185C">
              <w:rPr>
                <w:rStyle w:val="normaltextrun1"/>
              </w:rPr>
              <w:t>one</w:t>
            </w:r>
            <w:proofErr w:type="spellEnd"/>
            <w:r w:rsidRPr="000E185C">
              <w:rPr>
                <w:rStyle w:val="normaltextrun1"/>
              </w:rPr>
              <w:t xml:space="preserve"> </w:t>
            </w:r>
            <w:r w:rsidR="00E5739C" w:rsidRPr="000E185C">
              <w:rPr>
                <w:rStyle w:val="normaltextrun1"/>
              </w:rPr>
              <w:t xml:space="preserve">(uno per ciascuna sede) </w:t>
            </w:r>
            <w:r w:rsidRPr="000E185C">
              <w:rPr>
                <w:rStyle w:val="normaltextrun1"/>
              </w:rPr>
              <w:t xml:space="preserve">dotati </w:t>
            </w:r>
            <w:r w:rsidR="000324C0" w:rsidRPr="000E185C">
              <w:rPr>
                <w:rStyle w:val="normaltextrun1"/>
              </w:rPr>
              <w:t xml:space="preserve">ciascuno di </w:t>
            </w:r>
            <w:r w:rsidR="000324C0" w:rsidRPr="000E185C">
              <w:rPr>
                <w:rStyle w:val="normaltextrun1"/>
                <w:b/>
                <w:u w:val="single"/>
              </w:rPr>
              <w:t xml:space="preserve">tutte </w:t>
            </w:r>
            <w:r w:rsidR="000324C0" w:rsidRPr="000E185C">
              <w:rPr>
                <w:rStyle w:val="normaltextrun1"/>
              </w:rPr>
              <w:t xml:space="preserve">le </w:t>
            </w:r>
            <w:r w:rsidRPr="000E185C">
              <w:rPr>
                <w:rStyle w:val="normaltextrun1"/>
              </w:rPr>
              <w:t xml:space="preserve">seguenti caratteristiche minime: </w:t>
            </w:r>
            <w:r w:rsidRPr="000E185C">
              <w:rPr>
                <w:rStyle w:val="eop"/>
              </w:rPr>
              <w:t> </w:t>
            </w:r>
          </w:p>
          <w:p w14:paraId="5DC69C56" w14:textId="77777777" w:rsidR="009E6ED8" w:rsidRPr="000E185C" w:rsidRDefault="0040741B" w:rsidP="000324C0">
            <w:pPr>
              <w:pStyle w:val="Paragrafoelenco"/>
              <w:numPr>
                <w:ilvl w:val="0"/>
                <w:numId w:val="9"/>
              </w:numPr>
              <w:spacing w:after="160" w:line="256" w:lineRule="auto"/>
            </w:pPr>
            <w:r w:rsidRPr="000E185C">
              <w:t>Cattura input video, tutte da soddisfare: 3G-SDI, HD-SDI, SD-SDI, DVI, HDMI, SDI</w:t>
            </w:r>
          </w:p>
          <w:p w14:paraId="31F49A41" w14:textId="7E9D2321" w:rsidR="0040741B" w:rsidRPr="000E185C" w:rsidRDefault="0040741B" w:rsidP="000324C0">
            <w:pPr>
              <w:pStyle w:val="Paragrafoelenco"/>
              <w:numPr>
                <w:ilvl w:val="0"/>
                <w:numId w:val="9"/>
              </w:numPr>
              <w:spacing w:after="160" w:line="256" w:lineRule="auto"/>
            </w:pPr>
            <w:r w:rsidRPr="000E185C">
              <w:t>i</w:t>
            </w:r>
            <w:r w:rsidR="009E6ED8" w:rsidRPr="000E185C">
              <w:t>ngressi stereo sia XLR che RCA</w:t>
            </w:r>
          </w:p>
          <w:p w14:paraId="020312BD" w14:textId="2A6636D4" w:rsidR="0040741B" w:rsidRPr="000E185C" w:rsidRDefault="0040741B" w:rsidP="00301ED3">
            <w:pPr>
              <w:pStyle w:val="Paragrafoelenco"/>
              <w:numPr>
                <w:ilvl w:val="0"/>
                <w:numId w:val="9"/>
              </w:numPr>
              <w:spacing w:after="160" w:line="256" w:lineRule="auto"/>
            </w:pPr>
            <w:r w:rsidRPr="000E185C">
              <w:t xml:space="preserve">Velocità di acquisizione simultanea massima </w:t>
            </w:r>
            <w:r w:rsidR="009E6ED8" w:rsidRPr="000E185C">
              <w:t>di ≥4</w:t>
            </w:r>
            <w:r w:rsidRPr="000E185C">
              <w:t xml:space="preserve"> segnali video ≥</w:t>
            </w:r>
            <w:r w:rsidR="00CB122B" w:rsidRPr="000E185C">
              <w:t xml:space="preserve"> </w:t>
            </w:r>
            <w:proofErr w:type="spellStart"/>
            <w:r w:rsidR="00CB122B" w:rsidRPr="000E185C">
              <w:t>FullHD</w:t>
            </w:r>
            <w:proofErr w:type="spellEnd"/>
            <w:r w:rsidRPr="000E185C">
              <w:t xml:space="preserve"> ad almeno 30fps</w:t>
            </w:r>
          </w:p>
          <w:p w14:paraId="4AF28DD0" w14:textId="5FF6E1B2" w:rsidR="0040741B" w:rsidRPr="000E185C" w:rsidRDefault="0040741B" w:rsidP="00301ED3">
            <w:pPr>
              <w:pStyle w:val="Paragrafoelenco"/>
              <w:numPr>
                <w:ilvl w:val="0"/>
                <w:numId w:val="9"/>
              </w:numPr>
              <w:spacing w:after="160" w:line="256" w:lineRule="auto"/>
            </w:pPr>
            <w:r w:rsidRPr="000E185C">
              <w:t>Risoluzione ≥</w:t>
            </w:r>
            <w:r w:rsidR="009E6ED8" w:rsidRPr="000E185C">
              <w:t xml:space="preserve"> 3840 x 2160</w:t>
            </w:r>
          </w:p>
          <w:p w14:paraId="56374466" w14:textId="20B93B6C" w:rsidR="0040741B" w:rsidRPr="000E185C" w:rsidRDefault="008002A7" w:rsidP="00301ED3">
            <w:pPr>
              <w:pStyle w:val="Paragrafoelenco"/>
              <w:numPr>
                <w:ilvl w:val="0"/>
                <w:numId w:val="9"/>
              </w:numPr>
              <w:spacing w:after="160" w:line="256" w:lineRule="auto"/>
            </w:pPr>
            <w:r w:rsidRPr="000E185C">
              <w:t>Capacità ≥1TB</w:t>
            </w:r>
            <w:r w:rsidR="0040741B" w:rsidRPr="000E185C">
              <w:t xml:space="preserve">  </w:t>
            </w:r>
          </w:p>
          <w:p w14:paraId="2147D3C0" w14:textId="1815A5C2" w:rsidR="0040741B" w:rsidRPr="000E185C" w:rsidRDefault="0040741B" w:rsidP="00301ED3">
            <w:pPr>
              <w:pStyle w:val="Paragrafoelenco"/>
              <w:numPr>
                <w:ilvl w:val="0"/>
                <w:numId w:val="9"/>
              </w:numPr>
              <w:spacing w:after="160" w:line="256" w:lineRule="auto"/>
            </w:pPr>
            <w:r w:rsidRPr="000E185C">
              <w:t>Formato registrazio</w:t>
            </w:r>
            <w:r w:rsidR="000324C0" w:rsidRPr="000E185C">
              <w:t>ne</w:t>
            </w:r>
            <w:r w:rsidR="00E5739C" w:rsidRPr="000E185C">
              <w:t xml:space="preserve"> </w:t>
            </w:r>
            <w:r w:rsidRPr="000E185C">
              <w:t xml:space="preserve">video: sia AVI, che MOV, che MP4, che MPEG-TS </w:t>
            </w:r>
          </w:p>
          <w:p w14:paraId="5B93264B" w14:textId="2E2A09D4" w:rsidR="0040741B" w:rsidRPr="000E185C" w:rsidRDefault="0040741B" w:rsidP="00301ED3">
            <w:pPr>
              <w:pStyle w:val="Paragrafoelenco"/>
              <w:numPr>
                <w:ilvl w:val="0"/>
                <w:numId w:val="9"/>
              </w:numPr>
              <w:spacing w:after="160" w:line="256" w:lineRule="auto"/>
            </w:pPr>
            <w:r w:rsidRPr="000E185C">
              <w:t>Metodo di compressione supportato: sia H.264, che MPEG4, che MJPEG</w:t>
            </w:r>
          </w:p>
          <w:p w14:paraId="3730F845" w14:textId="4C3AD770" w:rsidR="0040741B" w:rsidRPr="000E185C" w:rsidRDefault="0040741B" w:rsidP="00301ED3">
            <w:pPr>
              <w:pStyle w:val="Paragrafoelenco"/>
              <w:numPr>
                <w:ilvl w:val="0"/>
                <w:numId w:val="9"/>
              </w:numPr>
              <w:spacing w:after="160" w:line="256" w:lineRule="auto"/>
            </w:pPr>
            <w:r w:rsidRPr="000E185C">
              <w:t>Controllo via API o RS-232 per l’integr</w:t>
            </w:r>
            <w:r w:rsidR="009E6ED8" w:rsidRPr="000E185C">
              <w:t>azione con il resto del sistema</w:t>
            </w:r>
          </w:p>
          <w:p w14:paraId="6CB12D8E" w14:textId="39EA527E" w:rsidR="0040741B" w:rsidRPr="000E185C" w:rsidRDefault="00E5739C" w:rsidP="00301ED3">
            <w:pPr>
              <w:pStyle w:val="Paragrafoelenco"/>
              <w:numPr>
                <w:ilvl w:val="0"/>
                <w:numId w:val="9"/>
              </w:numPr>
              <w:spacing w:after="160" w:line="256" w:lineRule="auto"/>
            </w:pPr>
            <w:r w:rsidRPr="000E185C">
              <w:t>S</w:t>
            </w:r>
            <w:r w:rsidR="0040741B" w:rsidRPr="000E185C">
              <w:t xml:space="preserve">treaming sia RTMP che e </w:t>
            </w:r>
            <w:proofErr w:type="spellStart"/>
            <w:r w:rsidR="0040741B" w:rsidRPr="000E185C">
              <w:t>push</w:t>
            </w:r>
            <w:proofErr w:type="spellEnd"/>
            <w:r w:rsidR="0040741B" w:rsidRPr="000E185C">
              <w:t xml:space="preserve">-streaming (RSTP </w:t>
            </w:r>
            <w:proofErr w:type="spellStart"/>
            <w:r w:rsidR="0040741B" w:rsidRPr="000E185C">
              <w:t>announce</w:t>
            </w:r>
            <w:proofErr w:type="spellEnd"/>
            <w:r w:rsidR="0040741B" w:rsidRPr="000E185C">
              <w:t xml:space="preserve"> e RTP</w:t>
            </w:r>
            <w:r w:rsidR="009E6ED8" w:rsidRPr="000E185C">
              <w:t>/</w:t>
            </w:r>
            <w:r w:rsidR="0040741B" w:rsidRPr="000E185C">
              <w:t xml:space="preserve">UDP </w:t>
            </w:r>
            <w:proofErr w:type="spellStart"/>
            <w:r w:rsidR="0040741B" w:rsidRPr="000E185C">
              <w:t>push</w:t>
            </w:r>
            <w:proofErr w:type="spellEnd"/>
            <w:r w:rsidR="0040741B" w:rsidRPr="000E185C">
              <w:t>) verso un server</w:t>
            </w:r>
          </w:p>
          <w:p w14:paraId="642D8D28" w14:textId="77777777" w:rsidR="0040741B" w:rsidRPr="000E185C" w:rsidRDefault="0040741B" w:rsidP="00301ED3">
            <w:pPr>
              <w:pStyle w:val="Paragrafoelenco"/>
              <w:numPr>
                <w:ilvl w:val="0"/>
                <w:numId w:val="9"/>
              </w:numPr>
              <w:spacing w:after="160" w:line="256" w:lineRule="auto"/>
            </w:pPr>
            <w:r w:rsidRPr="000E185C">
              <w:t>Possibilità di registrare le sessioni di web conference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8D1903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  <w:p w14:paraId="3A056DFE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185C" w:rsidRPr="000E185C" w14:paraId="3DA8ED9B" w14:textId="77777777" w:rsidTr="00E5739C">
        <w:trPr>
          <w:trHeight w:val="407"/>
        </w:trPr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5BF23" w14:textId="3F409FB0" w:rsidR="0040741B" w:rsidRPr="000E185C" w:rsidRDefault="0040741B" w:rsidP="00235DCA">
            <w:pPr>
              <w:spacing w:after="160" w:line="256" w:lineRule="auto"/>
              <w:contextualSpacing/>
              <w:rPr>
                <w:rStyle w:val="normaltextrun1"/>
              </w:rPr>
            </w:pPr>
            <w:r w:rsidRPr="000E185C">
              <w:rPr>
                <w:rStyle w:val="normaltextrun1"/>
              </w:rPr>
              <w:t>Ulteriore caratteristica premiante:</w:t>
            </w:r>
          </w:p>
          <w:p w14:paraId="2D3AF031" w14:textId="77777777" w:rsidR="000324C0" w:rsidRPr="000E185C" w:rsidRDefault="000324C0" w:rsidP="00235DCA">
            <w:pPr>
              <w:spacing w:after="160" w:line="256" w:lineRule="auto"/>
              <w:contextualSpacing/>
              <w:rPr>
                <w:rStyle w:val="normaltextrun1"/>
              </w:rPr>
            </w:pPr>
          </w:p>
          <w:p w14:paraId="1EF2860C" w14:textId="7FA63728" w:rsidR="0040741B" w:rsidRPr="000E185C" w:rsidRDefault="0040741B" w:rsidP="00235DCA">
            <w:pPr>
              <w:spacing w:after="160" w:line="256" w:lineRule="auto"/>
              <w:contextualSpacing/>
              <w:rPr>
                <w:rStyle w:val="normaltextrun1"/>
              </w:rPr>
            </w:pPr>
            <w:r w:rsidRPr="000E185C">
              <w:rPr>
                <w:rStyle w:val="normaltextrun1"/>
              </w:rPr>
              <w:t xml:space="preserve">Storage interno del server di streaming e registrazione </w:t>
            </w:r>
            <w:r w:rsidRPr="000E185C">
              <w:t>≥</w:t>
            </w:r>
            <w:r w:rsidR="00E5739C" w:rsidRPr="000E185C">
              <w:rPr>
                <w:rStyle w:val="normaltextrun1"/>
              </w:rPr>
              <w:t xml:space="preserve"> </w:t>
            </w:r>
            <w:r w:rsidR="008002A7" w:rsidRPr="000E185C">
              <w:rPr>
                <w:rStyle w:val="normaltextrun1"/>
              </w:rPr>
              <w:t>1TB</w:t>
            </w:r>
          </w:p>
          <w:p w14:paraId="590D363A" w14:textId="7D393AF5" w:rsidR="0040741B" w:rsidRPr="000E185C" w:rsidRDefault="000324C0" w:rsidP="000324C0">
            <w:pPr>
              <w:spacing w:after="160" w:line="256" w:lineRule="auto"/>
              <w:contextualSpacing/>
              <w:jc w:val="both"/>
              <w:rPr>
                <w:rStyle w:val="normaltextrun1"/>
              </w:rPr>
            </w:pPr>
            <w:r w:rsidRPr="000E185C">
              <w:rPr>
                <w:rStyle w:val="normaltextrun1"/>
              </w:rPr>
              <w:t>(il presente criterio, se valorizzato, verrà preso in considerazione per l’</w:t>
            </w:r>
            <w:r w:rsidR="0040741B" w:rsidRPr="000E185C">
              <w:rPr>
                <w:rStyle w:val="normaltextrun1"/>
              </w:rPr>
              <w:t xml:space="preserve">attribuzione di punteggio solo se è stato valorizzato positivamente quello precedente (offerta di </w:t>
            </w:r>
            <w:r w:rsidRPr="000E185C">
              <w:rPr>
                <w:rStyle w:val="normaltextrun1"/>
              </w:rPr>
              <w:t xml:space="preserve">n. </w:t>
            </w:r>
            <w:r w:rsidR="0040741B" w:rsidRPr="000E185C">
              <w:rPr>
                <w:rStyle w:val="normaltextrun1"/>
              </w:rPr>
              <w:t xml:space="preserve">2 server streaming). </w:t>
            </w:r>
            <w:r w:rsidR="0040741B" w:rsidRPr="000E185C">
              <w:rPr>
                <w:rStyle w:val="normaltextrun1"/>
                <w:b/>
              </w:rPr>
              <w:t>In caso contrario la Commissione non ne terrà conto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62DED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  <w:p w14:paraId="1B7CDBA7" w14:textId="718E142D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Specificare</w:t>
            </w:r>
            <w:r w:rsidR="007E68EC" w:rsidRPr="000E185C">
              <w:rPr>
                <w:rFonts w:eastAsia="Calibri"/>
                <w:sz w:val="18"/>
                <w:szCs w:val="18"/>
                <w:lang w:eastAsia="en-US"/>
              </w:rPr>
              <w:t xml:space="preserve"> i G</w:t>
            </w:r>
            <w:r w:rsidRPr="000E185C">
              <w:rPr>
                <w:rFonts w:eastAsia="Calibri"/>
                <w:sz w:val="18"/>
                <w:szCs w:val="18"/>
                <w:lang w:eastAsia="en-US"/>
              </w:rPr>
              <w:t xml:space="preserve">B di </w:t>
            </w:r>
            <w:proofErr w:type="spellStart"/>
            <w:r w:rsidRPr="000E185C">
              <w:rPr>
                <w:rFonts w:eastAsia="Calibri"/>
                <w:sz w:val="18"/>
                <w:szCs w:val="18"/>
                <w:lang w:eastAsia="en-US"/>
              </w:rPr>
              <w:t>storage</w:t>
            </w:r>
            <w:proofErr w:type="spellEnd"/>
            <w:r w:rsidRPr="000E185C">
              <w:rPr>
                <w:rFonts w:eastAsia="Calibri"/>
                <w:sz w:val="18"/>
                <w:szCs w:val="18"/>
                <w:lang w:eastAsia="en-US"/>
              </w:rPr>
              <w:t xml:space="preserve"> complessivo</w:t>
            </w:r>
          </w:p>
          <w:p w14:paraId="20036791" w14:textId="77777777" w:rsidR="0040741B" w:rsidRPr="000E185C" w:rsidRDefault="0040741B" w:rsidP="00235DCA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__________</w:t>
            </w:r>
          </w:p>
        </w:tc>
      </w:tr>
    </w:tbl>
    <w:p w14:paraId="14B03B89" w14:textId="77777777" w:rsidR="0040741B" w:rsidRPr="000E185C" w:rsidRDefault="0040741B" w:rsidP="0040741B">
      <w:pPr>
        <w:pStyle w:val="Titolo2"/>
        <w:spacing w:before="0" w:line="276" w:lineRule="auto"/>
        <w:rPr>
          <w:color w:val="auto"/>
        </w:rPr>
      </w:pPr>
    </w:p>
    <w:p w14:paraId="47E8C3A5" w14:textId="0C4A91A1" w:rsidR="0040741B" w:rsidRPr="000E185C" w:rsidRDefault="0040741B" w:rsidP="00512FC0">
      <w:pPr>
        <w:pStyle w:val="Titolo1"/>
        <w:numPr>
          <w:ilvl w:val="0"/>
          <w:numId w:val="8"/>
        </w:numPr>
        <w:spacing w:before="0"/>
        <w:ind w:left="357" w:hanging="35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ESTENSIONE </w:t>
      </w:r>
      <w:r w:rsidR="00623BDE" w:rsidRPr="000E18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SERVIZI DI </w:t>
      </w:r>
      <w:r w:rsidRPr="000E185C">
        <w:rPr>
          <w:rFonts w:ascii="Times New Roman" w:hAnsi="Times New Roman" w:cs="Times New Roman"/>
          <w:b/>
          <w:color w:val="auto"/>
          <w:sz w:val="24"/>
          <w:szCs w:val="24"/>
        </w:rPr>
        <w:t>GARANZIA</w:t>
      </w:r>
      <w:r w:rsidR="00623BDE" w:rsidRPr="000E185C">
        <w:rPr>
          <w:rFonts w:ascii="Times New Roman" w:hAnsi="Times New Roman" w:cs="Times New Roman"/>
          <w:b/>
          <w:color w:val="auto"/>
          <w:sz w:val="24"/>
          <w:szCs w:val="24"/>
        </w:rPr>
        <w:t>, ASSISTENZA E</w:t>
      </w:r>
      <w:r w:rsidRPr="000E18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E6ED8" w:rsidRPr="000E185C">
        <w:rPr>
          <w:rFonts w:ascii="Times New Roman" w:hAnsi="Times New Roman" w:cs="Times New Roman"/>
          <w:b/>
          <w:color w:val="auto"/>
          <w:sz w:val="24"/>
          <w:szCs w:val="24"/>
        </w:rPr>
        <w:t>MANUTENZIONE ON-</w:t>
      </w:r>
      <w:proofErr w:type="gramStart"/>
      <w:r w:rsidR="00623BDE" w:rsidRPr="000E18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SITE </w:t>
      </w:r>
      <w:r w:rsidRPr="000E18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proofErr w:type="gramEnd"/>
      <w:r w:rsidRPr="000E18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PER ENTRAMBE LE SEDI DI BOLOGNA E CESENA) </w:t>
      </w:r>
    </w:p>
    <w:p w14:paraId="47A678B8" w14:textId="77777777" w:rsidR="0040741B" w:rsidRPr="000E185C" w:rsidRDefault="0040741B" w:rsidP="0040741B"/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5"/>
        <w:gridCol w:w="2096"/>
      </w:tblGrid>
      <w:tr w:rsidR="0040741B" w:rsidRPr="000E185C" w14:paraId="0AEE4B83" w14:textId="77777777" w:rsidTr="00235DCA">
        <w:trPr>
          <w:trHeight w:val="70"/>
        </w:trPr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F446" w14:textId="77D02266" w:rsidR="0040741B" w:rsidRPr="000E185C" w:rsidRDefault="0040741B" w:rsidP="00235DCA">
            <w:pPr>
              <w:spacing w:after="160" w:line="256" w:lineRule="auto"/>
              <w:contextualSpacing/>
            </w:pPr>
            <w:r w:rsidRPr="000E185C">
              <w:t>Estensione della durat</w:t>
            </w:r>
            <w:r w:rsidR="00623BDE" w:rsidRPr="000E185C">
              <w:t>a della garanzia e del servizio</w:t>
            </w:r>
            <w:r w:rsidRPr="000E185C">
              <w:t xml:space="preserve"> di </w:t>
            </w:r>
            <w:r w:rsidR="00623BDE" w:rsidRPr="000E185C">
              <w:t xml:space="preserve">assistenza e </w:t>
            </w:r>
            <w:r w:rsidRPr="000E185C">
              <w:t>manutenzione</w:t>
            </w:r>
            <w:r w:rsidR="009E6ED8" w:rsidRPr="000E185C">
              <w:t xml:space="preserve"> on-site</w:t>
            </w:r>
            <w:r w:rsidRPr="000E185C">
              <w:t xml:space="preserve"> </w:t>
            </w:r>
            <w:r w:rsidR="00E358CB" w:rsidRPr="000E185C">
              <w:t xml:space="preserve">in entrambe le sedi </w:t>
            </w:r>
            <w:r w:rsidRPr="000E185C">
              <w:rPr>
                <w:b/>
                <w:u w:val="single"/>
              </w:rPr>
              <w:t>per semestri aggiuntivi</w:t>
            </w:r>
            <w:r w:rsidRPr="000E185C">
              <w:t xml:space="preserve"> rispetto al requisito minimo di 24 mesi secondo </w:t>
            </w:r>
            <w:r w:rsidR="009E6ED8" w:rsidRPr="000E185C">
              <w:t>le specifiche previste ai p. 4.4, 4</w:t>
            </w:r>
            <w:r w:rsidR="00623BDE" w:rsidRPr="000E185C">
              <w:t>.5</w:t>
            </w:r>
            <w:r w:rsidRPr="000E185C">
              <w:t xml:space="preserve"> del Capitolato</w:t>
            </w:r>
          </w:p>
          <w:p w14:paraId="26B4FB92" w14:textId="77777777" w:rsidR="0040741B" w:rsidRPr="000E185C" w:rsidRDefault="0040741B" w:rsidP="00235DCA">
            <w:pPr>
              <w:spacing w:after="160" w:line="256" w:lineRule="auto"/>
              <w:contextualSpacing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D73A" w14:textId="77777777" w:rsidR="0040741B" w:rsidRPr="000E185C" w:rsidRDefault="0040741B" w:rsidP="00235DCA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>□ SI                       □ NO</w:t>
            </w:r>
          </w:p>
          <w:p w14:paraId="62046E9C" w14:textId="4B361AC2" w:rsidR="0040741B" w:rsidRPr="000E185C" w:rsidRDefault="0040741B" w:rsidP="00235DCA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 xml:space="preserve">Indicare il </w:t>
            </w: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numero totale</w:t>
            </w:r>
            <w:r w:rsidRPr="000E185C">
              <w:rPr>
                <w:rFonts w:eastAsia="Calibri"/>
                <w:sz w:val="18"/>
                <w:szCs w:val="18"/>
                <w:lang w:eastAsia="en-US"/>
              </w:rPr>
              <w:t xml:space="preserve"> complessivo di </w:t>
            </w:r>
            <w:r w:rsidR="00A50896" w:rsidRPr="000E185C">
              <w:rPr>
                <w:rFonts w:eastAsia="Calibri"/>
                <w:sz w:val="18"/>
                <w:szCs w:val="18"/>
                <w:lang w:eastAsia="en-US"/>
              </w:rPr>
              <w:t xml:space="preserve">mesi di </w:t>
            </w:r>
            <w:r w:rsidRPr="000E185C">
              <w:rPr>
                <w:rFonts w:eastAsia="Calibri"/>
                <w:sz w:val="18"/>
                <w:szCs w:val="18"/>
                <w:lang w:eastAsia="en-US"/>
              </w:rPr>
              <w:t>copertura inclusi i 24 mesi minimi previsti dal capitolato</w:t>
            </w:r>
          </w:p>
          <w:p w14:paraId="5F144CC2" w14:textId="77777777" w:rsidR="0040741B" w:rsidRPr="000E185C" w:rsidRDefault="0040741B" w:rsidP="00235DCA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 xml:space="preserve">24 + (indicare un numero multiplo di </w:t>
            </w:r>
            <w:proofErr w:type="gramStart"/>
            <w:r w:rsidRPr="000E185C">
              <w:rPr>
                <w:rFonts w:eastAsia="Calibri"/>
                <w:sz w:val="18"/>
                <w:szCs w:val="18"/>
                <w:lang w:eastAsia="en-US"/>
              </w:rPr>
              <w:t>6)_</w:t>
            </w:r>
            <w:proofErr w:type="gramEnd"/>
            <w:r w:rsidRPr="000E185C">
              <w:rPr>
                <w:rFonts w:eastAsia="Calibri"/>
                <w:sz w:val="18"/>
                <w:szCs w:val="18"/>
                <w:lang w:eastAsia="en-US"/>
              </w:rPr>
              <w:t>______ =</w:t>
            </w:r>
          </w:p>
          <w:p w14:paraId="28D19282" w14:textId="77777777" w:rsidR="0040741B" w:rsidRPr="000E185C" w:rsidRDefault="0040741B" w:rsidP="00235DCA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E185C">
              <w:rPr>
                <w:rFonts w:eastAsia="Calibri"/>
                <w:sz w:val="18"/>
                <w:szCs w:val="18"/>
                <w:lang w:eastAsia="en-US"/>
              </w:rPr>
              <w:t xml:space="preserve">Copertura </w:t>
            </w:r>
            <w:r w:rsidRPr="000E185C">
              <w:rPr>
                <w:rFonts w:eastAsia="Calibri"/>
                <w:b/>
                <w:sz w:val="18"/>
                <w:szCs w:val="18"/>
                <w:lang w:eastAsia="en-US"/>
              </w:rPr>
              <w:t>totale</w:t>
            </w:r>
            <w:r w:rsidRPr="000E185C">
              <w:rPr>
                <w:rFonts w:eastAsia="Calibri"/>
                <w:sz w:val="18"/>
                <w:szCs w:val="18"/>
                <w:lang w:eastAsia="en-US"/>
              </w:rPr>
              <w:t xml:space="preserve"> complessiva di ____ mesi</w:t>
            </w:r>
          </w:p>
        </w:tc>
      </w:tr>
    </w:tbl>
    <w:p w14:paraId="72D3A299" w14:textId="77777777" w:rsidR="0040741B" w:rsidRPr="000E185C" w:rsidRDefault="0040741B" w:rsidP="000324C0">
      <w:pPr>
        <w:rPr>
          <w:rFonts w:asciiTheme="majorHAnsi" w:eastAsiaTheme="majorEastAsia" w:hAnsiTheme="majorHAnsi" w:cstheme="majorBidi"/>
          <w:b/>
          <w:sz w:val="26"/>
          <w:szCs w:val="26"/>
        </w:rPr>
      </w:pPr>
    </w:p>
    <w:p w14:paraId="3C11C8C2" w14:textId="77777777" w:rsidR="0040741B" w:rsidRPr="000E185C" w:rsidRDefault="0040741B" w:rsidP="00512FC0">
      <w:pPr>
        <w:pStyle w:val="Titolo1"/>
        <w:numPr>
          <w:ilvl w:val="0"/>
          <w:numId w:val="8"/>
        </w:numPr>
        <w:spacing w:before="0"/>
        <w:ind w:left="357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0E185C">
        <w:rPr>
          <w:rFonts w:ascii="Times New Roman" w:hAnsi="Times New Roman" w:cs="Times New Roman"/>
          <w:b/>
          <w:color w:val="auto"/>
          <w:sz w:val="24"/>
          <w:szCs w:val="24"/>
        </w:rPr>
        <w:t>VALUTAZIONE PROGETTUALE COMPLESSIVA DEL SISTEMA</w:t>
      </w:r>
      <w:r w:rsidRPr="000E18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14F9A03" w14:textId="166278C1" w:rsidR="0040741B" w:rsidRPr="000E185C" w:rsidRDefault="0040741B" w:rsidP="0040741B">
      <w:pPr>
        <w:pStyle w:val="paragraph"/>
        <w:jc w:val="both"/>
        <w:textAlignment w:val="baseline"/>
      </w:pPr>
      <w:r w:rsidRPr="000E185C">
        <w:t xml:space="preserve">Si prega inserire la presentazione complessiva del sistema. </w:t>
      </w:r>
      <w:r w:rsidRPr="000E185C">
        <w:rPr>
          <w:u w:val="single"/>
        </w:rPr>
        <w:t>Dovrà essere allegato all’offerta tecnica il documento di progettazione “</w:t>
      </w:r>
      <w:proofErr w:type="spellStart"/>
      <w:r w:rsidRPr="000E185C">
        <w:rPr>
          <w:u w:val="single"/>
        </w:rPr>
        <w:t>as</w:t>
      </w:r>
      <w:proofErr w:type="spellEnd"/>
      <w:r w:rsidRPr="000E185C">
        <w:rPr>
          <w:u w:val="single"/>
        </w:rPr>
        <w:t xml:space="preserve"> </w:t>
      </w:r>
      <w:proofErr w:type="spellStart"/>
      <w:r w:rsidRPr="000E185C">
        <w:rPr>
          <w:u w:val="single"/>
        </w:rPr>
        <w:t>built</w:t>
      </w:r>
      <w:proofErr w:type="spellEnd"/>
      <w:r w:rsidRPr="000E185C">
        <w:rPr>
          <w:u w:val="single"/>
        </w:rPr>
        <w:t>”</w:t>
      </w:r>
      <w:r w:rsidR="2F2844F1" w:rsidRPr="000E185C">
        <w:rPr>
          <w:u w:val="single"/>
        </w:rPr>
        <w:t>.</w:t>
      </w:r>
      <w:r w:rsidR="2F2844F1" w:rsidRPr="000E185C">
        <w:t xml:space="preserve"> </w:t>
      </w:r>
      <w:r w:rsidR="00E358CB" w:rsidRPr="000E185C">
        <w:t xml:space="preserve">La presentazione </w:t>
      </w:r>
      <w:r w:rsidR="2F2844F1" w:rsidRPr="000E185C">
        <w:t xml:space="preserve">può contenere, oltre ad una parte descrittiva, anche disegni, lay-out, </w:t>
      </w:r>
      <w:proofErr w:type="spellStart"/>
      <w:r w:rsidR="2F2844F1" w:rsidRPr="000E185C">
        <w:t>rendering</w:t>
      </w:r>
      <w:proofErr w:type="spellEnd"/>
      <w:r w:rsidR="2F2844F1" w:rsidRPr="000E185C">
        <w:t xml:space="preserve"> e quant’altro il fornitore ritenga </w:t>
      </w:r>
      <w:r w:rsidR="0553A5B8" w:rsidRPr="000E185C">
        <w:t>necessario</w:t>
      </w:r>
      <w:r w:rsidR="2F2844F1" w:rsidRPr="000E185C">
        <w:t xml:space="preserve"> per facilitare la valutazione progettuale complessiva del sistema. </w:t>
      </w:r>
    </w:p>
    <w:p w14:paraId="35D42F45" w14:textId="77777777" w:rsidR="0040741B" w:rsidRPr="000E185C" w:rsidRDefault="0040741B" w:rsidP="0040741B">
      <w:pPr>
        <w:pStyle w:val="paragraph"/>
        <w:jc w:val="both"/>
        <w:textAlignment w:val="baseline"/>
        <w:rPr>
          <w:rStyle w:val="eop"/>
        </w:rPr>
      </w:pPr>
      <w:r w:rsidRPr="000E185C">
        <w:rPr>
          <w:rStyle w:val="normaltextrun1"/>
        </w:rPr>
        <w:t>Il punteggio discrezionale verrà attribuito in ragione dei seguenti elementi:</w:t>
      </w:r>
      <w:r w:rsidRPr="000E185C">
        <w:rPr>
          <w:rStyle w:val="eop"/>
        </w:rPr>
        <w:t> </w:t>
      </w:r>
    </w:p>
    <w:p w14:paraId="28263D2A" w14:textId="77777777" w:rsidR="0040741B" w:rsidRPr="000E185C" w:rsidRDefault="0040741B" w:rsidP="0040741B">
      <w:pPr>
        <w:pStyle w:val="paragraph"/>
        <w:jc w:val="both"/>
        <w:textAlignment w:val="baseline"/>
        <w:rPr>
          <w:rStyle w:val="eop"/>
        </w:rPr>
      </w:pPr>
    </w:p>
    <w:p w14:paraId="5E053897" w14:textId="3F2823F3" w:rsidR="0040741B" w:rsidRPr="000E185C" w:rsidRDefault="00623BDE" w:rsidP="00301ED3">
      <w:pPr>
        <w:pStyle w:val="paragraph"/>
        <w:numPr>
          <w:ilvl w:val="0"/>
          <w:numId w:val="6"/>
        </w:numPr>
        <w:jc w:val="both"/>
        <w:textAlignment w:val="baseline"/>
      </w:pPr>
      <w:r w:rsidRPr="000E185C">
        <w:rPr>
          <w:rStyle w:val="normaltextrun1"/>
        </w:rPr>
        <w:t>Coerenza della proposta progettuale rispetto ai requisiti</w:t>
      </w:r>
      <w:r w:rsidR="0040741B" w:rsidRPr="000E185C">
        <w:rPr>
          <w:rStyle w:val="normaltextrun1"/>
        </w:rPr>
        <w:t xml:space="preserve"> richiesti</w:t>
      </w:r>
      <w:r w:rsidRPr="000E185C">
        <w:rPr>
          <w:rStyle w:val="eop"/>
        </w:rPr>
        <w:t>;</w:t>
      </w:r>
    </w:p>
    <w:p w14:paraId="0958EBE0" w14:textId="5A93D3EE" w:rsidR="0040741B" w:rsidRPr="000E185C" w:rsidRDefault="00623BDE" w:rsidP="00301ED3">
      <w:pPr>
        <w:pStyle w:val="paragraph"/>
        <w:numPr>
          <w:ilvl w:val="0"/>
          <w:numId w:val="6"/>
        </w:numPr>
        <w:jc w:val="both"/>
        <w:textAlignment w:val="baseline"/>
        <w:rPr>
          <w:rStyle w:val="eop"/>
        </w:rPr>
      </w:pPr>
      <w:r w:rsidRPr="000E185C">
        <w:rPr>
          <w:rStyle w:val="normaltextrun1"/>
        </w:rPr>
        <w:t>Efficacia della soluzione progettuale in termini di usabilità;</w:t>
      </w:r>
    </w:p>
    <w:p w14:paraId="335D9CE2" w14:textId="3B8C6465" w:rsidR="0040741B" w:rsidRPr="000E185C" w:rsidRDefault="00623BDE" w:rsidP="00301ED3">
      <w:pPr>
        <w:pStyle w:val="paragraph"/>
        <w:numPr>
          <w:ilvl w:val="0"/>
          <w:numId w:val="6"/>
        </w:numPr>
        <w:jc w:val="both"/>
        <w:textAlignment w:val="baseline"/>
      </w:pPr>
      <w:r w:rsidRPr="000E185C">
        <w:rPr>
          <w:rStyle w:val="normaltextrun1"/>
        </w:rPr>
        <w:t>Scelte tecnologiche con soluzioni innovative e d’avanguardia</w:t>
      </w:r>
    </w:p>
    <w:p w14:paraId="29585FE5" w14:textId="77777777" w:rsidR="0040741B" w:rsidRPr="000E185C" w:rsidRDefault="0040741B" w:rsidP="0040741B">
      <w:pPr>
        <w:pStyle w:val="Titolo3"/>
        <w:jc w:val="both"/>
        <w:rPr>
          <w:b/>
          <w:i/>
          <w:color w:val="auto"/>
        </w:rPr>
      </w:pPr>
    </w:p>
    <w:p w14:paraId="3E63AD35" w14:textId="77777777" w:rsidR="0040741B" w:rsidRPr="000E185C" w:rsidRDefault="0040741B" w:rsidP="0040741B">
      <w:r w:rsidRPr="000E185C">
        <w:t>……………….………………………..………………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F89C01" w14:textId="77777777" w:rsidR="0040741B" w:rsidRPr="000E185C" w:rsidRDefault="0040741B" w:rsidP="0040741B"/>
    <w:p w14:paraId="54450181" w14:textId="51AFDEBD" w:rsidR="007B6BBA" w:rsidRPr="000E185C" w:rsidRDefault="007B6BBA" w:rsidP="007B6BBA">
      <w:pPr>
        <w:rPr>
          <w:b/>
          <w:sz w:val="24"/>
          <w:szCs w:val="24"/>
        </w:rPr>
      </w:pPr>
      <w:r w:rsidRPr="000E185C">
        <w:rPr>
          <w:b/>
          <w:sz w:val="24"/>
          <w:szCs w:val="24"/>
        </w:rPr>
        <w:t xml:space="preserve">DICHIARAZIONE ai sensi e per gli effetti dell’art. 53, comma 5., lettera a) del </w:t>
      </w:r>
      <w:proofErr w:type="spellStart"/>
      <w:proofErr w:type="gramStart"/>
      <w:r w:rsidRPr="000E185C">
        <w:rPr>
          <w:b/>
          <w:sz w:val="24"/>
          <w:szCs w:val="24"/>
        </w:rPr>
        <w:t>D.Lgs</w:t>
      </w:r>
      <w:proofErr w:type="gramEnd"/>
      <w:r w:rsidRPr="000E185C">
        <w:rPr>
          <w:b/>
          <w:sz w:val="24"/>
          <w:szCs w:val="24"/>
        </w:rPr>
        <w:t>.</w:t>
      </w:r>
      <w:proofErr w:type="spellEnd"/>
      <w:r w:rsidRPr="000E185C">
        <w:rPr>
          <w:b/>
          <w:sz w:val="24"/>
          <w:szCs w:val="24"/>
        </w:rPr>
        <w:t xml:space="preserve"> 50/2016 CIRCA LA RISERVATEZZA DI ALCUNE PARTI DELLA PRESENTE OFFERTA</w:t>
      </w:r>
    </w:p>
    <w:p w14:paraId="7D73BA5E" w14:textId="77777777" w:rsidR="007B6BBA" w:rsidRPr="000E185C" w:rsidRDefault="403C7DAC" w:rsidP="007B6BBA">
      <w:pPr>
        <w:rPr>
          <w:b/>
        </w:rPr>
      </w:pPr>
      <w:r w:rsidRPr="000E185C">
        <w:rPr>
          <w:rFonts w:ascii="Arial" w:eastAsia="Arial" w:hAnsi="Arial" w:cs="Arial"/>
          <w:b/>
          <w:bCs/>
        </w:rPr>
        <w:t xml:space="preserve"> </w:t>
      </w:r>
    </w:p>
    <w:p w14:paraId="6AE7A3F4" w14:textId="477DC6FD" w:rsidR="007B6BBA" w:rsidRPr="000E185C" w:rsidRDefault="007B6BBA" w:rsidP="007B6BBA">
      <w:pPr>
        <w:rPr>
          <w:sz w:val="24"/>
          <w:szCs w:val="24"/>
        </w:rPr>
      </w:pPr>
      <w:r w:rsidRPr="000E185C">
        <w:rPr>
          <w:sz w:val="24"/>
          <w:szCs w:val="24"/>
        </w:rPr>
        <w:t xml:space="preserve">Con riferimento all’offerta tecnica di cui sopra, l’offerente dichiara che la parti della stessa relative a: </w:t>
      </w:r>
    </w:p>
    <w:p w14:paraId="67C77A54" w14:textId="77777777" w:rsidR="007B6BBA" w:rsidRPr="000E185C" w:rsidRDefault="007B6BBA" w:rsidP="007B6BBA">
      <w:pPr>
        <w:rPr>
          <w:b/>
        </w:rPr>
      </w:pPr>
    </w:p>
    <w:p w14:paraId="6AACD71C" w14:textId="0C3191B6" w:rsidR="007B6BBA" w:rsidRPr="000E185C" w:rsidRDefault="677824FD" w:rsidP="0D9CCC0F">
      <w:pPr>
        <w:rPr>
          <w:b/>
          <w:bCs/>
        </w:rPr>
      </w:pPr>
      <w:r w:rsidRPr="000E185C">
        <w:rPr>
          <w:b/>
          <w:bCs/>
        </w:rPr>
        <w:t>…………………………………………………………………………………………………………………</w:t>
      </w:r>
    </w:p>
    <w:p w14:paraId="03C52AE9" w14:textId="77777777" w:rsidR="007B6BBA" w:rsidRPr="000E185C" w:rsidRDefault="007B6BBA" w:rsidP="007B6BBA">
      <w:pPr>
        <w:rPr>
          <w:b/>
        </w:rPr>
      </w:pPr>
    </w:p>
    <w:p w14:paraId="3E0BE90A" w14:textId="5C23D166" w:rsidR="007B6BBA" w:rsidRPr="000E185C" w:rsidRDefault="677824FD" w:rsidP="0D9CCC0F">
      <w:pPr>
        <w:rPr>
          <w:b/>
          <w:bCs/>
        </w:rPr>
      </w:pPr>
      <w:r w:rsidRPr="000E185C">
        <w:rPr>
          <w:b/>
          <w:bCs/>
        </w:rPr>
        <w:t>…………………………………………………………………………………………………………………</w:t>
      </w:r>
    </w:p>
    <w:p w14:paraId="69F7E78B" w14:textId="77777777" w:rsidR="007B6BBA" w:rsidRPr="000E185C" w:rsidRDefault="007B6BBA" w:rsidP="007B6BBA">
      <w:pPr>
        <w:rPr>
          <w:b/>
        </w:rPr>
      </w:pPr>
    </w:p>
    <w:p w14:paraId="667AA133" w14:textId="61910C4E" w:rsidR="007B6BBA" w:rsidRPr="000E185C" w:rsidRDefault="677824FD" w:rsidP="0D9CCC0F">
      <w:pPr>
        <w:rPr>
          <w:b/>
          <w:bCs/>
        </w:rPr>
      </w:pPr>
      <w:r w:rsidRPr="000E185C">
        <w:rPr>
          <w:b/>
          <w:bCs/>
        </w:rPr>
        <w:t>…………………………………………………………………………………………………………………</w:t>
      </w:r>
    </w:p>
    <w:p w14:paraId="09871C57" w14:textId="77777777" w:rsidR="007B6BBA" w:rsidRPr="000E185C" w:rsidRDefault="007B6BBA" w:rsidP="007B6BBA">
      <w:pPr>
        <w:rPr>
          <w:b/>
        </w:rPr>
      </w:pPr>
    </w:p>
    <w:p w14:paraId="1F56DDEB" w14:textId="732B1D8C" w:rsidR="007B6BBA" w:rsidRPr="000E185C" w:rsidRDefault="677824FD" w:rsidP="0D9CCC0F">
      <w:pPr>
        <w:rPr>
          <w:b/>
          <w:bCs/>
        </w:rPr>
      </w:pPr>
      <w:r w:rsidRPr="000E185C">
        <w:rPr>
          <w:b/>
          <w:bCs/>
        </w:rPr>
        <w:t>…………………………………………………………………………………………………………………</w:t>
      </w:r>
    </w:p>
    <w:p w14:paraId="628C4F92" w14:textId="77777777" w:rsidR="007B6BBA" w:rsidRPr="000E185C" w:rsidRDefault="007B6BBA" w:rsidP="007B6BBA">
      <w:pPr>
        <w:rPr>
          <w:b/>
        </w:rPr>
      </w:pPr>
    </w:p>
    <w:p w14:paraId="2CBFDF0B" w14:textId="03A0D671" w:rsidR="403C7DAC" w:rsidRPr="000E185C" w:rsidRDefault="403C7DAC">
      <w:r w:rsidRPr="000E185C">
        <w:rPr>
          <w:rFonts w:ascii="Arial" w:eastAsia="Arial" w:hAnsi="Arial" w:cs="Arial"/>
          <w:b/>
          <w:bCs/>
        </w:rPr>
        <w:t xml:space="preserve"> </w:t>
      </w:r>
    </w:p>
    <w:p w14:paraId="23B14E87" w14:textId="56834F44" w:rsidR="403C7DAC" w:rsidRPr="000E185C" w:rsidRDefault="1ED1AD68">
      <w:r w:rsidRPr="000E185C">
        <w:rPr>
          <w:rFonts w:ascii="Arial" w:eastAsia="Arial" w:hAnsi="Arial" w:cs="Arial"/>
          <w:b/>
          <w:bCs/>
        </w:rPr>
        <w:t>…………………………………………………………………………………………………………………</w:t>
      </w:r>
    </w:p>
    <w:p w14:paraId="39188F54" w14:textId="77CCC65D" w:rsidR="403C7DAC" w:rsidRPr="000E185C" w:rsidRDefault="403C7DAC">
      <w:r w:rsidRPr="000E185C">
        <w:rPr>
          <w:rFonts w:ascii="Arial" w:eastAsia="Arial" w:hAnsi="Arial" w:cs="Arial"/>
          <w:b/>
          <w:bCs/>
        </w:rPr>
        <w:t xml:space="preserve"> </w:t>
      </w:r>
    </w:p>
    <w:p w14:paraId="62E19985" w14:textId="7D1BCA33" w:rsidR="403C7DAC" w:rsidRPr="000E185C" w:rsidRDefault="1ED1AD68">
      <w:r w:rsidRPr="000E185C">
        <w:rPr>
          <w:rFonts w:ascii="Arial" w:eastAsia="Arial" w:hAnsi="Arial" w:cs="Arial"/>
          <w:b/>
          <w:bCs/>
        </w:rPr>
        <w:t>…………………………………………………………………………………………………………………</w:t>
      </w:r>
    </w:p>
    <w:p w14:paraId="0FCA495E" w14:textId="08F336AC" w:rsidR="403C7DAC" w:rsidRPr="000E185C" w:rsidRDefault="403C7DAC">
      <w:r w:rsidRPr="000E185C">
        <w:rPr>
          <w:rFonts w:ascii="Arial" w:eastAsia="Arial" w:hAnsi="Arial" w:cs="Arial"/>
          <w:b/>
          <w:bCs/>
        </w:rPr>
        <w:t xml:space="preserve"> </w:t>
      </w:r>
    </w:p>
    <w:p w14:paraId="0220B5AE" w14:textId="07D29E7F" w:rsidR="403C7DAC" w:rsidRPr="000E185C" w:rsidRDefault="1ED1AD68">
      <w:r w:rsidRPr="000E185C">
        <w:rPr>
          <w:rFonts w:ascii="Arial" w:eastAsia="Arial" w:hAnsi="Arial" w:cs="Arial"/>
          <w:b/>
          <w:bCs/>
        </w:rPr>
        <w:t>…………………………………………………………………………………………………………………</w:t>
      </w:r>
    </w:p>
    <w:p w14:paraId="1BB2E28B" w14:textId="6B73D9CF" w:rsidR="403C7DAC" w:rsidRPr="000E185C" w:rsidRDefault="403C7DAC">
      <w:r w:rsidRPr="000E185C">
        <w:rPr>
          <w:rFonts w:ascii="Arial" w:eastAsia="Arial" w:hAnsi="Arial" w:cs="Arial"/>
          <w:b/>
          <w:bCs/>
        </w:rPr>
        <w:t xml:space="preserve"> </w:t>
      </w:r>
    </w:p>
    <w:p w14:paraId="2E9FD130" w14:textId="21277771" w:rsidR="403C7DAC" w:rsidRPr="000E185C" w:rsidRDefault="1ED1AD68">
      <w:r w:rsidRPr="000E185C">
        <w:rPr>
          <w:rFonts w:ascii="Arial" w:eastAsia="Arial" w:hAnsi="Arial" w:cs="Arial"/>
          <w:b/>
          <w:bCs/>
        </w:rPr>
        <w:t>…………………………………………………………………………………………………………………</w:t>
      </w:r>
    </w:p>
    <w:p w14:paraId="629B0EEE" w14:textId="70CDDB83" w:rsidR="403C7DAC" w:rsidRPr="000E185C" w:rsidRDefault="403C7DAC">
      <w:r w:rsidRPr="000E185C">
        <w:rPr>
          <w:rFonts w:ascii="Arial" w:eastAsia="Arial" w:hAnsi="Arial" w:cs="Arial"/>
          <w:b/>
          <w:bCs/>
        </w:rPr>
        <w:t xml:space="preserve"> </w:t>
      </w:r>
    </w:p>
    <w:p w14:paraId="090CA5DE" w14:textId="77777777" w:rsidR="007B6BBA" w:rsidRPr="000E185C" w:rsidRDefault="403C7DAC" w:rsidP="007B6BBA">
      <w:pPr>
        <w:rPr>
          <w:b/>
        </w:rPr>
      </w:pPr>
      <w:r w:rsidRPr="000E185C">
        <w:rPr>
          <w:rFonts w:ascii="Arial" w:eastAsia="Arial" w:hAnsi="Arial" w:cs="Arial"/>
          <w:b/>
          <w:bCs/>
        </w:rPr>
        <w:t xml:space="preserve"> </w:t>
      </w:r>
    </w:p>
    <w:p w14:paraId="1A6FD8AE" w14:textId="6FEBE6C4" w:rsidR="007B6BBA" w:rsidRPr="000E185C" w:rsidRDefault="007B6BBA" w:rsidP="007B6BBA">
      <w:pPr>
        <w:rPr>
          <w:sz w:val="24"/>
          <w:szCs w:val="24"/>
        </w:rPr>
      </w:pPr>
      <w:r w:rsidRPr="000E185C">
        <w:rPr>
          <w:sz w:val="24"/>
          <w:szCs w:val="24"/>
        </w:rPr>
        <w:t xml:space="preserve">sono atte a rivelare il </w:t>
      </w:r>
      <w:proofErr w:type="spellStart"/>
      <w:r w:rsidRPr="000E185C">
        <w:rPr>
          <w:sz w:val="24"/>
          <w:szCs w:val="24"/>
        </w:rPr>
        <w:t>know</w:t>
      </w:r>
      <w:proofErr w:type="spellEnd"/>
      <w:r w:rsidRPr="000E185C">
        <w:rPr>
          <w:sz w:val="24"/>
          <w:szCs w:val="24"/>
        </w:rPr>
        <w:t xml:space="preserve"> </w:t>
      </w:r>
      <w:proofErr w:type="spellStart"/>
      <w:r w:rsidRPr="000E185C">
        <w:rPr>
          <w:sz w:val="24"/>
          <w:szCs w:val="24"/>
        </w:rPr>
        <w:t>how</w:t>
      </w:r>
      <w:proofErr w:type="spellEnd"/>
      <w:r w:rsidRPr="000E185C">
        <w:rPr>
          <w:sz w:val="24"/>
          <w:szCs w:val="24"/>
        </w:rPr>
        <w:t xml:space="preserve"> industriale, tecnico e/o commerciale dell’operatore economico offerente, per le seguenti ragioni:</w:t>
      </w:r>
    </w:p>
    <w:p w14:paraId="061605AF" w14:textId="06AE76E7" w:rsidR="403C7DAC" w:rsidRPr="000E185C" w:rsidRDefault="403C7DAC" w:rsidP="656A49E4">
      <w:pPr>
        <w:jc w:val="both"/>
      </w:pPr>
      <w:r w:rsidRPr="000E185C">
        <w:rPr>
          <w:rFonts w:ascii="Arial" w:eastAsia="Arial" w:hAnsi="Arial" w:cs="Arial"/>
          <w:b/>
          <w:bCs/>
        </w:rPr>
        <w:t xml:space="preserve"> </w:t>
      </w:r>
    </w:p>
    <w:p w14:paraId="1DAAB224" w14:textId="307E9DD1" w:rsidR="403C7DAC" w:rsidRPr="000E185C" w:rsidRDefault="403C7DAC" w:rsidP="656A49E4">
      <w:pPr>
        <w:jc w:val="both"/>
      </w:pPr>
      <w:r w:rsidRPr="000E185C">
        <w:rPr>
          <w:rFonts w:ascii="Arial" w:eastAsia="Arial" w:hAnsi="Arial" w:cs="Arial"/>
          <w:b/>
          <w:bCs/>
        </w:rPr>
        <w:t xml:space="preserve"> </w:t>
      </w:r>
    </w:p>
    <w:p w14:paraId="5475BD89" w14:textId="3672F161" w:rsidR="403C7DAC" w:rsidRPr="000E185C" w:rsidRDefault="1ED1AD68" w:rsidP="656A49E4">
      <w:pPr>
        <w:jc w:val="both"/>
      </w:pPr>
      <w:r w:rsidRPr="000E185C">
        <w:rPr>
          <w:rFonts w:ascii="Arial" w:eastAsia="Arial" w:hAnsi="Arial" w:cs="Arial"/>
          <w:b/>
          <w:bCs/>
        </w:rPr>
        <w:t>…………………………………………………………………………………………………………………</w:t>
      </w:r>
    </w:p>
    <w:p w14:paraId="2CF8BCB0" w14:textId="4505DCB0" w:rsidR="403C7DAC" w:rsidRPr="000E185C" w:rsidRDefault="403C7DAC" w:rsidP="656A49E4">
      <w:pPr>
        <w:jc w:val="both"/>
      </w:pPr>
      <w:r w:rsidRPr="000E185C">
        <w:rPr>
          <w:rFonts w:ascii="Arial" w:eastAsia="Arial" w:hAnsi="Arial" w:cs="Arial"/>
          <w:b/>
          <w:bCs/>
        </w:rPr>
        <w:t xml:space="preserve"> </w:t>
      </w:r>
    </w:p>
    <w:p w14:paraId="06247CF2" w14:textId="00DE244C" w:rsidR="403C7DAC" w:rsidRPr="000E185C" w:rsidRDefault="1ED1AD68" w:rsidP="656A49E4">
      <w:pPr>
        <w:jc w:val="both"/>
      </w:pPr>
      <w:r w:rsidRPr="000E185C">
        <w:rPr>
          <w:rFonts w:ascii="Arial" w:eastAsia="Arial" w:hAnsi="Arial" w:cs="Arial"/>
          <w:b/>
          <w:bCs/>
        </w:rPr>
        <w:t>…………………………………………………………………………………………………………………</w:t>
      </w:r>
    </w:p>
    <w:p w14:paraId="0403AFE2" w14:textId="799260DB" w:rsidR="403C7DAC" w:rsidRPr="000E185C" w:rsidRDefault="403C7DAC" w:rsidP="656A49E4">
      <w:pPr>
        <w:jc w:val="both"/>
      </w:pPr>
      <w:r w:rsidRPr="000E185C">
        <w:rPr>
          <w:rFonts w:ascii="Arial" w:eastAsia="Arial" w:hAnsi="Arial" w:cs="Arial"/>
          <w:b/>
          <w:bCs/>
        </w:rPr>
        <w:t xml:space="preserve"> </w:t>
      </w:r>
    </w:p>
    <w:p w14:paraId="0E57BDFB" w14:textId="1374BE7A" w:rsidR="403C7DAC" w:rsidRPr="000E185C" w:rsidRDefault="1ED1AD68" w:rsidP="656A49E4">
      <w:pPr>
        <w:jc w:val="both"/>
      </w:pPr>
      <w:r w:rsidRPr="000E185C">
        <w:rPr>
          <w:rFonts w:ascii="Arial" w:eastAsia="Arial" w:hAnsi="Arial" w:cs="Arial"/>
          <w:b/>
          <w:bCs/>
        </w:rPr>
        <w:t>…………………………………………………………………………………………………………………</w:t>
      </w:r>
    </w:p>
    <w:p w14:paraId="5AC9AD55" w14:textId="2349F65B" w:rsidR="403C7DAC" w:rsidRPr="000E185C" w:rsidRDefault="403C7DAC" w:rsidP="656A49E4">
      <w:pPr>
        <w:jc w:val="both"/>
      </w:pPr>
      <w:r w:rsidRPr="000E185C">
        <w:rPr>
          <w:rFonts w:ascii="Arial" w:eastAsia="Arial" w:hAnsi="Arial" w:cs="Arial"/>
          <w:b/>
          <w:bCs/>
        </w:rPr>
        <w:t xml:space="preserve"> </w:t>
      </w:r>
    </w:p>
    <w:p w14:paraId="2E6190DD" w14:textId="7908610D" w:rsidR="403C7DAC" w:rsidRPr="000E185C" w:rsidRDefault="1ED1AD68" w:rsidP="656A49E4">
      <w:pPr>
        <w:jc w:val="both"/>
      </w:pPr>
      <w:r w:rsidRPr="000E185C">
        <w:rPr>
          <w:rFonts w:ascii="Arial" w:eastAsia="Arial" w:hAnsi="Arial" w:cs="Arial"/>
          <w:b/>
          <w:bCs/>
        </w:rPr>
        <w:t>…………………………………………………………………………………………………………………</w:t>
      </w:r>
    </w:p>
    <w:p w14:paraId="6ECB1268" w14:textId="4272DDDC" w:rsidR="403C7DAC" w:rsidRPr="000E185C" w:rsidRDefault="403C7DAC" w:rsidP="656A49E4">
      <w:pPr>
        <w:jc w:val="both"/>
      </w:pPr>
      <w:r w:rsidRPr="000E185C">
        <w:rPr>
          <w:rFonts w:ascii="Arial" w:eastAsia="Arial" w:hAnsi="Arial" w:cs="Arial"/>
          <w:b/>
          <w:bCs/>
        </w:rPr>
        <w:t xml:space="preserve"> </w:t>
      </w:r>
    </w:p>
    <w:p w14:paraId="3A93073D" w14:textId="71AAD8EE" w:rsidR="403C7DAC" w:rsidRPr="000E185C" w:rsidRDefault="1ED1AD68" w:rsidP="656A49E4">
      <w:pPr>
        <w:jc w:val="both"/>
      </w:pPr>
      <w:r w:rsidRPr="000E185C">
        <w:rPr>
          <w:rFonts w:ascii="Arial" w:eastAsia="Arial" w:hAnsi="Arial" w:cs="Arial"/>
          <w:b/>
          <w:bCs/>
        </w:rPr>
        <w:t>…………………………………………………………………………………………………………………</w:t>
      </w:r>
    </w:p>
    <w:p w14:paraId="51BE3863" w14:textId="4C7F043C" w:rsidR="007B6BBA" w:rsidRPr="000E185C" w:rsidRDefault="007B6BBA" w:rsidP="0D9CCC0F">
      <w:pPr>
        <w:jc w:val="both"/>
        <w:rPr>
          <w:rFonts w:ascii="Arial" w:eastAsia="Arial" w:hAnsi="Arial" w:cs="Arial"/>
          <w:b/>
          <w:bCs/>
        </w:rPr>
      </w:pPr>
    </w:p>
    <w:p w14:paraId="0986045C" w14:textId="28C80C7C" w:rsidR="007B6BBA" w:rsidRPr="000E185C" w:rsidRDefault="677824FD" w:rsidP="0D9CCC0F">
      <w:pPr>
        <w:rPr>
          <w:b/>
          <w:bCs/>
        </w:rPr>
      </w:pPr>
      <w:r w:rsidRPr="000E185C">
        <w:rPr>
          <w:b/>
          <w:bCs/>
        </w:rPr>
        <w:t>…………………………………………………………………………………………………………………</w:t>
      </w:r>
    </w:p>
    <w:p w14:paraId="75620174" w14:textId="77777777" w:rsidR="007B6BBA" w:rsidRPr="000E185C" w:rsidRDefault="007B6BBA" w:rsidP="007B6BBA">
      <w:pPr>
        <w:rPr>
          <w:b/>
        </w:rPr>
      </w:pPr>
    </w:p>
    <w:p w14:paraId="4BDEBCA5" w14:textId="091EAC96" w:rsidR="007B6BBA" w:rsidRPr="000E185C" w:rsidRDefault="677824FD" w:rsidP="0D9CCC0F">
      <w:pPr>
        <w:rPr>
          <w:b/>
          <w:bCs/>
        </w:rPr>
      </w:pPr>
      <w:r w:rsidRPr="000E185C">
        <w:rPr>
          <w:b/>
          <w:bCs/>
        </w:rPr>
        <w:t>…………………………………………………………………………………………………………………</w:t>
      </w:r>
    </w:p>
    <w:p w14:paraId="3AF7E95F" w14:textId="77777777" w:rsidR="007B6BBA" w:rsidRPr="000E185C" w:rsidRDefault="007B6BBA" w:rsidP="007B6BBA">
      <w:pPr>
        <w:rPr>
          <w:b/>
        </w:rPr>
      </w:pPr>
    </w:p>
    <w:p w14:paraId="53C0BCC6" w14:textId="31D7FCCB" w:rsidR="007B6BBA" w:rsidRPr="000E185C" w:rsidRDefault="677824FD" w:rsidP="0D9CCC0F">
      <w:pPr>
        <w:rPr>
          <w:b/>
          <w:bCs/>
        </w:rPr>
      </w:pPr>
      <w:r w:rsidRPr="000E185C">
        <w:rPr>
          <w:b/>
          <w:bCs/>
        </w:rPr>
        <w:t>…………………………………………………………………………………………………………………</w:t>
      </w:r>
    </w:p>
    <w:p w14:paraId="2416DAE9" w14:textId="77777777" w:rsidR="007B6BBA" w:rsidRPr="000E185C" w:rsidRDefault="007B6BBA" w:rsidP="007B6BBA">
      <w:pPr>
        <w:rPr>
          <w:b/>
        </w:rPr>
      </w:pPr>
    </w:p>
    <w:p w14:paraId="1BD8F477" w14:textId="3853D3DC" w:rsidR="007B6BBA" w:rsidRPr="000E185C" w:rsidRDefault="677824FD" w:rsidP="0D9CCC0F">
      <w:pPr>
        <w:rPr>
          <w:b/>
          <w:bCs/>
        </w:rPr>
      </w:pPr>
      <w:r w:rsidRPr="000E185C">
        <w:rPr>
          <w:b/>
          <w:bCs/>
        </w:rPr>
        <w:t>…………………………………………………………………………………………………………………</w:t>
      </w:r>
    </w:p>
    <w:p w14:paraId="6D272835" w14:textId="77777777" w:rsidR="007B6BBA" w:rsidRPr="000E185C" w:rsidRDefault="007B6BBA" w:rsidP="007B6BBA">
      <w:pPr>
        <w:rPr>
          <w:b/>
        </w:rPr>
      </w:pPr>
    </w:p>
    <w:p w14:paraId="123E7530" w14:textId="07E32EEB" w:rsidR="007B6BBA" w:rsidRPr="000E185C" w:rsidRDefault="677824FD" w:rsidP="0D9CCC0F">
      <w:pPr>
        <w:rPr>
          <w:b/>
          <w:bCs/>
        </w:rPr>
      </w:pPr>
      <w:r w:rsidRPr="000E185C">
        <w:rPr>
          <w:b/>
          <w:bCs/>
        </w:rPr>
        <w:t>…………………………………………………………………………………………………………………</w:t>
      </w:r>
    </w:p>
    <w:p w14:paraId="2C858C5C" w14:textId="77777777" w:rsidR="0040741B" w:rsidRPr="000E185C" w:rsidRDefault="0040741B" w:rsidP="0040741B"/>
    <w:p w14:paraId="1A666F87" w14:textId="77777777" w:rsidR="0040741B" w:rsidRPr="000E185C" w:rsidRDefault="0040741B" w:rsidP="0040741B"/>
    <w:p w14:paraId="08953FC7" w14:textId="4F0626DB" w:rsidR="0040741B" w:rsidRPr="000E185C" w:rsidRDefault="17D9E523" w:rsidP="0D9CCC0F">
      <w:pPr>
        <w:pStyle w:val="Titolo3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0E185C">
        <w:rPr>
          <w:rFonts w:ascii="Times New Roman" w:hAnsi="Times New Roman" w:cs="Times New Roman"/>
          <w:color w:val="auto"/>
        </w:rPr>
        <w:t>Luogo, data</w:t>
      </w:r>
    </w:p>
    <w:p w14:paraId="5E937AEE" w14:textId="2FDF1276" w:rsidR="0040741B" w:rsidRPr="000E185C" w:rsidRDefault="0040741B" w:rsidP="0D9CCC0F">
      <w:pPr>
        <w:pStyle w:val="Titolo3"/>
        <w:jc w:val="both"/>
        <w:rPr>
          <w:rFonts w:ascii="Times New Roman" w:hAnsi="Times New Roman" w:cs="Times New Roman"/>
          <w:color w:val="auto"/>
        </w:rPr>
      </w:pPr>
    </w:p>
    <w:p w14:paraId="66D15A2B" w14:textId="79E1F9B1" w:rsidR="0040741B" w:rsidRPr="000E185C" w:rsidRDefault="17D9E523" w:rsidP="0D9CCC0F">
      <w:pPr>
        <w:pStyle w:val="Titolo3"/>
        <w:ind w:left="3540" w:firstLine="708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0E185C">
        <w:rPr>
          <w:rFonts w:ascii="Times New Roman" w:hAnsi="Times New Roman" w:cs="Times New Roman"/>
          <w:color w:val="auto"/>
        </w:rPr>
        <w:t>Firma digitale del legale rappresentante</w:t>
      </w:r>
      <w:r w:rsidR="007A1474">
        <w:rPr>
          <w:rStyle w:val="Rimandonotaapidipagina"/>
          <w:rFonts w:ascii="Times New Roman" w:hAnsi="Times New Roman" w:cs="Times New Roman"/>
          <w:color w:val="auto"/>
        </w:rPr>
        <w:footnoteReference w:id="2"/>
      </w:r>
    </w:p>
    <w:p w14:paraId="087D1272" w14:textId="77777777" w:rsidR="0040741B" w:rsidRPr="000E185C" w:rsidRDefault="0040741B" w:rsidP="0040741B"/>
    <w:p w14:paraId="401A9001" w14:textId="5C16100C" w:rsidR="00E07A50" w:rsidRPr="000E185C" w:rsidRDefault="0040741B" w:rsidP="0D9CCC0F">
      <w:pPr>
        <w:rPr>
          <w:sz w:val="18"/>
          <w:szCs w:val="18"/>
        </w:rPr>
      </w:pPr>
      <w:r w:rsidRPr="000E185C">
        <w:rPr>
          <w:sz w:val="18"/>
          <w:szCs w:val="18"/>
        </w:rPr>
        <w:tab/>
      </w:r>
      <w:r w:rsidRPr="000E185C">
        <w:rPr>
          <w:sz w:val="18"/>
          <w:szCs w:val="18"/>
        </w:rPr>
        <w:tab/>
      </w:r>
      <w:r w:rsidRPr="000E185C">
        <w:rPr>
          <w:sz w:val="18"/>
          <w:szCs w:val="18"/>
        </w:rPr>
        <w:tab/>
      </w:r>
      <w:r w:rsidRPr="000E185C">
        <w:rPr>
          <w:sz w:val="18"/>
          <w:szCs w:val="18"/>
        </w:rPr>
        <w:tab/>
      </w:r>
      <w:r w:rsidRPr="000E185C">
        <w:rPr>
          <w:sz w:val="18"/>
          <w:szCs w:val="18"/>
        </w:rPr>
        <w:tab/>
      </w:r>
      <w:r w:rsidRPr="000E185C">
        <w:rPr>
          <w:sz w:val="18"/>
          <w:szCs w:val="18"/>
        </w:rPr>
        <w:tab/>
      </w:r>
      <w:r w:rsidRPr="000E185C">
        <w:rPr>
          <w:sz w:val="18"/>
          <w:szCs w:val="18"/>
        </w:rPr>
        <w:tab/>
      </w:r>
      <w:r w:rsidRPr="000E185C">
        <w:rPr>
          <w:sz w:val="18"/>
          <w:szCs w:val="18"/>
        </w:rPr>
        <w:tab/>
      </w:r>
      <w:r w:rsidRPr="000E185C">
        <w:rPr>
          <w:sz w:val="18"/>
          <w:szCs w:val="18"/>
        </w:rPr>
        <w:tab/>
      </w:r>
      <w:r w:rsidRPr="000E185C">
        <w:rPr>
          <w:sz w:val="18"/>
          <w:szCs w:val="18"/>
        </w:rPr>
        <w:tab/>
      </w:r>
      <w:r w:rsidRPr="000E185C">
        <w:rPr>
          <w:sz w:val="18"/>
          <w:szCs w:val="18"/>
        </w:rPr>
        <w:tab/>
      </w:r>
      <w:r w:rsidRPr="000E185C">
        <w:rPr>
          <w:sz w:val="18"/>
          <w:szCs w:val="18"/>
        </w:rPr>
        <w:tab/>
      </w:r>
      <w:r w:rsidRPr="000E185C">
        <w:rPr>
          <w:sz w:val="18"/>
          <w:szCs w:val="18"/>
        </w:rPr>
        <w:tab/>
      </w:r>
      <w:r w:rsidRPr="000E185C">
        <w:rPr>
          <w:sz w:val="18"/>
          <w:szCs w:val="18"/>
        </w:rPr>
        <w:tab/>
      </w:r>
      <w:r w:rsidRPr="000E185C">
        <w:rPr>
          <w:sz w:val="18"/>
          <w:szCs w:val="18"/>
        </w:rPr>
        <w:tab/>
      </w:r>
      <w:r w:rsidRPr="000E185C">
        <w:rPr>
          <w:sz w:val="18"/>
          <w:szCs w:val="18"/>
        </w:rPr>
        <w:tab/>
      </w:r>
      <w:r w:rsidR="00A55711" w:rsidRPr="000E185C">
        <w:rPr>
          <w:sz w:val="18"/>
          <w:szCs w:val="18"/>
        </w:rPr>
        <w:tab/>
      </w:r>
      <w:r w:rsidR="00A55711" w:rsidRPr="000E185C">
        <w:rPr>
          <w:sz w:val="18"/>
          <w:szCs w:val="18"/>
        </w:rPr>
        <w:tab/>
      </w:r>
      <w:r w:rsidR="00A55711" w:rsidRPr="000E185C">
        <w:rPr>
          <w:sz w:val="18"/>
          <w:szCs w:val="18"/>
        </w:rPr>
        <w:tab/>
      </w:r>
      <w:r w:rsidR="00A55711" w:rsidRPr="000E185C">
        <w:rPr>
          <w:sz w:val="18"/>
          <w:szCs w:val="18"/>
        </w:rPr>
        <w:tab/>
      </w:r>
      <w:r w:rsidR="00A55711" w:rsidRPr="000E185C">
        <w:rPr>
          <w:sz w:val="18"/>
          <w:szCs w:val="18"/>
        </w:rPr>
        <w:tab/>
      </w:r>
      <w:r w:rsidR="00A55711" w:rsidRPr="000E185C">
        <w:rPr>
          <w:sz w:val="18"/>
          <w:szCs w:val="18"/>
        </w:rPr>
        <w:tab/>
      </w:r>
      <w:r w:rsidR="00A55711" w:rsidRPr="000E185C">
        <w:rPr>
          <w:sz w:val="18"/>
          <w:szCs w:val="18"/>
        </w:rPr>
        <w:tab/>
      </w:r>
      <w:r w:rsidR="45BB1FFD" w:rsidRPr="000E185C">
        <w:rPr>
          <w:sz w:val="18"/>
          <w:szCs w:val="18"/>
        </w:rPr>
        <w:t xml:space="preserve">                                                                                                     </w:t>
      </w:r>
      <w:r w:rsidR="0D3EDC52" w:rsidRPr="000E185C">
        <w:rPr>
          <w:sz w:val="18"/>
          <w:szCs w:val="18"/>
        </w:rPr>
        <w:t xml:space="preserve">      _</w:t>
      </w:r>
      <w:r w:rsidR="745270C3" w:rsidRPr="000E185C">
        <w:rPr>
          <w:sz w:val="18"/>
          <w:szCs w:val="18"/>
        </w:rPr>
        <w:t>__________________________________</w:t>
      </w:r>
      <w:r w:rsidR="029764D8" w:rsidRPr="000E185C">
        <w:rPr>
          <w:sz w:val="18"/>
          <w:szCs w:val="18"/>
        </w:rPr>
        <w:t xml:space="preserve">   </w:t>
      </w:r>
    </w:p>
    <w:p w14:paraId="1185D80E" w14:textId="6F559354" w:rsidR="00E07A50" w:rsidRPr="000E185C" w:rsidRDefault="00E07A50" w:rsidP="0D9CCC0F">
      <w:pPr>
        <w:rPr>
          <w:sz w:val="18"/>
          <w:szCs w:val="18"/>
        </w:rPr>
      </w:pPr>
    </w:p>
    <w:p w14:paraId="390C5AC5" w14:textId="0103DA61" w:rsidR="00E07A50" w:rsidRPr="000E185C" w:rsidRDefault="00E07A50" w:rsidP="0D9CCC0F">
      <w:pPr>
        <w:rPr>
          <w:sz w:val="18"/>
          <w:szCs w:val="18"/>
        </w:rPr>
      </w:pPr>
    </w:p>
    <w:p w14:paraId="620A9EB9" w14:textId="1482AE7E" w:rsidR="00E07A50" w:rsidRPr="000E185C" w:rsidRDefault="029764D8" w:rsidP="0D9CCC0F">
      <w:pPr>
        <w:rPr>
          <w:sz w:val="24"/>
          <w:szCs w:val="24"/>
        </w:rPr>
      </w:pPr>
      <w:r w:rsidRPr="000E185C">
        <w:rPr>
          <w:sz w:val="24"/>
          <w:szCs w:val="24"/>
        </w:rPr>
        <w:t>Allegati: n. _____   schede tecniche</w:t>
      </w:r>
    </w:p>
    <w:p w14:paraId="40677772" w14:textId="6A9C47F8" w:rsidR="00E07A50" w:rsidRPr="000E185C" w:rsidRDefault="00394F9A" w:rsidP="0D9CCC0F">
      <w:pPr>
        <w:rPr>
          <w:sz w:val="24"/>
          <w:szCs w:val="24"/>
        </w:rPr>
      </w:pPr>
      <w:r w:rsidRPr="000E185C">
        <w:rPr>
          <w:sz w:val="24"/>
          <w:szCs w:val="24"/>
        </w:rPr>
        <w:t xml:space="preserve">                n. ____</w:t>
      </w:r>
      <w:proofErr w:type="gramStart"/>
      <w:r w:rsidRPr="000E185C">
        <w:rPr>
          <w:sz w:val="24"/>
          <w:szCs w:val="24"/>
        </w:rPr>
        <w:t xml:space="preserve">_  </w:t>
      </w:r>
      <w:r w:rsidR="029764D8" w:rsidRPr="000E185C">
        <w:rPr>
          <w:sz w:val="24"/>
          <w:szCs w:val="24"/>
        </w:rPr>
        <w:t>schema</w:t>
      </w:r>
      <w:proofErr w:type="gramEnd"/>
      <w:r w:rsidR="029764D8" w:rsidRPr="000E185C">
        <w:rPr>
          <w:sz w:val="24"/>
          <w:szCs w:val="24"/>
        </w:rPr>
        <w:t xml:space="preserve"> “</w:t>
      </w:r>
      <w:proofErr w:type="spellStart"/>
      <w:r w:rsidR="029764D8" w:rsidRPr="000E185C">
        <w:rPr>
          <w:sz w:val="24"/>
          <w:szCs w:val="24"/>
        </w:rPr>
        <w:t>as</w:t>
      </w:r>
      <w:proofErr w:type="spellEnd"/>
      <w:r w:rsidR="029764D8" w:rsidRPr="000E185C">
        <w:rPr>
          <w:sz w:val="24"/>
          <w:szCs w:val="24"/>
        </w:rPr>
        <w:t xml:space="preserve"> </w:t>
      </w:r>
      <w:proofErr w:type="spellStart"/>
      <w:r w:rsidR="029764D8" w:rsidRPr="000E185C">
        <w:rPr>
          <w:sz w:val="24"/>
          <w:szCs w:val="24"/>
        </w:rPr>
        <w:t>built</w:t>
      </w:r>
      <w:proofErr w:type="spellEnd"/>
      <w:r w:rsidR="029764D8" w:rsidRPr="000E185C">
        <w:rPr>
          <w:sz w:val="24"/>
          <w:szCs w:val="24"/>
        </w:rPr>
        <w:t>”</w:t>
      </w:r>
    </w:p>
    <w:sectPr w:rsidR="00E07A50" w:rsidRPr="000E185C" w:rsidSect="00DC4A68">
      <w:headerReference w:type="default" r:id="rId11"/>
      <w:footerReference w:type="default" r:id="rId12"/>
      <w:pgSz w:w="11906" w:h="16838"/>
      <w:pgMar w:top="1134" w:right="1134" w:bottom="567" w:left="1134" w:header="357" w:footer="61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EB17E9" w16cid:durableId="20ED2B2B"/>
  <w16cid:commentId w16cid:paraId="2E521F1C" w16cid:durableId="215404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06166" w14:textId="77777777" w:rsidR="000059E8" w:rsidRDefault="000059E8">
      <w:r>
        <w:separator/>
      </w:r>
    </w:p>
  </w:endnote>
  <w:endnote w:type="continuationSeparator" w:id="0">
    <w:p w14:paraId="6AD09972" w14:textId="77777777" w:rsidR="000059E8" w:rsidRDefault="000059E8">
      <w:r>
        <w:continuationSeparator/>
      </w:r>
    </w:p>
  </w:endnote>
  <w:endnote w:type="continuationNotice" w:id="1">
    <w:p w14:paraId="7015D65A" w14:textId="77777777" w:rsidR="000059E8" w:rsidRDefault="000059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545678"/>
      <w:docPartObj>
        <w:docPartGallery w:val="Page Numbers (Bottom of Page)"/>
        <w:docPartUnique/>
      </w:docPartObj>
    </w:sdtPr>
    <w:sdtEndPr/>
    <w:sdtContent>
      <w:p w14:paraId="4C2CFD63" w14:textId="28367624" w:rsidR="000059E8" w:rsidRDefault="000059E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87D">
          <w:rPr>
            <w:noProof/>
          </w:rPr>
          <w:t>17</w:t>
        </w:r>
        <w:r>
          <w:fldChar w:fldCharType="end"/>
        </w:r>
      </w:p>
    </w:sdtContent>
  </w:sdt>
  <w:p w14:paraId="6BD27F69" w14:textId="77777777" w:rsidR="000059E8" w:rsidRPr="0041618B" w:rsidRDefault="000059E8" w:rsidP="0041618B">
    <w:pPr>
      <w:pStyle w:val="Pidipagina"/>
      <w:tabs>
        <w:tab w:val="clear" w:pos="9638"/>
        <w:tab w:val="right" w:pos="10065"/>
      </w:tabs>
      <w:ind w:left="-284" w:right="-285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2E912" w14:textId="77777777" w:rsidR="000059E8" w:rsidRDefault="000059E8">
      <w:r>
        <w:separator/>
      </w:r>
    </w:p>
  </w:footnote>
  <w:footnote w:type="continuationSeparator" w:id="0">
    <w:p w14:paraId="05FDFBDD" w14:textId="77777777" w:rsidR="000059E8" w:rsidRDefault="000059E8">
      <w:r>
        <w:continuationSeparator/>
      </w:r>
    </w:p>
  </w:footnote>
  <w:footnote w:type="continuationNotice" w:id="1">
    <w:p w14:paraId="433AAE43" w14:textId="77777777" w:rsidR="000059E8" w:rsidRDefault="000059E8"/>
  </w:footnote>
  <w:footnote w:id="2">
    <w:p w14:paraId="6D34EFF6" w14:textId="253BF4D2" w:rsidR="007A1474" w:rsidRDefault="007A1474" w:rsidP="007A147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bookmarkStart w:id="7" w:name="_GoBack"/>
      <w:bookmarkEnd w:id="7"/>
      <w:r w:rsidRPr="00626395">
        <w:t>Nel caso in cui l’offerta economica sia sottoscritta da un procuratore dell’operatore economico, deve essere presentata all’Università, in copia conforme, la relativa procura speciale da cui lo stesso trae i poteri di firma, contenuta nella busta Documentazione.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27F61" w14:textId="1EC26498" w:rsidR="000059E8" w:rsidRDefault="000059E8" w:rsidP="002A0F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223"/>
    <w:multiLevelType w:val="hybridMultilevel"/>
    <w:tmpl w:val="DA78B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30EE"/>
    <w:multiLevelType w:val="hybridMultilevel"/>
    <w:tmpl w:val="8496FBA0"/>
    <w:lvl w:ilvl="0" w:tplc="2CC01F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1544"/>
    <w:multiLevelType w:val="multilevel"/>
    <w:tmpl w:val="E0B04520"/>
    <w:styleLink w:val="NTito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CC14F3"/>
    <w:multiLevelType w:val="hybridMultilevel"/>
    <w:tmpl w:val="B2F4AC4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F320B"/>
    <w:multiLevelType w:val="hybridMultilevel"/>
    <w:tmpl w:val="3E582F74"/>
    <w:lvl w:ilvl="0" w:tplc="BF2A5D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A2943"/>
    <w:multiLevelType w:val="hybridMultilevel"/>
    <w:tmpl w:val="6520E5EC"/>
    <w:styleLink w:val="List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997F0B"/>
    <w:multiLevelType w:val="singleLevel"/>
    <w:tmpl w:val="04100011"/>
    <w:styleLink w:val="List10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FF87AD8"/>
    <w:multiLevelType w:val="hybridMultilevel"/>
    <w:tmpl w:val="D7627C8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23D69"/>
    <w:multiLevelType w:val="singleLevel"/>
    <w:tmpl w:val="3738A96E"/>
    <w:styleLink w:val="List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9" w15:restartNumberingAfterBreak="0">
    <w:nsid w:val="71117AE6"/>
    <w:multiLevelType w:val="hybridMultilevel"/>
    <w:tmpl w:val="5DB2D06A"/>
    <w:styleLink w:val="List13"/>
    <w:lvl w:ilvl="0" w:tplc="E17607E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77EF8"/>
    <w:multiLevelType w:val="multilevel"/>
    <w:tmpl w:val="E0B04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594856"/>
    <w:multiLevelType w:val="hybridMultilevel"/>
    <w:tmpl w:val="92123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0"/>
  </w:num>
  <w:num w:numId="12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000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3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CF"/>
    <w:rsid w:val="00000BC0"/>
    <w:rsid w:val="0000119A"/>
    <w:rsid w:val="00002206"/>
    <w:rsid w:val="00002F6E"/>
    <w:rsid w:val="00003775"/>
    <w:rsid w:val="00004835"/>
    <w:rsid w:val="00004B41"/>
    <w:rsid w:val="000059E8"/>
    <w:rsid w:val="000075D9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4C0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37979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1917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5940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B1E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520B"/>
    <w:rsid w:val="000D68E1"/>
    <w:rsid w:val="000D6C48"/>
    <w:rsid w:val="000D74D4"/>
    <w:rsid w:val="000D7C49"/>
    <w:rsid w:val="000D7D9F"/>
    <w:rsid w:val="000E0419"/>
    <w:rsid w:val="000E14F5"/>
    <w:rsid w:val="000E185C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0B6"/>
    <w:rsid w:val="000F019B"/>
    <w:rsid w:val="000F0C35"/>
    <w:rsid w:val="000F109B"/>
    <w:rsid w:val="000F1B07"/>
    <w:rsid w:val="000F25E9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4D96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292C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037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68B5"/>
    <w:rsid w:val="001672B4"/>
    <w:rsid w:val="00170400"/>
    <w:rsid w:val="00170CFE"/>
    <w:rsid w:val="00170ECC"/>
    <w:rsid w:val="0017294F"/>
    <w:rsid w:val="00173125"/>
    <w:rsid w:val="0017338B"/>
    <w:rsid w:val="001733EA"/>
    <w:rsid w:val="001749F9"/>
    <w:rsid w:val="00174AA0"/>
    <w:rsid w:val="00174DF7"/>
    <w:rsid w:val="00175DA5"/>
    <w:rsid w:val="00175E14"/>
    <w:rsid w:val="001761F3"/>
    <w:rsid w:val="00176305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5C7E"/>
    <w:rsid w:val="001877EC"/>
    <w:rsid w:val="00190C21"/>
    <w:rsid w:val="001918CE"/>
    <w:rsid w:val="00191E41"/>
    <w:rsid w:val="0019287F"/>
    <w:rsid w:val="00194F14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6C03"/>
    <w:rsid w:val="001B721D"/>
    <w:rsid w:val="001C090D"/>
    <w:rsid w:val="001C1689"/>
    <w:rsid w:val="001C1FEE"/>
    <w:rsid w:val="001C296E"/>
    <w:rsid w:val="001C3133"/>
    <w:rsid w:val="001C431B"/>
    <w:rsid w:val="001C443F"/>
    <w:rsid w:val="001C44A0"/>
    <w:rsid w:val="001C7B74"/>
    <w:rsid w:val="001D0677"/>
    <w:rsid w:val="001D1BB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E77ED"/>
    <w:rsid w:val="001F0088"/>
    <w:rsid w:val="001F13E2"/>
    <w:rsid w:val="001F14B5"/>
    <w:rsid w:val="001F18E4"/>
    <w:rsid w:val="001F202B"/>
    <w:rsid w:val="001F2664"/>
    <w:rsid w:val="001F2910"/>
    <w:rsid w:val="001F2CCB"/>
    <w:rsid w:val="001F34E0"/>
    <w:rsid w:val="001F386E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313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4347"/>
    <w:rsid w:val="002144B8"/>
    <w:rsid w:val="00215066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5DCA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5F0F"/>
    <w:rsid w:val="00256605"/>
    <w:rsid w:val="00256940"/>
    <w:rsid w:val="00256CE1"/>
    <w:rsid w:val="00257971"/>
    <w:rsid w:val="0026010E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67A87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21DD"/>
    <w:rsid w:val="002831D9"/>
    <w:rsid w:val="00284119"/>
    <w:rsid w:val="002844C4"/>
    <w:rsid w:val="00284B08"/>
    <w:rsid w:val="0028527F"/>
    <w:rsid w:val="002852CC"/>
    <w:rsid w:val="002901D7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1ED3"/>
    <w:rsid w:val="00302533"/>
    <w:rsid w:val="0030346B"/>
    <w:rsid w:val="00303F77"/>
    <w:rsid w:val="0030410D"/>
    <w:rsid w:val="003044F6"/>
    <w:rsid w:val="003052AF"/>
    <w:rsid w:val="003053DA"/>
    <w:rsid w:val="003054B8"/>
    <w:rsid w:val="003055DF"/>
    <w:rsid w:val="00306F34"/>
    <w:rsid w:val="00307EA7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105C"/>
    <w:rsid w:val="00322A99"/>
    <w:rsid w:val="00322CBC"/>
    <w:rsid w:val="003230DE"/>
    <w:rsid w:val="00323A31"/>
    <w:rsid w:val="00323AE5"/>
    <w:rsid w:val="00323E7A"/>
    <w:rsid w:val="00324038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B0A"/>
    <w:rsid w:val="00330F59"/>
    <w:rsid w:val="003315FA"/>
    <w:rsid w:val="003317C9"/>
    <w:rsid w:val="00333699"/>
    <w:rsid w:val="00333C24"/>
    <w:rsid w:val="0033431F"/>
    <w:rsid w:val="00335048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3B4A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32"/>
    <w:rsid w:val="003846EC"/>
    <w:rsid w:val="00384776"/>
    <w:rsid w:val="0038564F"/>
    <w:rsid w:val="003875D1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4F9A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697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4F17"/>
    <w:rsid w:val="003C5100"/>
    <w:rsid w:val="003C5BF9"/>
    <w:rsid w:val="003C62C3"/>
    <w:rsid w:val="003C68BE"/>
    <w:rsid w:val="003C7239"/>
    <w:rsid w:val="003C7301"/>
    <w:rsid w:val="003C7CCA"/>
    <w:rsid w:val="003D035B"/>
    <w:rsid w:val="003D0479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4BA"/>
    <w:rsid w:val="003D6C13"/>
    <w:rsid w:val="003D6E6A"/>
    <w:rsid w:val="003D6E9E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17D3"/>
    <w:rsid w:val="003F1C41"/>
    <w:rsid w:val="003F2398"/>
    <w:rsid w:val="003F245E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0741B"/>
    <w:rsid w:val="00410CE9"/>
    <w:rsid w:val="00410D13"/>
    <w:rsid w:val="00413138"/>
    <w:rsid w:val="004131B4"/>
    <w:rsid w:val="004142D4"/>
    <w:rsid w:val="004160D0"/>
    <w:rsid w:val="0041618B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705"/>
    <w:rsid w:val="00430947"/>
    <w:rsid w:val="00430A20"/>
    <w:rsid w:val="00431203"/>
    <w:rsid w:val="0043129D"/>
    <w:rsid w:val="00431EB0"/>
    <w:rsid w:val="00432761"/>
    <w:rsid w:val="00432846"/>
    <w:rsid w:val="00432B62"/>
    <w:rsid w:val="00434996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6E7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B7E"/>
    <w:rsid w:val="00466E73"/>
    <w:rsid w:val="0047002B"/>
    <w:rsid w:val="004700D2"/>
    <w:rsid w:val="00471010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2AC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96493"/>
    <w:rsid w:val="004A0772"/>
    <w:rsid w:val="004A0932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1C0"/>
    <w:rsid w:val="004C55F8"/>
    <w:rsid w:val="004C5729"/>
    <w:rsid w:val="004C5B1C"/>
    <w:rsid w:val="004C649F"/>
    <w:rsid w:val="004C65A0"/>
    <w:rsid w:val="004C65D6"/>
    <w:rsid w:val="004C6EEE"/>
    <w:rsid w:val="004C6F44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1B4"/>
    <w:rsid w:val="00511AA4"/>
    <w:rsid w:val="00512FC0"/>
    <w:rsid w:val="00513081"/>
    <w:rsid w:val="005137CF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37F7"/>
    <w:rsid w:val="00534200"/>
    <w:rsid w:val="00534263"/>
    <w:rsid w:val="005342EC"/>
    <w:rsid w:val="0053485D"/>
    <w:rsid w:val="00534BA9"/>
    <w:rsid w:val="00535778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6DF4"/>
    <w:rsid w:val="0056718F"/>
    <w:rsid w:val="00567AC9"/>
    <w:rsid w:val="00567D89"/>
    <w:rsid w:val="00567F9A"/>
    <w:rsid w:val="005707FE"/>
    <w:rsid w:val="00571EAF"/>
    <w:rsid w:val="00572B0B"/>
    <w:rsid w:val="0057334D"/>
    <w:rsid w:val="00573388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3DF6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3CAF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79A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95B"/>
    <w:rsid w:val="005E2A47"/>
    <w:rsid w:val="005E2A7E"/>
    <w:rsid w:val="005E4170"/>
    <w:rsid w:val="005E51AA"/>
    <w:rsid w:val="005E689C"/>
    <w:rsid w:val="005F16F1"/>
    <w:rsid w:val="005F23F1"/>
    <w:rsid w:val="005F2613"/>
    <w:rsid w:val="005F2934"/>
    <w:rsid w:val="005F3899"/>
    <w:rsid w:val="005F3F7A"/>
    <w:rsid w:val="005F4104"/>
    <w:rsid w:val="005F5E4B"/>
    <w:rsid w:val="005F69C4"/>
    <w:rsid w:val="005F6B32"/>
    <w:rsid w:val="005F774D"/>
    <w:rsid w:val="00601CBB"/>
    <w:rsid w:val="00601EDD"/>
    <w:rsid w:val="0060242D"/>
    <w:rsid w:val="006029B5"/>
    <w:rsid w:val="00604D3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4294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BDE"/>
    <w:rsid w:val="00624277"/>
    <w:rsid w:val="00624BE7"/>
    <w:rsid w:val="00626B73"/>
    <w:rsid w:val="00626BDF"/>
    <w:rsid w:val="00626DA1"/>
    <w:rsid w:val="0062701B"/>
    <w:rsid w:val="00627682"/>
    <w:rsid w:val="0062772E"/>
    <w:rsid w:val="00627D15"/>
    <w:rsid w:val="00630CE5"/>
    <w:rsid w:val="00631A71"/>
    <w:rsid w:val="00631BD6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D17"/>
    <w:rsid w:val="00637FBF"/>
    <w:rsid w:val="0064129D"/>
    <w:rsid w:val="00641EA1"/>
    <w:rsid w:val="00642D23"/>
    <w:rsid w:val="00642FF2"/>
    <w:rsid w:val="00645464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657B"/>
    <w:rsid w:val="0066770E"/>
    <w:rsid w:val="00670655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05A3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818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916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305F"/>
    <w:rsid w:val="0070317D"/>
    <w:rsid w:val="007031F6"/>
    <w:rsid w:val="0070454D"/>
    <w:rsid w:val="00705058"/>
    <w:rsid w:val="00705BCA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3799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57EA6"/>
    <w:rsid w:val="00760CEC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63E"/>
    <w:rsid w:val="00770939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610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009F"/>
    <w:rsid w:val="007A03A0"/>
    <w:rsid w:val="007A1474"/>
    <w:rsid w:val="007A25F1"/>
    <w:rsid w:val="007A2673"/>
    <w:rsid w:val="007A349C"/>
    <w:rsid w:val="007A38CF"/>
    <w:rsid w:val="007A5BAE"/>
    <w:rsid w:val="007A6197"/>
    <w:rsid w:val="007A6B9B"/>
    <w:rsid w:val="007A7E92"/>
    <w:rsid w:val="007A7FC1"/>
    <w:rsid w:val="007B00E3"/>
    <w:rsid w:val="007B0768"/>
    <w:rsid w:val="007B0D71"/>
    <w:rsid w:val="007B18E4"/>
    <w:rsid w:val="007B1C93"/>
    <w:rsid w:val="007B2416"/>
    <w:rsid w:val="007B26AD"/>
    <w:rsid w:val="007B2702"/>
    <w:rsid w:val="007B2B39"/>
    <w:rsid w:val="007B30C9"/>
    <w:rsid w:val="007B3900"/>
    <w:rsid w:val="007B6275"/>
    <w:rsid w:val="007B69B7"/>
    <w:rsid w:val="007B6BBA"/>
    <w:rsid w:val="007B6CC5"/>
    <w:rsid w:val="007C016D"/>
    <w:rsid w:val="007C0E7B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29E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17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8EC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7F7CF8"/>
    <w:rsid w:val="008002A7"/>
    <w:rsid w:val="00800493"/>
    <w:rsid w:val="00801618"/>
    <w:rsid w:val="008017FC"/>
    <w:rsid w:val="00801943"/>
    <w:rsid w:val="00801D7F"/>
    <w:rsid w:val="00802E51"/>
    <w:rsid w:val="00803B87"/>
    <w:rsid w:val="00803BFD"/>
    <w:rsid w:val="0080403C"/>
    <w:rsid w:val="00804120"/>
    <w:rsid w:val="00804235"/>
    <w:rsid w:val="008042A4"/>
    <w:rsid w:val="00804327"/>
    <w:rsid w:val="008043A8"/>
    <w:rsid w:val="00804409"/>
    <w:rsid w:val="00804740"/>
    <w:rsid w:val="00807C1E"/>
    <w:rsid w:val="00807F19"/>
    <w:rsid w:val="00810327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AD5"/>
    <w:rsid w:val="00830E77"/>
    <w:rsid w:val="00831777"/>
    <w:rsid w:val="008327D4"/>
    <w:rsid w:val="00832C7B"/>
    <w:rsid w:val="00832D24"/>
    <w:rsid w:val="00832E7A"/>
    <w:rsid w:val="008335CA"/>
    <w:rsid w:val="0083548E"/>
    <w:rsid w:val="00835947"/>
    <w:rsid w:val="00835D4C"/>
    <w:rsid w:val="008360CF"/>
    <w:rsid w:val="00836D57"/>
    <w:rsid w:val="008375A8"/>
    <w:rsid w:val="008421F1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5F91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383"/>
    <w:rsid w:val="00873AD0"/>
    <w:rsid w:val="00873EB1"/>
    <w:rsid w:val="008745F4"/>
    <w:rsid w:val="008747B8"/>
    <w:rsid w:val="008748F2"/>
    <w:rsid w:val="00874AE1"/>
    <w:rsid w:val="00874F9A"/>
    <w:rsid w:val="0087541C"/>
    <w:rsid w:val="0087576C"/>
    <w:rsid w:val="00875CC1"/>
    <w:rsid w:val="00875DD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47DA"/>
    <w:rsid w:val="008852F3"/>
    <w:rsid w:val="00885D63"/>
    <w:rsid w:val="00886F2D"/>
    <w:rsid w:val="0088711F"/>
    <w:rsid w:val="00887810"/>
    <w:rsid w:val="00887975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54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6DCD"/>
    <w:rsid w:val="008B7A04"/>
    <w:rsid w:val="008B7A52"/>
    <w:rsid w:val="008C0638"/>
    <w:rsid w:val="008C08EE"/>
    <w:rsid w:val="008C098F"/>
    <w:rsid w:val="008C0CF0"/>
    <w:rsid w:val="008C15B0"/>
    <w:rsid w:val="008C162B"/>
    <w:rsid w:val="008C26A2"/>
    <w:rsid w:val="008C280C"/>
    <w:rsid w:val="008C31CD"/>
    <w:rsid w:val="008C4773"/>
    <w:rsid w:val="008C5028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4FDB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6BC"/>
    <w:rsid w:val="00921E55"/>
    <w:rsid w:val="00921E69"/>
    <w:rsid w:val="009232E5"/>
    <w:rsid w:val="00923DFD"/>
    <w:rsid w:val="00927D7D"/>
    <w:rsid w:val="00930023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6DF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593F"/>
    <w:rsid w:val="0094618D"/>
    <w:rsid w:val="0094649C"/>
    <w:rsid w:val="00946E76"/>
    <w:rsid w:val="0094700E"/>
    <w:rsid w:val="00947327"/>
    <w:rsid w:val="00950E7B"/>
    <w:rsid w:val="00950FAA"/>
    <w:rsid w:val="009511E2"/>
    <w:rsid w:val="0095199E"/>
    <w:rsid w:val="00952CF1"/>
    <w:rsid w:val="00952D34"/>
    <w:rsid w:val="0095379B"/>
    <w:rsid w:val="00953E47"/>
    <w:rsid w:val="0095433C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214B"/>
    <w:rsid w:val="009635BD"/>
    <w:rsid w:val="00963DEB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4238"/>
    <w:rsid w:val="00995A13"/>
    <w:rsid w:val="0099692B"/>
    <w:rsid w:val="00996C3A"/>
    <w:rsid w:val="0099795B"/>
    <w:rsid w:val="00997E27"/>
    <w:rsid w:val="00997E49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51F5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6ED8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3D0D"/>
    <w:rsid w:val="00A24F2C"/>
    <w:rsid w:val="00A25469"/>
    <w:rsid w:val="00A26F19"/>
    <w:rsid w:val="00A27E5B"/>
    <w:rsid w:val="00A30F2A"/>
    <w:rsid w:val="00A30FF0"/>
    <w:rsid w:val="00A3145D"/>
    <w:rsid w:val="00A326EC"/>
    <w:rsid w:val="00A3388D"/>
    <w:rsid w:val="00A3393B"/>
    <w:rsid w:val="00A33C5F"/>
    <w:rsid w:val="00A33ED3"/>
    <w:rsid w:val="00A34541"/>
    <w:rsid w:val="00A353FF"/>
    <w:rsid w:val="00A35881"/>
    <w:rsid w:val="00A36C78"/>
    <w:rsid w:val="00A37A98"/>
    <w:rsid w:val="00A37AE4"/>
    <w:rsid w:val="00A37E07"/>
    <w:rsid w:val="00A41A5F"/>
    <w:rsid w:val="00A41D76"/>
    <w:rsid w:val="00A42604"/>
    <w:rsid w:val="00A4287D"/>
    <w:rsid w:val="00A42BCA"/>
    <w:rsid w:val="00A43848"/>
    <w:rsid w:val="00A44552"/>
    <w:rsid w:val="00A44CC2"/>
    <w:rsid w:val="00A455CD"/>
    <w:rsid w:val="00A45738"/>
    <w:rsid w:val="00A46419"/>
    <w:rsid w:val="00A47B34"/>
    <w:rsid w:val="00A501C2"/>
    <w:rsid w:val="00A505E6"/>
    <w:rsid w:val="00A50629"/>
    <w:rsid w:val="00A50896"/>
    <w:rsid w:val="00A50ACC"/>
    <w:rsid w:val="00A51ED8"/>
    <w:rsid w:val="00A54B21"/>
    <w:rsid w:val="00A55711"/>
    <w:rsid w:val="00A56101"/>
    <w:rsid w:val="00A6180C"/>
    <w:rsid w:val="00A62172"/>
    <w:rsid w:val="00A62F83"/>
    <w:rsid w:val="00A632C6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0828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27A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6E1"/>
    <w:rsid w:val="00AA0830"/>
    <w:rsid w:val="00AA147E"/>
    <w:rsid w:val="00AA1ABA"/>
    <w:rsid w:val="00AA1DFA"/>
    <w:rsid w:val="00AA208C"/>
    <w:rsid w:val="00AA2B06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8D8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5B22"/>
    <w:rsid w:val="00B3662A"/>
    <w:rsid w:val="00B36FAB"/>
    <w:rsid w:val="00B4037F"/>
    <w:rsid w:val="00B403AC"/>
    <w:rsid w:val="00B40730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58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DD4"/>
    <w:rsid w:val="00B80FD9"/>
    <w:rsid w:val="00B813C5"/>
    <w:rsid w:val="00B8190D"/>
    <w:rsid w:val="00B81E07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3E35"/>
    <w:rsid w:val="00B9412F"/>
    <w:rsid w:val="00B945DF"/>
    <w:rsid w:val="00B94EC1"/>
    <w:rsid w:val="00B957DD"/>
    <w:rsid w:val="00B9632C"/>
    <w:rsid w:val="00B97799"/>
    <w:rsid w:val="00B97926"/>
    <w:rsid w:val="00BA0956"/>
    <w:rsid w:val="00BA18D9"/>
    <w:rsid w:val="00BA1969"/>
    <w:rsid w:val="00BA24FF"/>
    <w:rsid w:val="00BA2C6F"/>
    <w:rsid w:val="00BA2FA3"/>
    <w:rsid w:val="00BA43FD"/>
    <w:rsid w:val="00BA4989"/>
    <w:rsid w:val="00BA4F70"/>
    <w:rsid w:val="00BA6B13"/>
    <w:rsid w:val="00BA7797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6F62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0E7"/>
    <w:rsid w:val="00BC6618"/>
    <w:rsid w:val="00BC6F58"/>
    <w:rsid w:val="00BD1AF0"/>
    <w:rsid w:val="00BD1C72"/>
    <w:rsid w:val="00BD2651"/>
    <w:rsid w:val="00BD2C87"/>
    <w:rsid w:val="00BD319B"/>
    <w:rsid w:val="00BD5AFD"/>
    <w:rsid w:val="00BD65C0"/>
    <w:rsid w:val="00BD6B35"/>
    <w:rsid w:val="00BD7031"/>
    <w:rsid w:val="00BD7691"/>
    <w:rsid w:val="00BE004C"/>
    <w:rsid w:val="00BE04A1"/>
    <w:rsid w:val="00BE1C84"/>
    <w:rsid w:val="00BE3354"/>
    <w:rsid w:val="00BE3363"/>
    <w:rsid w:val="00BE3474"/>
    <w:rsid w:val="00BE369F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2B2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2B06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6FA9"/>
    <w:rsid w:val="00C270C1"/>
    <w:rsid w:val="00C27C65"/>
    <w:rsid w:val="00C30A00"/>
    <w:rsid w:val="00C30A49"/>
    <w:rsid w:val="00C30F68"/>
    <w:rsid w:val="00C31A9B"/>
    <w:rsid w:val="00C32BD5"/>
    <w:rsid w:val="00C32D7C"/>
    <w:rsid w:val="00C35024"/>
    <w:rsid w:val="00C37865"/>
    <w:rsid w:val="00C37CE0"/>
    <w:rsid w:val="00C40D61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5E50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77E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1506"/>
    <w:rsid w:val="00C9205F"/>
    <w:rsid w:val="00C9213D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691E"/>
    <w:rsid w:val="00CA7A7B"/>
    <w:rsid w:val="00CB122B"/>
    <w:rsid w:val="00CB1647"/>
    <w:rsid w:val="00CB1920"/>
    <w:rsid w:val="00CB1C35"/>
    <w:rsid w:val="00CB1ED9"/>
    <w:rsid w:val="00CB2C00"/>
    <w:rsid w:val="00CB2D03"/>
    <w:rsid w:val="00CB33F9"/>
    <w:rsid w:val="00CB3B27"/>
    <w:rsid w:val="00CB55CC"/>
    <w:rsid w:val="00CB5771"/>
    <w:rsid w:val="00CB5C37"/>
    <w:rsid w:val="00CC094D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2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667B"/>
    <w:rsid w:val="00D17218"/>
    <w:rsid w:val="00D17438"/>
    <w:rsid w:val="00D20598"/>
    <w:rsid w:val="00D20B0D"/>
    <w:rsid w:val="00D22361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37E6F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67C6B"/>
    <w:rsid w:val="00D70223"/>
    <w:rsid w:val="00D706C9"/>
    <w:rsid w:val="00D70990"/>
    <w:rsid w:val="00D70D02"/>
    <w:rsid w:val="00D70FEC"/>
    <w:rsid w:val="00D71453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452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4FE1"/>
    <w:rsid w:val="00DB5059"/>
    <w:rsid w:val="00DB5420"/>
    <w:rsid w:val="00DB5CF2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A68"/>
    <w:rsid w:val="00DC4D94"/>
    <w:rsid w:val="00DC56E5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0ED"/>
    <w:rsid w:val="00DE4650"/>
    <w:rsid w:val="00DE5667"/>
    <w:rsid w:val="00DE5682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07A50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2786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1B89"/>
    <w:rsid w:val="00E3228F"/>
    <w:rsid w:val="00E32940"/>
    <w:rsid w:val="00E34258"/>
    <w:rsid w:val="00E34312"/>
    <w:rsid w:val="00E358CB"/>
    <w:rsid w:val="00E366F2"/>
    <w:rsid w:val="00E37179"/>
    <w:rsid w:val="00E3742A"/>
    <w:rsid w:val="00E3792A"/>
    <w:rsid w:val="00E3793B"/>
    <w:rsid w:val="00E379C0"/>
    <w:rsid w:val="00E37C0B"/>
    <w:rsid w:val="00E40852"/>
    <w:rsid w:val="00E41284"/>
    <w:rsid w:val="00E424BB"/>
    <w:rsid w:val="00E42C6C"/>
    <w:rsid w:val="00E44406"/>
    <w:rsid w:val="00E44933"/>
    <w:rsid w:val="00E450FB"/>
    <w:rsid w:val="00E459E2"/>
    <w:rsid w:val="00E45BA7"/>
    <w:rsid w:val="00E4687A"/>
    <w:rsid w:val="00E46F71"/>
    <w:rsid w:val="00E4702D"/>
    <w:rsid w:val="00E515E4"/>
    <w:rsid w:val="00E51A58"/>
    <w:rsid w:val="00E52065"/>
    <w:rsid w:val="00E523E1"/>
    <w:rsid w:val="00E529F4"/>
    <w:rsid w:val="00E52CA8"/>
    <w:rsid w:val="00E541BE"/>
    <w:rsid w:val="00E542F8"/>
    <w:rsid w:val="00E54CD9"/>
    <w:rsid w:val="00E552E5"/>
    <w:rsid w:val="00E557C5"/>
    <w:rsid w:val="00E566FC"/>
    <w:rsid w:val="00E569E6"/>
    <w:rsid w:val="00E569EB"/>
    <w:rsid w:val="00E57312"/>
    <w:rsid w:val="00E5739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3DF0"/>
    <w:rsid w:val="00E9445D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34D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60A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687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1EB8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49AA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24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2C71"/>
    <w:rsid w:val="00F631AC"/>
    <w:rsid w:val="00F650A0"/>
    <w:rsid w:val="00F650E6"/>
    <w:rsid w:val="00F65990"/>
    <w:rsid w:val="00F6658F"/>
    <w:rsid w:val="00F671C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16FD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6FCE"/>
    <w:rsid w:val="00FF7568"/>
    <w:rsid w:val="00FF7887"/>
    <w:rsid w:val="029764D8"/>
    <w:rsid w:val="044D2F98"/>
    <w:rsid w:val="052E2367"/>
    <w:rsid w:val="0553A5B8"/>
    <w:rsid w:val="0D3EDC52"/>
    <w:rsid w:val="0D9CCC0F"/>
    <w:rsid w:val="10841AD5"/>
    <w:rsid w:val="14344B67"/>
    <w:rsid w:val="14F5F463"/>
    <w:rsid w:val="16766198"/>
    <w:rsid w:val="169B0EE3"/>
    <w:rsid w:val="17D9E523"/>
    <w:rsid w:val="1A0D7F28"/>
    <w:rsid w:val="1DF21DD6"/>
    <w:rsid w:val="1ED1AD68"/>
    <w:rsid w:val="2D14272B"/>
    <w:rsid w:val="2D9913D3"/>
    <w:rsid w:val="2F2844F1"/>
    <w:rsid w:val="3656DADD"/>
    <w:rsid w:val="3878BE3D"/>
    <w:rsid w:val="403C7DAC"/>
    <w:rsid w:val="45BB1FFD"/>
    <w:rsid w:val="4D31376A"/>
    <w:rsid w:val="4EDAE299"/>
    <w:rsid w:val="52CE61AF"/>
    <w:rsid w:val="5BC1B063"/>
    <w:rsid w:val="64B341FD"/>
    <w:rsid w:val="653C9E0F"/>
    <w:rsid w:val="656A49E4"/>
    <w:rsid w:val="671C354C"/>
    <w:rsid w:val="676234CA"/>
    <w:rsid w:val="677824FD"/>
    <w:rsid w:val="70E602E9"/>
    <w:rsid w:val="72296791"/>
    <w:rsid w:val="745270C3"/>
    <w:rsid w:val="7A25C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BD27F5B"/>
  <w15:docId w15:val="{4869610A-E6EE-4E61-A0FF-8D6AC60D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7327"/>
  </w:style>
  <w:style w:type="paragraph" w:styleId="Titolo1">
    <w:name w:val="heading 1"/>
    <w:basedOn w:val="Normale"/>
    <w:next w:val="Normale"/>
    <w:link w:val="Titolo1Carattere"/>
    <w:uiPriority w:val="9"/>
    <w:qFormat/>
    <w:rsid w:val="00593D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03B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03B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sid w:val="002A0F0A"/>
    <w:rPr>
      <w:rFonts w:ascii="Courier New" w:hAnsi="Courier New" w:cs="Courier New"/>
    </w:rPr>
  </w:style>
  <w:style w:type="character" w:styleId="Enfasigrassetto">
    <w:name w:val="Strong"/>
    <w:basedOn w:val="Carpredefinitoparagrafo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4732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0C5B1E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C5B1E"/>
    <w:rPr>
      <w:sz w:val="24"/>
    </w:rPr>
  </w:style>
  <w:style w:type="paragraph" w:styleId="Corpodeltesto2">
    <w:name w:val="Body Text 2"/>
    <w:basedOn w:val="Normale"/>
    <w:link w:val="Corpodeltesto2Carattere"/>
    <w:rsid w:val="000C5B1E"/>
    <w:pPr>
      <w:jc w:val="both"/>
    </w:pPr>
    <w:rPr>
      <w:bCs/>
      <w:iC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C5B1E"/>
    <w:rPr>
      <w:bCs/>
      <w:iCs/>
      <w:sz w:val="24"/>
    </w:rPr>
  </w:style>
  <w:style w:type="character" w:customStyle="1" w:styleId="TestonormaleCarattere">
    <w:name w:val="Testo normale Carattere"/>
    <w:link w:val="Testonormale"/>
    <w:rsid w:val="000C5B1E"/>
    <w:rPr>
      <w:rFonts w:ascii="Courier New" w:hAnsi="Courier New" w:cs="Courier New"/>
    </w:rPr>
  </w:style>
  <w:style w:type="numbering" w:customStyle="1" w:styleId="List6">
    <w:name w:val="List 6"/>
    <w:rsid w:val="000C5B1E"/>
    <w:pPr>
      <w:numPr>
        <w:numId w:val="1"/>
      </w:numPr>
    </w:pPr>
  </w:style>
  <w:style w:type="numbering" w:customStyle="1" w:styleId="List10">
    <w:name w:val="List 10"/>
    <w:rsid w:val="000C5B1E"/>
    <w:pPr>
      <w:numPr>
        <w:numId w:val="4"/>
      </w:numPr>
    </w:pPr>
  </w:style>
  <w:style w:type="numbering" w:customStyle="1" w:styleId="List12">
    <w:name w:val="List 12"/>
    <w:rsid w:val="000C5B1E"/>
    <w:pPr>
      <w:numPr>
        <w:numId w:val="2"/>
      </w:numPr>
    </w:pPr>
  </w:style>
  <w:style w:type="numbering" w:customStyle="1" w:styleId="List13">
    <w:name w:val="List 13"/>
    <w:rsid w:val="000C5B1E"/>
    <w:pPr>
      <w:numPr>
        <w:numId w:val="3"/>
      </w:numPr>
    </w:pPr>
  </w:style>
  <w:style w:type="paragraph" w:customStyle="1" w:styleId="Normale1">
    <w:name w:val="Normale1"/>
    <w:rsid w:val="000C5B1E"/>
    <w:pPr>
      <w:suppressAutoHyphens/>
    </w:pPr>
    <w:rPr>
      <w:rFonts w:eastAsia="ヒラギノ角ゴ Pro W3"/>
      <w:color w:val="000000"/>
      <w:sz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5711"/>
    <w:pPr>
      <w:spacing w:after="160"/>
    </w:pPr>
    <w:rPr>
      <w:rFonts w:eastAsia="Calibr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5711"/>
    <w:rPr>
      <w:rFonts w:eastAsia="Calibri"/>
      <w:lang w:eastAsia="en-US"/>
    </w:rPr>
  </w:style>
  <w:style w:type="character" w:styleId="Rimandocommento">
    <w:name w:val="annotation reference"/>
    <w:uiPriority w:val="99"/>
    <w:semiHidden/>
    <w:unhideWhenUsed/>
    <w:rsid w:val="00A55711"/>
    <w:rPr>
      <w:rFonts w:ascii="Times New Roman" w:hAnsi="Times New Roman" w:cs="Times New Roman" w:hint="default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93D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73388"/>
    <w:pPr>
      <w:spacing w:after="0"/>
    </w:pPr>
    <w:rPr>
      <w:rFonts w:eastAsia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73388"/>
    <w:rPr>
      <w:rFonts w:eastAsia="Calibri"/>
      <w:b/>
      <w:bCs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03B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803B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NTitolo1">
    <w:name w:val="NTitolo1"/>
    <w:uiPriority w:val="99"/>
    <w:rsid w:val="00803BFD"/>
    <w:pPr>
      <w:numPr>
        <w:numId w:val="5"/>
      </w:numPr>
    </w:pPr>
  </w:style>
  <w:style w:type="table" w:styleId="Tabellagriglia2-colore3">
    <w:name w:val="Grid Table 2 Accent 3"/>
    <w:basedOn w:val="Tabellanormale"/>
    <w:uiPriority w:val="47"/>
    <w:rsid w:val="00803BF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5D1"/>
  </w:style>
  <w:style w:type="paragraph" w:customStyle="1" w:styleId="paragraph">
    <w:name w:val="paragraph"/>
    <w:basedOn w:val="Normale"/>
    <w:rsid w:val="00BB6F62"/>
    <w:rPr>
      <w:sz w:val="24"/>
      <w:szCs w:val="24"/>
    </w:rPr>
  </w:style>
  <w:style w:type="character" w:customStyle="1" w:styleId="spellingerror">
    <w:name w:val="spellingerror"/>
    <w:basedOn w:val="Carpredefinitoparagrafo"/>
    <w:rsid w:val="00BB6F62"/>
  </w:style>
  <w:style w:type="character" w:customStyle="1" w:styleId="normaltextrun1">
    <w:name w:val="normaltextrun1"/>
    <w:basedOn w:val="Carpredefinitoparagrafo"/>
    <w:rsid w:val="00BB6F62"/>
  </w:style>
  <w:style w:type="character" w:customStyle="1" w:styleId="eop">
    <w:name w:val="eop"/>
    <w:basedOn w:val="Carpredefinitoparagrafo"/>
    <w:rsid w:val="00BB6F62"/>
  </w:style>
  <w:style w:type="paragraph" w:styleId="Testonotaapidipagina">
    <w:name w:val="footnote text"/>
    <w:basedOn w:val="Normale"/>
    <w:link w:val="TestonotaapidipaginaCarattere"/>
    <w:semiHidden/>
    <w:unhideWhenUsed/>
    <w:rsid w:val="007B6BBA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6BBA"/>
  </w:style>
  <w:style w:type="character" w:styleId="Rimandonotaapidipagina">
    <w:name w:val="footnote reference"/>
    <w:basedOn w:val="Carpredefinitoparagrafo"/>
    <w:semiHidden/>
    <w:unhideWhenUsed/>
    <w:rsid w:val="007B6B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5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9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32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21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9687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54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82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26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33206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112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583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45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81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950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095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7986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1619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7558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545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576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12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0654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945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4342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1446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1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2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7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46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075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2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2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4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935143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92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484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53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463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970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4746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9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8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81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10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9180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85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9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18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0645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104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27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788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1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166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9113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602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136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2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6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57289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31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2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145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89960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198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57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555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407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8363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993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1903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3980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326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839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4296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8290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628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756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8185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18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0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7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6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0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6336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11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28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69390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85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214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36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72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7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2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3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6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86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637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7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7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45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3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57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765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0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72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4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3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61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56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5321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86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3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003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22529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180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079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867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24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742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5226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1382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dra.radicchi\Impostazioni%20locali\Temporary%20Internet%20Files\Content.Outlook\LXAP22C0\CARTA%20INTESTATA%20DA%20201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4DE3863E28141909C79BD03963C10" ma:contentTypeVersion="11" ma:contentTypeDescription="Create a new document." ma:contentTypeScope="" ma:versionID="5e1882c3dabe1e11b052476e4a62a37a">
  <xsd:schema xmlns:xsd="http://www.w3.org/2001/XMLSchema" xmlns:xs="http://www.w3.org/2001/XMLSchema" xmlns:p="http://schemas.microsoft.com/office/2006/metadata/properties" xmlns:ns3="8ebd270b-f57d-4265-b562-91bdaf440e4f" xmlns:ns4="c8393b63-87b4-40f5-9660-2b85662daf79" targetNamespace="http://schemas.microsoft.com/office/2006/metadata/properties" ma:root="true" ma:fieldsID="bea78eb92e3246dbdb4ad868acba3a29" ns3:_="" ns4:_="">
    <xsd:import namespace="8ebd270b-f57d-4265-b562-91bdaf440e4f"/>
    <xsd:import namespace="c8393b63-87b4-40f5-9660-2b85662daf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d270b-f57d-4265-b562-91bdaf44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93b63-87b4-40f5-9660-2b85662da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75FDEF0-DD65-4E1A-B07C-BB5F7B0E4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d270b-f57d-4265-b562-91bdaf440e4f"/>
    <ds:schemaRef ds:uri="c8393b63-87b4-40f5-9660-2b85662da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8FE5DC-3B27-4077-B0A7-96BDBF51F69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c8393b63-87b4-40f5-9660-2b85662daf79"/>
    <ds:schemaRef ds:uri="8ebd270b-f57d-4265-b562-91bdaf440e4f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2B3366-CDC9-4E3C-B598-2154E3024A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7F87C2-E7C6-494E-99DC-98DD5B2A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DA 2013.dotx</Template>
  <TotalTime>4</TotalTime>
  <Pages>17</Pages>
  <Words>4037</Words>
  <Characters>27087</Characters>
  <Application>Microsoft Office Word</Application>
  <DocSecurity>0</DocSecurity>
  <Lines>225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 Dipartimento di Architettura</vt:lpstr>
    </vt:vector>
  </TitlesOfParts>
  <Company>Università di Bologna</Company>
  <LinksUpToDate>false</LinksUpToDate>
  <CharactersWithSpaces>31062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 Dipartimento di Architettura</dc:title>
  <dc:subject/>
  <dc:creator>sandra.radicchi</dc:creator>
  <cp:keywords/>
  <dc:description/>
  <cp:lastModifiedBy>Margaret Catherine Forlenza</cp:lastModifiedBy>
  <cp:revision>189</cp:revision>
  <cp:lastPrinted>2019-11-04T16:16:00Z</cp:lastPrinted>
  <dcterms:created xsi:type="dcterms:W3CDTF">2019-08-01T07:19:00Z</dcterms:created>
  <dcterms:modified xsi:type="dcterms:W3CDTF">2019-11-12T08:26:00Z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0x0101005EC4DE3863E28141909C79BD03963C10</vt:lpwstr>
  </property>
  <property fmtid="{D5CDD505-2E9C-101B-9397-08002B2CF9AE}" pid="3" name="_dlc_DocIdItemGuid">
    <vt:lpwstr>fe33056e-10c4-455e-a263-c8a42779bb31</vt:lpwstr>
  </property>
</Properties>
</file>